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A54" w:rsidRDefault="002F5E06" w:rsidP="0064190C">
      <w:pPr>
        <w:spacing w:line="360" w:lineRule="auto"/>
        <w:jc w:val="center"/>
        <w:rPr>
          <w:rFonts w:eastAsia="楷体_GB2312"/>
          <w:color w:val="000000"/>
          <w:sz w:val="36"/>
          <w:szCs w:val="36"/>
        </w:rPr>
      </w:pPr>
      <w:r>
        <w:rPr>
          <w:rFonts w:eastAsia="楷体_GB2312"/>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5" type="#_x0000_t75" style="position:absolute;left:0;text-align:left;margin-left:925pt;margin-top:940pt;width:32pt;height:34pt;z-index:1;mso-position-horizontal-relative:page;mso-position-vertical-relative:page">
            <v:imagedata r:id="rId7" o:title=""/>
            <w10:wrap anchorx="page" anchory="page"/>
          </v:shape>
        </w:pict>
      </w:r>
      <w:r w:rsidR="00EA1C57">
        <w:rPr>
          <w:rFonts w:eastAsia="楷体_GB2312"/>
          <w:color w:val="000000"/>
          <w:sz w:val="36"/>
          <w:szCs w:val="36"/>
        </w:rPr>
        <w:t>2018</w:t>
      </w:r>
      <w:r w:rsidR="00EA1C57">
        <w:rPr>
          <w:rFonts w:eastAsia="楷体_GB2312" w:hint="eastAsia"/>
          <w:color w:val="000000"/>
          <w:sz w:val="36"/>
          <w:szCs w:val="36"/>
        </w:rPr>
        <w:t>～</w:t>
      </w:r>
      <w:r w:rsidR="00EA1C57">
        <w:rPr>
          <w:rFonts w:eastAsia="楷体_GB2312"/>
          <w:color w:val="000000"/>
          <w:sz w:val="36"/>
          <w:szCs w:val="36"/>
        </w:rPr>
        <w:t>2019</w:t>
      </w:r>
      <w:r w:rsidR="00EA1C57">
        <w:rPr>
          <w:rFonts w:eastAsia="楷体_GB2312" w:hint="eastAsia"/>
          <w:color w:val="000000"/>
          <w:sz w:val="36"/>
          <w:szCs w:val="36"/>
        </w:rPr>
        <w:t>学年度第一学期期中质量检测</w:t>
      </w:r>
    </w:p>
    <w:p w:rsidR="00A86A54" w:rsidRDefault="00EA1C57" w:rsidP="0064190C">
      <w:pPr>
        <w:spacing w:line="360" w:lineRule="auto"/>
        <w:jc w:val="center"/>
        <w:rPr>
          <w:rFonts w:eastAsia="黑体"/>
          <w:color w:val="000000"/>
          <w:sz w:val="36"/>
        </w:rPr>
      </w:pPr>
      <w:r>
        <w:rPr>
          <w:rFonts w:eastAsia="黑体" w:hint="eastAsia"/>
          <w:color w:val="000000"/>
          <w:sz w:val="36"/>
        </w:rPr>
        <w:t>九年级物理试题</w:t>
      </w:r>
    </w:p>
    <w:p w:rsidR="00A86A54" w:rsidRDefault="00EA1C57" w:rsidP="0064190C">
      <w:pPr>
        <w:spacing w:line="360" w:lineRule="auto"/>
        <w:jc w:val="center"/>
        <w:rPr>
          <w:rFonts w:eastAsia="楷体_GB2312"/>
          <w:color w:val="000000"/>
        </w:rPr>
      </w:pPr>
      <w:r>
        <w:rPr>
          <w:rFonts w:eastAsia="楷体_GB2312"/>
          <w:color w:val="000000"/>
        </w:rPr>
        <w:t xml:space="preserve"> (</w:t>
      </w:r>
      <w:r>
        <w:rPr>
          <w:rFonts w:eastAsia="楷体_GB2312" w:hint="eastAsia"/>
          <w:color w:val="000000"/>
        </w:rPr>
        <w:t>总分：</w:t>
      </w:r>
      <w:r>
        <w:rPr>
          <w:rFonts w:eastAsia="楷体_GB2312"/>
          <w:color w:val="000000"/>
        </w:rPr>
        <w:t>100</w:t>
      </w:r>
      <w:r>
        <w:rPr>
          <w:rFonts w:eastAsia="楷体_GB2312" w:hint="eastAsia"/>
          <w:color w:val="000000"/>
        </w:rPr>
        <w:t>分</w:t>
      </w:r>
      <w:r>
        <w:rPr>
          <w:rFonts w:eastAsia="楷体_GB2312"/>
          <w:color w:val="000000"/>
        </w:rPr>
        <w:t xml:space="preserve">  </w:t>
      </w:r>
      <w:r>
        <w:rPr>
          <w:rFonts w:eastAsia="楷体_GB2312" w:hint="eastAsia"/>
          <w:color w:val="000000"/>
        </w:rPr>
        <w:t>考试时间：</w:t>
      </w:r>
      <w:r>
        <w:rPr>
          <w:rFonts w:eastAsia="楷体_GB2312"/>
          <w:color w:val="000000"/>
        </w:rPr>
        <w:t>90</w:t>
      </w:r>
      <w:r>
        <w:rPr>
          <w:rFonts w:eastAsia="楷体_GB2312" w:hint="eastAsia"/>
          <w:color w:val="000000"/>
        </w:rPr>
        <w:t>分钟</w:t>
      </w:r>
      <w:r>
        <w:rPr>
          <w:rFonts w:eastAsia="楷体_GB2312"/>
          <w:color w:val="000000"/>
        </w:rPr>
        <w:t xml:space="preserve">  </w:t>
      </w:r>
      <w:r>
        <w:rPr>
          <w:rFonts w:eastAsia="楷体_GB2312" w:hint="eastAsia"/>
          <w:color w:val="000000"/>
        </w:rPr>
        <w:t>命题：新街</w:t>
      </w:r>
      <w:r>
        <w:rPr>
          <w:rFonts w:eastAsia="楷体_GB2312"/>
          <w:color w:val="000000"/>
        </w:rPr>
        <w:t xml:space="preserve">  </w:t>
      </w:r>
      <w:r>
        <w:rPr>
          <w:rFonts w:eastAsia="楷体_GB2312" w:hint="eastAsia"/>
          <w:color w:val="000000"/>
        </w:rPr>
        <w:t>朱春梅</w:t>
      </w:r>
      <w:r>
        <w:rPr>
          <w:rFonts w:eastAsia="楷体_GB2312"/>
          <w:color w:val="000000"/>
        </w:rPr>
        <w:t>)</w:t>
      </w:r>
    </w:p>
    <w:p w:rsidR="00A86A54" w:rsidRDefault="00EA1C57" w:rsidP="0064190C">
      <w:pPr>
        <w:snapToGrid w:val="0"/>
        <w:spacing w:line="360" w:lineRule="auto"/>
        <w:jc w:val="center"/>
        <w:rPr>
          <w:rFonts w:ascii="黑体" w:eastAsia="黑体"/>
          <w:color w:val="000000"/>
          <w:sz w:val="24"/>
        </w:rPr>
      </w:pPr>
      <w:r>
        <w:rPr>
          <w:rFonts w:ascii="黑体" w:eastAsia="黑体" w:hint="eastAsia"/>
          <w:color w:val="000000"/>
          <w:sz w:val="24"/>
          <w:lang w:val="zh-CN"/>
        </w:rPr>
        <w:t>第一部分</w:t>
      </w:r>
      <w:r>
        <w:rPr>
          <w:rFonts w:ascii="黑体" w:eastAsia="黑体"/>
          <w:color w:val="000000"/>
          <w:sz w:val="24"/>
          <w:lang w:val="zh-CN"/>
        </w:rPr>
        <w:t xml:space="preserve">  </w:t>
      </w:r>
      <w:r>
        <w:rPr>
          <w:rFonts w:ascii="黑体" w:eastAsia="黑体" w:hint="eastAsia"/>
          <w:color w:val="000000"/>
          <w:sz w:val="24"/>
          <w:lang w:val="zh-CN"/>
        </w:rPr>
        <w:t>选择题（共</w:t>
      </w:r>
      <w:r>
        <w:rPr>
          <w:rFonts w:ascii="黑体" w:eastAsia="黑体"/>
          <w:color w:val="000000"/>
          <w:sz w:val="24"/>
          <w:lang w:val="zh-CN"/>
        </w:rPr>
        <w:t>24</w:t>
      </w:r>
      <w:r>
        <w:rPr>
          <w:rFonts w:ascii="黑体" w:eastAsia="黑体" w:hint="eastAsia"/>
          <w:color w:val="000000"/>
          <w:sz w:val="24"/>
          <w:lang w:val="zh-CN"/>
        </w:rPr>
        <w:t>分）</w:t>
      </w:r>
    </w:p>
    <w:p w:rsidR="00A86A54" w:rsidRDefault="00EA1C57" w:rsidP="0064190C">
      <w:pPr>
        <w:snapToGrid w:val="0"/>
        <w:spacing w:line="360" w:lineRule="auto"/>
        <w:ind w:left="40"/>
        <w:rPr>
          <w:b/>
          <w:color w:val="000000"/>
        </w:rPr>
      </w:pPr>
      <w:r>
        <w:rPr>
          <w:rFonts w:eastAsia="黑体" w:hint="eastAsia"/>
          <w:bCs/>
          <w:color w:val="000000"/>
        </w:rPr>
        <w:t>一、选择题</w:t>
      </w:r>
      <w:r>
        <w:rPr>
          <w:rFonts w:hint="eastAsia"/>
          <w:b/>
          <w:bCs/>
          <w:color w:val="000000"/>
        </w:rPr>
        <w:t>（</w:t>
      </w:r>
      <w:r>
        <w:rPr>
          <w:rFonts w:hint="eastAsia"/>
          <w:b/>
          <w:color w:val="000000"/>
        </w:rPr>
        <w:t>共</w:t>
      </w:r>
      <w:r>
        <w:rPr>
          <w:b/>
          <w:color w:val="000000"/>
        </w:rPr>
        <w:t>24</w:t>
      </w:r>
      <w:r>
        <w:rPr>
          <w:rFonts w:hint="eastAsia"/>
          <w:b/>
          <w:color w:val="000000"/>
        </w:rPr>
        <w:t>分．）</w:t>
      </w:r>
    </w:p>
    <w:p w:rsidR="00A86A54" w:rsidRPr="002E36E9" w:rsidRDefault="00EA1C57" w:rsidP="0064190C">
      <w:pPr>
        <w:pStyle w:val="a6"/>
        <w:spacing w:line="360" w:lineRule="auto"/>
        <w:rPr>
          <w:rFonts w:ascii="宋体"/>
          <w:color w:val="000000"/>
          <w:szCs w:val="21"/>
        </w:rPr>
      </w:pPr>
      <w:r w:rsidRPr="002E36E9">
        <w:rPr>
          <w:rFonts w:ascii="宋体" w:hAnsi="宋体"/>
          <w:color w:val="000000"/>
          <w:szCs w:val="21"/>
        </w:rPr>
        <w:t>1</w:t>
      </w:r>
      <w:r w:rsidRPr="002E36E9">
        <w:rPr>
          <w:rFonts w:ascii="宋体" w:hAnsi="宋体" w:hint="eastAsia"/>
          <w:color w:val="000000"/>
          <w:szCs w:val="21"/>
        </w:rPr>
        <w:t>．下列物体中，通常情况下属于绝缘体的是</w:t>
      </w:r>
      <w:r w:rsidRPr="002E36E9">
        <w:rPr>
          <w:rFonts w:ascii="宋体" w:hAnsi="宋体"/>
          <w:color w:val="000000"/>
          <w:szCs w:val="21"/>
        </w:rPr>
        <w:t xml:space="preserve">  </w:t>
      </w:r>
      <w:r w:rsidRPr="002E36E9">
        <w:rPr>
          <w:rFonts w:ascii="宋体" w:hAnsi="宋体" w:hint="eastAsia"/>
          <w:color w:val="000000"/>
          <w:szCs w:val="21"/>
        </w:rPr>
        <w:t>（</w:t>
      </w:r>
      <w:r w:rsidRPr="002E36E9">
        <w:rPr>
          <w:rFonts w:ascii="宋体" w:hAnsi="宋体"/>
          <w:color w:val="000000"/>
          <w:szCs w:val="21"/>
        </w:rPr>
        <w:t xml:space="preserve">      </w:t>
      </w:r>
      <w:r w:rsidRPr="002E36E9">
        <w:rPr>
          <w:rFonts w:ascii="宋体" w:hAnsi="宋体" w:hint="eastAsia"/>
          <w:color w:val="000000"/>
          <w:szCs w:val="21"/>
        </w:rPr>
        <w:t>）</w:t>
      </w:r>
    </w:p>
    <w:p w:rsidR="00A86A54" w:rsidRPr="00E71106" w:rsidRDefault="00EA1C57" w:rsidP="0064190C">
      <w:pPr>
        <w:pStyle w:val="a6"/>
        <w:spacing w:line="360" w:lineRule="auto"/>
        <w:rPr>
          <w:rFonts w:ascii="宋体"/>
          <w:color w:val="000000"/>
          <w:szCs w:val="21"/>
        </w:rPr>
      </w:pPr>
      <w:r w:rsidRPr="002E36E9">
        <w:rPr>
          <w:rFonts w:ascii="宋体" w:hAnsi="宋体"/>
          <w:color w:val="000000"/>
          <w:szCs w:val="21"/>
        </w:rPr>
        <w:t xml:space="preserve">  A</w:t>
      </w:r>
      <w:r w:rsidRPr="002E36E9">
        <w:rPr>
          <w:rFonts w:ascii="宋体" w:hAnsi="宋体" w:hint="eastAsia"/>
          <w:color w:val="000000"/>
          <w:szCs w:val="21"/>
        </w:rPr>
        <w:t>．金属</w:t>
      </w:r>
      <w:r w:rsidRPr="002E36E9">
        <w:rPr>
          <w:rFonts w:ascii="宋体" w:hAnsi="宋体"/>
          <w:color w:val="000000"/>
          <w:szCs w:val="21"/>
        </w:rPr>
        <w:t xml:space="preserve">    B</w:t>
      </w:r>
      <w:r w:rsidRPr="002E36E9">
        <w:rPr>
          <w:rFonts w:ascii="宋体" w:hAnsi="宋体" w:hint="eastAsia"/>
          <w:color w:val="000000"/>
          <w:szCs w:val="21"/>
        </w:rPr>
        <w:t>．人体</w:t>
      </w:r>
      <w:r w:rsidRPr="002E36E9">
        <w:rPr>
          <w:rFonts w:ascii="宋体" w:hAnsi="宋体"/>
          <w:color w:val="000000"/>
          <w:szCs w:val="21"/>
        </w:rPr>
        <w:t xml:space="preserve">    C</w:t>
      </w:r>
      <w:r w:rsidRPr="002E36E9">
        <w:rPr>
          <w:rFonts w:ascii="宋体" w:hAnsi="宋体" w:hint="eastAsia"/>
          <w:color w:val="000000"/>
          <w:szCs w:val="21"/>
        </w:rPr>
        <w:t>．铅笔芯</w:t>
      </w:r>
      <w:r w:rsidRPr="002E36E9">
        <w:rPr>
          <w:rFonts w:ascii="宋体" w:hAnsi="宋体"/>
          <w:color w:val="000000"/>
          <w:szCs w:val="21"/>
        </w:rPr>
        <w:t xml:space="preserve">    D</w:t>
      </w:r>
      <w:r w:rsidRPr="002E36E9">
        <w:rPr>
          <w:rFonts w:ascii="宋体" w:hAnsi="宋体" w:hint="eastAsia"/>
          <w:color w:val="000000"/>
          <w:szCs w:val="21"/>
        </w:rPr>
        <w:t>．橡胶</w:t>
      </w:r>
    </w:p>
    <w:p w:rsidR="00A86A54" w:rsidRPr="00E02CAD" w:rsidRDefault="00EA1C57" w:rsidP="0064190C">
      <w:pPr>
        <w:pStyle w:val="a6"/>
        <w:spacing w:line="360" w:lineRule="auto"/>
        <w:rPr>
          <w:rFonts w:ascii="宋体"/>
          <w:color w:val="000000"/>
          <w:szCs w:val="21"/>
        </w:rPr>
      </w:pPr>
      <w:r w:rsidRPr="002E36E9">
        <w:rPr>
          <w:rFonts w:ascii="Calibri" w:hAnsi="Calibri"/>
        </w:rPr>
        <w:t>2</w:t>
      </w:r>
      <w:r w:rsidRPr="002E36E9">
        <w:rPr>
          <w:rFonts w:ascii="Calibri" w:hAnsi="Calibri" w:hint="eastAsia"/>
        </w:rPr>
        <w:t>．</w:t>
      </w:r>
      <w:r>
        <w:rPr>
          <w:rFonts w:hint="eastAsia"/>
          <w:szCs w:val="18"/>
        </w:rPr>
        <w:t>如图所示工具，在使用时费力的是</w:t>
      </w:r>
      <w:r w:rsidRPr="002E36E9">
        <w:rPr>
          <w:rFonts w:ascii="宋体" w:hAnsi="宋体" w:hint="eastAsia"/>
          <w:color w:val="000000"/>
          <w:szCs w:val="21"/>
        </w:rPr>
        <w:t>（</w:t>
      </w:r>
      <w:r w:rsidRPr="002E36E9">
        <w:rPr>
          <w:rFonts w:ascii="宋体" w:hAnsi="宋体"/>
          <w:color w:val="000000"/>
          <w:szCs w:val="21"/>
        </w:rPr>
        <w:t xml:space="preserve">      </w:t>
      </w:r>
      <w:r w:rsidRPr="002E36E9">
        <w:rPr>
          <w:rFonts w:ascii="宋体" w:hAnsi="宋体" w:hint="eastAsia"/>
          <w:color w:val="000000"/>
          <w:szCs w:val="21"/>
        </w:rPr>
        <w:t>）</w:t>
      </w:r>
    </w:p>
    <w:p w:rsidR="00A86A54" w:rsidRDefault="002F5E06" w:rsidP="0064190C">
      <w:pPr>
        <w:spacing w:line="360" w:lineRule="auto"/>
        <w:textAlignment w:val="center"/>
        <w:rPr>
          <w:rFonts w:ascii="Calibri" w:hAnsi="Calibri"/>
        </w:rPr>
      </w:pPr>
      <w:r w:rsidRPr="002F5E06">
        <w:rPr>
          <w:noProof/>
        </w:rPr>
        <w:pict>
          <v:group id="组合 2653" o:spid="_x0000_s1026" alt="学科网(www.zxxk.com)--教育资源门户，提供试卷、教案、课件、论文、素材及各类教学资源下载，还有大量而丰富的教学相关资讯！" style="position:absolute;left:0;text-align:left;margin-left:5.25pt;margin-top:10.85pt;width:368.05pt;height:88.5pt;z-index:27" coordorigin="2220,11860" coordsize="7571,1935">
            <v:shapetype id="_x0000_t202" coordsize="21600,21600" o:spt="202" path="m,l,21600r21600,l21600,xe">
              <v:stroke joinstyle="miter"/>
              <v:path gradientshapeok="t" o:connecttype="rect"/>
            </v:shapetype>
            <v:shape id="文本框 53" o:spid="_x0000_s1027" type="#_x0000_t202" style="position:absolute;left:2351;top:13315;width:1663;height:457" filled="f" stroked="f">
              <v:textbox>
                <w:txbxContent>
                  <w:p w:rsidR="00A86A54" w:rsidRDefault="00EA1C57" w:rsidP="00E71106">
                    <w:pPr>
                      <w:pStyle w:val="a9"/>
                      <w:spacing w:before="0" w:after="0"/>
                      <w:ind w:left="216" w:hanging="216"/>
                      <w:jc w:val="both"/>
                    </w:pPr>
                    <w:r>
                      <w:rPr>
                        <w:rFonts w:ascii="Times New Roman" w:hAnsi="Times New Roman"/>
                        <w:sz w:val="21"/>
                        <w:szCs w:val="21"/>
                      </w:rPr>
                      <w:t>A</w:t>
                    </w:r>
                    <w:r>
                      <w:rPr>
                        <w:rFonts w:hint="eastAsia"/>
                        <w:sz w:val="21"/>
                        <w:szCs w:val="21"/>
                      </w:rPr>
                      <w:t>．镊子</w:t>
                    </w:r>
                  </w:p>
                </w:txbxContent>
              </v:textbox>
            </v:shape>
            <v:shape id="文本框 2" o:spid="_x0000_s1028" type="#_x0000_t202" style="position:absolute;left:4466;top:13338;width:1228;height:457" filled="f" stroked="f">
              <v:textbox>
                <w:txbxContent>
                  <w:p w:rsidR="00A86A54" w:rsidRDefault="00EA1C57" w:rsidP="00E71106">
                    <w:pPr>
                      <w:pStyle w:val="a9"/>
                      <w:spacing w:before="0" w:after="0"/>
                      <w:ind w:left="216" w:hanging="216"/>
                      <w:jc w:val="both"/>
                    </w:pPr>
                    <w:r>
                      <w:rPr>
                        <w:rFonts w:ascii="Times New Roman" w:hAnsi="Times New Roman"/>
                        <w:sz w:val="21"/>
                        <w:szCs w:val="21"/>
                      </w:rPr>
                      <w:t>B</w:t>
                    </w:r>
                    <w:r>
                      <w:rPr>
                        <w:rFonts w:hint="eastAsia"/>
                        <w:sz w:val="21"/>
                        <w:szCs w:val="21"/>
                      </w:rPr>
                      <w:t>．扳手</w:t>
                    </w:r>
                  </w:p>
                </w:txbxContent>
              </v:textbox>
            </v:shape>
            <v:shape id="文本框 2" o:spid="_x0000_s1029" type="#_x0000_t202" style="position:absolute;left:6088;top:13325;width:1850;height:457" filled="f" stroked="f">
              <v:textbox>
                <w:txbxContent>
                  <w:p w:rsidR="00A86A54" w:rsidRDefault="00EA1C57" w:rsidP="00E71106">
                    <w:pPr>
                      <w:pStyle w:val="a9"/>
                      <w:spacing w:before="0" w:after="0"/>
                      <w:ind w:left="216" w:hanging="216"/>
                      <w:jc w:val="both"/>
                    </w:pPr>
                    <w:r>
                      <w:rPr>
                        <w:rFonts w:ascii="Times New Roman" w:hAnsi="Times New Roman"/>
                        <w:sz w:val="21"/>
                        <w:szCs w:val="21"/>
                      </w:rPr>
                      <w:t>C</w:t>
                    </w:r>
                    <w:r>
                      <w:rPr>
                        <w:rFonts w:ascii="Times New Roman" w:hint="eastAsia"/>
                        <w:sz w:val="21"/>
                        <w:szCs w:val="21"/>
                      </w:rPr>
                      <w:t>．</w:t>
                    </w:r>
                    <w:r>
                      <w:rPr>
                        <w:rFonts w:hint="eastAsia"/>
                        <w:sz w:val="21"/>
                        <w:szCs w:val="21"/>
                      </w:rPr>
                      <w:t>羊角锤拔钉子</w:t>
                    </w:r>
                  </w:p>
                </w:txbxContent>
              </v:textbox>
            </v:shape>
            <v:shape id="文本框 2" o:spid="_x0000_s1030" type="#_x0000_t202" style="position:absolute;left:8361;top:13329;width:1430;height:433" filled="f" stroked="f">
              <v:textbox>
                <w:txbxContent>
                  <w:p w:rsidR="00A86A54" w:rsidRDefault="00EA1C57" w:rsidP="00E71106">
                    <w:pPr>
                      <w:pStyle w:val="a9"/>
                      <w:spacing w:before="0" w:after="0"/>
                      <w:ind w:left="216" w:hanging="216"/>
                      <w:jc w:val="both"/>
                    </w:pPr>
                    <w:r>
                      <w:rPr>
                        <w:rFonts w:ascii="Times New Roman" w:hAnsi="Times New Roman"/>
                        <w:sz w:val="21"/>
                        <w:szCs w:val="21"/>
                      </w:rPr>
                      <w:t>D</w:t>
                    </w:r>
                    <w:r>
                      <w:rPr>
                        <w:rFonts w:ascii="Times New Roman" w:hint="eastAsia"/>
                        <w:sz w:val="21"/>
                        <w:szCs w:val="21"/>
                      </w:rPr>
                      <w:t>．</w:t>
                    </w:r>
                    <w:r>
                      <w:rPr>
                        <w:rFonts w:hint="eastAsia"/>
                        <w:sz w:val="21"/>
                        <w:szCs w:val="21"/>
                      </w:rPr>
                      <w:t>钢丝钳</w:t>
                    </w:r>
                  </w:p>
                </w:txbxContent>
              </v:textbox>
            </v:shape>
            <v:shape id="图片 138" o:spid="_x0000_s1031" type="#_x0000_t75" style="position:absolute;left:6213;top:11909;width:1619;height:1294">
              <v:imagedata r:id="rId8" o:title=""/>
              <v:path arrowok="t"/>
            </v:shape>
            <v:shape id="图片 139" o:spid="_x0000_s1032" type="#_x0000_t75" style="position:absolute;left:8193;top:11897;width:1448;height:1253">
              <v:imagedata r:id="rId9" o:title=""/>
              <v:path arrowok="t"/>
            </v:shape>
            <v:shape id="图片 140" o:spid="_x0000_s1033" type="#_x0000_t75" style="position:absolute;left:2220;top:11879;width:1717;height:1271">
              <v:imagedata r:id="rId10" o:title=""/>
            </v:shape>
            <v:shape id="图片 141" o:spid="_x0000_s1034" type="#_x0000_t75" style="position:absolute;left:4268;top:11860;width:1343;height:1377">
              <v:imagedata r:id="rId11" o:title=""/>
            </v:shape>
            <w10:wrap type="square"/>
          </v:group>
        </w:pict>
      </w:r>
    </w:p>
    <w:p w:rsidR="00A86A54" w:rsidRDefault="00CE35A8" w:rsidP="0064190C">
      <w:pPr>
        <w:spacing w:line="360" w:lineRule="auto"/>
        <w:textAlignment w:val="center"/>
        <w:rPr>
          <w:rFonts w:ascii="Calibri" w:hAnsi="Calibri"/>
        </w:rPr>
      </w:pPr>
    </w:p>
    <w:p w:rsidR="00A86A54" w:rsidRDefault="00CE35A8" w:rsidP="0064190C">
      <w:pPr>
        <w:spacing w:line="360" w:lineRule="auto"/>
        <w:textAlignment w:val="center"/>
        <w:rPr>
          <w:rFonts w:ascii="Calibri" w:hAnsi="Calibri"/>
        </w:rPr>
      </w:pPr>
    </w:p>
    <w:p w:rsidR="00A86A54" w:rsidRDefault="00CE35A8" w:rsidP="0064190C">
      <w:pPr>
        <w:spacing w:line="360" w:lineRule="auto"/>
        <w:textAlignment w:val="center"/>
        <w:rPr>
          <w:rFonts w:ascii="Calibri" w:hAnsi="Calibri"/>
        </w:rPr>
      </w:pPr>
    </w:p>
    <w:p w:rsidR="00A86A54" w:rsidRDefault="00CE35A8" w:rsidP="0064190C">
      <w:pPr>
        <w:spacing w:line="360" w:lineRule="auto"/>
        <w:textAlignment w:val="center"/>
        <w:rPr>
          <w:rFonts w:ascii="Calibri" w:hAnsi="Calibri"/>
        </w:rPr>
      </w:pPr>
    </w:p>
    <w:p w:rsidR="00A86A54" w:rsidRPr="002E36E9" w:rsidRDefault="00EA1C57" w:rsidP="0064190C">
      <w:pPr>
        <w:spacing w:line="360" w:lineRule="auto"/>
        <w:textAlignment w:val="center"/>
        <w:rPr>
          <w:rFonts w:ascii="Calibri" w:hAnsi="Calibri"/>
          <w:szCs w:val="22"/>
        </w:rPr>
      </w:pPr>
      <w:r w:rsidRPr="002E36E9">
        <w:rPr>
          <w:rFonts w:ascii="Calibri" w:hAnsi="Calibri"/>
        </w:rPr>
        <w:t>3</w:t>
      </w:r>
      <w:r w:rsidRPr="002E36E9">
        <w:rPr>
          <w:rFonts w:ascii="Calibri" w:hAnsi="Calibri" w:hint="eastAsia"/>
        </w:rPr>
        <w:t>．关于温度、热量和内能，下列说法正确的是（　　）</w:t>
      </w:r>
    </w:p>
    <w:p w:rsidR="00A86A54" w:rsidRPr="002E36E9" w:rsidRDefault="00EA1C57" w:rsidP="00683DF0">
      <w:pPr>
        <w:spacing w:line="360" w:lineRule="auto"/>
        <w:ind w:firstLineChars="100" w:firstLine="210"/>
        <w:textAlignment w:val="center"/>
        <w:rPr>
          <w:rFonts w:ascii="Calibri" w:hAnsi="Calibri"/>
          <w:szCs w:val="22"/>
        </w:rPr>
      </w:pPr>
      <w:r w:rsidRPr="002E36E9">
        <w:rPr>
          <w:rFonts w:ascii="Calibri" w:hAnsi="Calibri"/>
        </w:rPr>
        <w:t>A</w:t>
      </w:r>
      <w:r w:rsidRPr="002E36E9">
        <w:rPr>
          <w:rFonts w:ascii="Calibri" w:hAnsi="Calibri" w:hint="eastAsia"/>
        </w:rPr>
        <w:t>．我们不敢大口喝热气腾腾的汤，是因为汤含有的热量较多</w:t>
      </w:r>
    </w:p>
    <w:p w:rsidR="00A86A54" w:rsidRPr="002E36E9" w:rsidRDefault="00EA1C57" w:rsidP="00683DF0">
      <w:pPr>
        <w:spacing w:line="360" w:lineRule="auto"/>
        <w:ind w:firstLineChars="100" w:firstLine="210"/>
        <w:textAlignment w:val="center"/>
        <w:rPr>
          <w:rFonts w:ascii="Calibri" w:hAnsi="Calibri"/>
          <w:szCs w:val="22"/>
        </w:rPr>
      </w:pPr>
      <w:r w:rsidRPr="002E36E9">
        <w:rPr>
          <w:rFonts w:ascii="Calibri" w:hAnsi="Calibri"/>
        </w:rPr>
        <w:t>B</w:t>
      </w:r>
      <w:r w:rsidRPr="002E36E9">
        <w:rPr>
          <w:rFonts w:ascii="Calibri" w:hAnsi="Calibri" w:hint="eastAsia"/>
        </w:rPr>
        <w:t>．把﹣</w:t>
      </w:r>
      <w:smartTag w:uri="urn:schemas-microsoft-com:office:smarttags" w:element="chmetcnv">
        <w:smartTagPr>
          <w:attr w:name="HasSpace" w:val="False"/>
          <w:attr w:name="Negative" w:val="False"/>
          <w:attr w:name="NumberType" w:val="1"/>
          <w:attr w:name="SourceValue" w:val="10"/>
          <w:attr w:name="TCSC" w:val="0"/>
        </w:smartTagPr>
        <w:r w:rsidRPr="002E36E9">
          <w:rPr>
            <w:rFonts w:ascii="Calibri" w:hAnsi="Calibri"/>
          </w:rPr>
          <w:t>10</w:t>
        </w:r>
        <w:r w:rsidRPr="002E36E9">
          <w:rPr>
            <w:rFonts w:ascii="宋体" w:hAnsi="宋体" w:cs="宋体" w:hint="eastAsia"/>
          </w:rPr>
          <w:t>℃</w:t>
        </w:r>
      </w:smartTag>
      <w:r w:rsidRPr="002E36E9">
        <w:rPr>
          <w:rFonts w:ascii="Calibri" w:hAnsi="Calibri" w:hint="eastAsia"/>
        </w:rPr>
        <w:t>的冰块放在</w:t>
      </w:r>
      <w:smartTag w:uri="urn:schemas-microsoft-com:office:smarttags" w:element="chmetcnv">
        <w:smartTagPr>
          <w:attr w:name="HasSpace" w:val="False"/>
          <w:attr w:name="Negative" w:val="False"/>
          <w:attr w:name="NumberType" w:val="1"/>
          <w:attr w:name="SourceValue" w:val="0"/>
          <w:attr w:name="TCSC" w:val="0"/>
        </w:smartTagPr>
        <w:r w:rsidRPr="002E36E9">
          <w:rPr>
            <w:rFonts w:ascii="Calibri" w:hAnsi="Calibri"/>
          </w:rPr>
          <w:t>0</w:t>
        </w:r>
        <w:r w:rsidRPr="002E36E9">
          <w:rPr>
            <w:rFonts w:ascii="宋体" w:hAnsi="宋体" w:cs="宋体" w:hint="eastAsia"/>
          </w:rPr>
          <w:t>℃</w:t>
        </w:r>
      </w:smartTag>
      <w:r w:rsidRPr="002E36E9">
        <w:rPr>
          <w:rFonts w:ascii="Calibri" w:hAnsi="Calibri" w:hint="eastAsia"/>
        </w:rPr>
        <w:t>的冰箱保鲜室中，一段时间后，冰块内能会增加</w:t>
      </w:r>
    </w:p>
    <w:p w:rsidR="00A86A54" w:rsidRPr="002E36E9" w:rsidRDefault="00EA1C57" w:rsidP="00683DF0">
      <w:pPr>
        <w:spacing w:line="360" w:lineRule="auto"/>
        <w:ind w:firstLineChars="100" w:firstLine="210"/>
        <w:textAlignment w:val="center"/>
        <w:rPr>
          <w:rFonts w:ascii="Calibri" w:hAnsi="Calibri"/>
          <w:szCs w:val="22"/>
        </w:rPr>
      </w:pPr>
      <w:r w:rsidRPr="002E36E9">
        <w:rPr>
          <w:rFonts w:ascii="Calibri" w:hAnsi="Calibri"/>
        </w:rPr>
        <w:t>C</w:t>
      </w:r>
      <w:r w:rsidRPr="002E36E9">
        <w:rPr>
          <w:rFonts w:ascii="Calibri" w:hAnsi="Calibri" w:hint="eastAsia"/>
        </w:rPr>
        <w:t>．</w:t>
      </w:r>
      <w:smartTag w:uri="urn:schemas-microsoft-com:office:smarttags" w:element="chmetcnv">
        <w:smartTagPr>
          <w:attr w:name="HasSpace" w:val="False"/>
          <w:attr w:name="Negative" w:val="False"/>
          <w:attr w:name="NumberType" w:val="1"/>
          <w:attr w:name="SourceValue" w:val="0"/>
          <w:attr w:name="TCSC" w:val="0"/>
        </w:smartTagPr>
        <w:r w:rsidRPr="002E36E9">
          <w:rPr>
            <w:rFonts w:ascii="Calibri" w:hAnsi="Calibri"/>
          </w:rPr>
          <w:t>0</w:t>
        </w:r>
        <w:r w:rsidRPr="002E36E9">
          <w:rPr>
            <w:rFonts w:ascii="宋体" w:hAnsi="宋体" w:cs="宋体" w:hint="eastAsia"/>
          </w:rPr>
          <w:t>℃</w:t>
        </w:r>
      </w:smartTag>
      <w:r w:rsidRPr="002E36E9">
        <w:rPr>
          <w:rFonts w:ascii="Calibri" w:hAnsi="Calibri" w:hint="eastAsia"/>
        </w:rPr>
        <w:t>的冰变成</w:t>
      </w:r>
      <w:smartTag w:uri="urn:schemas-microsoft-com:office:smarttags" w:element="chmetcnv">
        <w:smartTagPr>
          <w:attr w:name="HasSpace" w:val="False"/>
          <w:attr w:name="Negative" w:val="False"/>
          <w:attr w:name="NumberType" w:val="1"/>
          <w:attr w:name="SourceValue" w:val="0"/>
          <w:attr w:name="TCSC" w:val="0"/>
        </w:smartTagPr>
        <w:r w:rsidRPr="002E36E9">
          <w:rPr>
            <w:rFonts w:ascii="Calibri" w:hAnsi="Calibri"/>
          </w:rPr>
          <w:t>0</w:t>
        </w:r>
        <w:r w:rsidRPr="002E36E9">
          <w:rPr>
            <w:rFonts w:ascii="宋体" w:hAnsi="宋体" w:cs="宋体" w:hint="eastAsia"/>
          </w:rPr>
          <w:t>℃</w:t>
        </w:r>
      </w:smartTag>
      <w:r w:rsidRPr="002E36E9">
        <w:rPr>
          <w:rFonts w:ascii="Calibri" w:hAnsi="Calibri" w:hint="eastAsia"/>
        </w:rPr>
        <w:t>的水，质量和温度不变，内能不变</w:t>
      </w:r>
    </w:p>
    <w:p w:rsidR="00A86A54" w:rsidRPr="002E36E9" w:rsidRDefault="00EA1C57" w:rsidP="00683DF0">
      <w:pPr>
        <w:spacing w:line="360" w:lineRule="auto"/>
        <w:ind w:firstLineChars="100" w:firstLine="210"/>
        <w:textAlignment w:val="center"/>
        <w:rPr>
          <w:rFonts w:ascii="Calibri" w:hAnsi="Calibri"/>
          <w:szCs w:val="22"/>
        </w:rPr>
      </w:pPr>
      <w:r w:rsidRPr="002E36E9">
        <w:rPr>
          <w:rFonts w:ascii="Calibri" w:hAnsi="Calibri"/>
        </w:rPr>
        <w:t>D</w:t>
      </w:r>
      <w:r w:rsidRPr="002E36E9">
        <w:rPr>
          <w:rFonts w:ascii="Calibri" w:hAnsi="Calibri" w:hint="eastAsia"/>
        </w:rPr>
        <w:t>．具有机械能的物体不一定具有内能</w:t>
      </w:r>
    </w:p>
    <w:p w:rsidR="00A86A54" w:rsidRPr="002E36E9" w:rsidRDefault="00EA1C57" w:rsidP="0064190C">
      <w:pPr>
        <w:widowControl/>
        <w:spacing w:line="360" w:lineRule="auto"/>
        <w:jc w:val="left"/>
        <w:rPr>
          <w:rFonts w:ascii="宋体" w:cs="宋体"/>
          <w:kern w:val="0"/>
          <w:szCs w:val="21"/>
        </w:rPr>
      </w:pPr>
      <w:r w:rsidRPr="002E36E9">
        <w:rPr>
          <w:rFonts w:ascii="宋体" w:hAnsi="宋体" w:cs="宋体"/>
          <w:kern w:val="0"/>
          <w:szCs w:val="21"/>
        </w:rPr>
        <w:t>4</w:t>
      </w:r>
      <w:r w:rsidRPr="002E36E9">
        <w:rPr>
          <w:rFonts w:ascii="宋体" w:hAnsi="宋体" w:cs="宋体" w:hint="eastAsia"/>
          <w:kern w:val="0"/>
          <w:szCs w:val="21"/>
        </w:rPr>
        <w:t>．下列过程中人对物体做了功的是（</w:t>
      </w:r>
      <w:r>
        <w:rPr>
          <w:rFonts w:ascii="宋体" w:hAnsi="宋体" w:cs="宋体"/>
          <w:kern w:val="0"/>
          <w:szCs w:val="21"/>
        </w:rPr>
        <w:t xml:space="preserve">     </w:t>
      </w:r>
      <w:r w:rsidRPr="002E36E9">
        <w:rPr>
          <w:rFonts w:ascii="宋体" w:hAnsi="宋体" w:cs="宋体" w:hint="eastAsia"/>
          <w:kern w:val="0"/>
          <w:szCs w:val="21"/>
        </w:rPr>
        <w:t>）</w:t>
      </w:r>
    </w:p>
    <w:p w:rsidR="00A86A54" w:rsidRPr="002E36E9" w:rsidRDefault="00EA1C57" w:rsidP="00683DF0">
      <w:pPr>
        <w:widowControl/>
        <w:spacing w:line="360" w:lineRule="auto"/>
        <w:ind w:firstLineChars="100" w:firstLine="210"/>
        <w:jc w:val="left"/>
        <w:rPr>
          <w:rFonts w:ascii="宋体" w:cs="宋体"/>
          <w:kern w:val="0"/>
          <w:szCs w:val="21"/>
        </w:rPr>
      </w:pPr>
      <w:r w:rsidRPr="002E36E9">
        <w:rPr>
          <w:rFonts w:ascii="宋体" w:hAnsi="宋体" w:cs="宋体"/>
          <w:kern w:val="0"/>
          <w:szCs w:val="21"/>
        </w:rPr>
        <w:t>A</w:t>
      </w:r>
      <w:r w:rsidRPr="002E36E9">
        <w:rPr>
          <w:rFonts w:ascii="宋体" w:hAnsi="宋体" w:cs="宋体" w:hint="eastAsia"/>
          <w:kern w:val="0"/>
          <w:szCs w:val="21"/>
        </w:rPr>
        <w:t>．人提着水桶水平移动</w:t>
      </w:r>
      <w:smartTag w:uri="urn:schemas-microsoft-com:office:smarttags" w:element="chmetcnv">
        <w:smartTagPr>
          <w:attr w:name="HasSpace" w:val="False"/>
          <w:attr w:name="Negative" w:val="False"/>
          <w:attr w:name="NumberType" w:val="1"/>
          <w:attr w:name="SourceValue" w:val="10"/>
          <w:attr w:name="TCSC" w:val="0"/>
          <w:attr w:name="UnitName" w:val="m"/>
        </w:smartTagPr>
        <w:r w:rsidRPr="002E36E9">
          <w:rPr>
            <w:rFonts w:ascii="宋体" w:hAnsi="宋体" w:cs="宋体"/>
            <w:kern w:val="0"/>
            <w:szCs w:val="21"/>
          </w:rPr>
          <w:t>10m</w:t>
        </w:r>
      </w:smartTag>
      <w:r w:rsidRPr="002E36E9">
        <w:rPr>
          <w:rFonts w:ascii="宋体" w:hAnsi="宋体" w:cs="宋体"/>
          <w:kern w:val="0"/>
          <w:szCs w:val="21"/>
        </w:rPr>
        <w:t xml:space="preserve">  </w:t>
      </w:r>
    </w:p>
    <w:p w:rsidR="00A86A54" w:rsidRPr="002E36E9" w:rsidRDefault="00EA1C57" w:rsidP="00683DF0">
      <w:pPr>
        <w:widowControl/>
        <w:spacing w:line="360" w:lineRule="auto"/>
        <w:ind w:firstLineChars="100" w:firstLine="210"/>
        <w:jc w:val="left"/>
        <w:rPr>
          <w:rFonts w:ascii="宋体" w:cs="宋体"/>
          <w:kern w:val="0"/>
          <w:szCs w:val="21"/>
        </w:rPr>
      </w:pPr>
      <w:r w:rsidRPr="002E36E9">
        <w:rPr>
          <w:rFonts w:ascii="宋体" w:hAnsi="宋体" w:cs="宋体"/>
          <w:kern w:val="0"/>
          <w:szCs w:val="21"/>
        </w:rPr>
        <w:t>B</w:t>
      </w:r>
      <w:r w:rsidRPr="002E36E9">
        <w:rPr>
          <w:rFonts w:ascii="宋体" w:hAnsi="宋体" w:cs="宋体" w:hint="eastAsia"/>
          <w:kern w:val="0"/>
          <w:szCs w:val="21"/>
        </w:rPr>
        <w:t>．人推铅球，铅球在空中飞行</w:t>
      </w:r>
      <w:smartTag w:uri="urn:schemas-microsoft-com:office:smarttags" w:element="chmetcnv">
        <w:smartTagPr>
          <w:attr w:name="HasSpace" w:val="False"/>
          <w:attr w:name="Negative" w:val="False"/>
          <w:attr w:name="NumberType" w:val="1"/>
          <w:attr w:name="SourceValue" w:val="10"/>
          <w:attr w:name="TCSC" w:val="0"/>
          <w:attr w:name="UnitName" w:val="m"/>
        </w:smartTagPr>
        <w:r w:rsidRPr="002E36E9">
          <w:rPr>
            <w:rFonts w:ascii="宋体" w:hAnsi="宋体" w:cs="宋体"/>
            <w:kern w:val="0"/>
            <w:szCs w:val="21"/>
          </w:rPr>
          <w:t>10m</w:t>
        </w:r>
      </w:smartTag>
      <w:r w:rsidRPr="002E36E9">
        <w:rPr>
          <w:rFonts w:ascii="宋体" w:hAnsi="宋体" w:cs="宋体" w:hint="eastAsia"/>
          <w:kern w:val="0"/>
          <w:szCs w:val="21"/>
        </w:rPr>
        <w:t>的过程</w:t>
      </w:r>
      <w:r w:rsidRPr="002E36E9">
        <w:rPr>
          <w:rFonts w:ascii="宋体" w:hAnsi="宋体" w:cs="宋体"/>
          <w:kern w:val="0"/>
          <w:szCs w:val="21"/>
        </w:rPr>
        <w:t xml:space="preserve"> </w:t>
      </w:r>
    </w:p>
    <w:p w:rsidR="00A86A54" w:rsidRPr="002E36E9" w:rsidRDefault="00EA1C57" w:rsidP="00683DF0">
      <w:pPr>
        <w:widowControl/>
        <w:spacing w:line="360" w:lineRule="auto"/>
        <w:ind w:firstLineChars="100" w:firstLine="210"/>
        <w:jc w:val="left"/>
        <w:rPr>
          <w:rFonts w:ascii="宋体" w:cs="宋体"/>
          <w:kern w:val="0"/>
          <w:szCs w:val="21"/>
        </w:rPr>
      </w:pPr>
      <w:r w:rsidRPr="002E36E9">
        <w:rPr>
          <w:rFonts w:ascii="宋体" w:hAnsi="宋体" w:cs="宋体"/>
          <w:kern w:val="0"/>
          <w:szCs w:val="21"/>
        </w:rPr>
        <w:t>C</w:t>
      </w:r>
      <w:r w:rsidRPr="002E36E9">
        <w:rPr>
          <w:rFonts w:ascii="宋体" w:hAnsi="宋体" w:cs="宋体" w:hint="eastAsia"/>
          <w:kern w:val="0"/>
          <w:szCs w:val="21"/>
        </w:rPr>
        <w:t>．人用</w:t>
      </w:r>
      <w:r w:rsidRPr="002E36E9">
        <w:rPr>
          <w:rFonts w:ascii="宋体" w:hAnsi="宋体" w:cs="宋体"/>
          <w:kern w:val="0"/>
          <w:szCs w:val="21"/>
        </w:rPr>
        <w:t>50N</w:t>
      </w:r>
      <w:r w:rsidRPr="002E36E9">
        <w:rPr>
          <w:rFonts w:ascii="宋体" w:hAnsi="宋体" w:cs="宋体" w:hint="eastAsia"/>
          <w:kern w:val="0"/>
          <w:szCs w:val="21"/>
        </w:rPr>
        <w:t>的水平推力推着物体在光滑水平面上移动</w:t>
      </w:r>
      <w:smartTag w:uri="urn:schemas-microsoft-com:office:smarttags" w:element="chmetcnv">
        <w:smartTagPr>
          <w:attr w:name="HasSpace" w:val="False"/>
          <w:attr w:name="Negative" w:val="False"/>
          <w:attr w:name="NumberType" w:val="1"/>
          <w:attr w:name="SourceValue" w:val="10"/>
          <w:attr w:name="TCSC" w:val="0"/>
          <w:attr w:name="UnitName" w:val="m"/>
        </w:smartTagPr>
        <w:r w:rsidRPr="002E36E9">
          <w:rPr>
            <w:rFonts w:ascii="宋体" w:hAnsi="宋体" w:cs="宋体"/>
            <w:kern w:val="0"/>
            <w:szCs w:val="21"/>
          </w:rPr>
          <w:t>10m</w:t>
        </w:r>
      </w:smartTag>
    </w:p>
    <w:p w:rsidR="00A86A54" w:rsidRPr="002E36E9" w:rsidRDefault="00EA1C57" w:rsidP="00683DF0">
      <w:pPr>
        <w:widowControl/>
        <w:spacing w:line="360" w:lineRule="auto"/>
        <w:ind w:firstLineChars="100" w:firstLine="210"/>
        <w:jc w:val="left"/>
        <w:rPr>
          <w:rFonts w:ascii="宋体" w:cs="宋体"/>
          <w:kern w:val="0"/>
          <w:szCs w:val="21"/>
        </w:rPr>
      </w:pPr>
      <w:r w:rsidRPr="002E36E9">
        <w:rPr>
          <w:rFonts w:ascii="宋体" w:hAnsi="宋体" w:cs="宋体"/>
          <w:kern w:val="0"/>
          <w:szCs w:val="21"/>
        </w:rPr>
        <w:t>D</w:t>
      </w:r>
      <w:r w:rsidRPr="002E36E9">
        <w:rPr>
          <w:rFonts w:ascii="宋体" w:hAnsi="宋体" w:cs="宋体" w:hint="eastAsia"/>
          <w:kern w:val="0"/>
          <w:szCs w:val="21"/>
        </w:rPr>
        <w:t>．举起杠铃在空中保持不动的过程</w:t>
      </w:r>
      <w:r w:rsidRPr="002E36E9">
        <w:rPr>
          <w:rFonts w:ascii="宋体" w:hAnsi="宋体" w:cs="宋体"/>
          <w:kern w:val="0"/>
          <w:szCs w:val="21"/>
        </w:rPr>
        <w:t xml:space="preserve"> </w:t>
      </w:r>
    </w:p>
    <w:p w:rsidR="00A86A54" w:rsidRPr="002E36E9" w:rsidRDefault="00EA1C57" w:rsidP="00683DF0">
      <w:pPr>
        <w:widowControl/>
        <w:spacing w:line="360" w:lineRule="auto"/>
        <w:ind w:left="210" w:hangingChars="100" w:hanging="210"/>
        <w:jc w:val="left"/>
        <w:rPr>
          <w:rFonts w:ascii="宋体" w:cs="宋体"/>
          <w:kern w:val="0"/>
          <w:szCs w:val="21"/>
        </w:rPr>
      </w:pPr>
      <w:r w:rsidRPr="002E36E9">
        <w:rPr>
          <w:rFonts w:ascii="宋体" w:hAnsi="宋体" w:cs="宋体"/>
          <w:kern w:val="0"/>
          <w:szCs w:val="21"/>
        </w:rPr>
        <w:t>5</w:t>
      </w:r>
      <w:r w:rsidRPr="002E36E9">
        <w:rPr>
          <w:rFonts w:ascii="宋体" w:hAnsi="宋体" w:cs="宋体" w:hint="eastAsia"/>
          <w:kern w:val="0"/>
          <w:szCs w:val="21"/>
        </w:rPr>
        <w:t>．班里组织一次比赛活动，从一楼登上五楼，比谁的功率最大．为此，需要测量一些物理量。下列物理量中必须测量的是（</w:t>
      </w:r>
      <w:r>
        <w:rPr>
          <w:rFonts w:ascii="宋体" w:hAnsi="宋体" w:cs="宋体"/>
          <w:kern w:val="0"/>
          <w:szCs w:val="21"/>
        </w:rPr>
        <w:t xml:space="preserve">    </w:t>
      </w:r>
      <w:r w:rsidRPr="002E36E9">
        <w:rPr>
          <w:rFonts w:ascii="宋体" w:hAnsi="宋体" w:cs="宋体" w:hint="eastAsia"/>
          <w:kern w:val="0"/>
          <w:szCs w:val="21"/>
        </w:rPr>
        <w:t>）</w:t>
      </w:r>
      <w:r w:rsidRPr="002E36E9">
        <w:rPr>
          <w:rFonts w:ascii="宋体" w:hAnsi="宋体" w:cs="宋体"/>
          <w:kern w:val="0"/>
          <w:szCs w:val="21"/>
        </w:rPr>
        <w:t xml:space="preserve"> </w:t>
      </w:r>
    </w:p>
    <w:p w:rsidR="00A86A54" w:rsidRPr="002E36E9" w:rsidRDefault="00EA1C57" w:rsidP="00683DF0">
      <w:pPr>
        <w:widowControl/>
        <w:spacing w:line="360" w:lineRule="auto"/>
        <w:ind w:leftChars="100" w:left="210"/>
        <w:jc w:val="left"/>
        <w:rPr>
          <w:rFonts w:ascii="宋体" w:cs="宋体"/>
          <w:kern w:val="0"/>
          <w:szCs w:val="21"/>
        </w:rPr>
      </w:pPr>
      <w:r w:rsidRPr="002E36E9">
        <w:rPr>
          <w:rFonts w:ascii="宋体" w:hAnsi="宋体" w:cs="宋体" w:hint="eastAsia"/>
          <w:kern w:val="0"/>
          <w:szCs w:val="21"/>
        </w:rPr>
        <w:t>①五楼到一楼的高度</w:t>
      </w:r>
      <w:r w:rsidRPr="002E36E9">
        <w:rPr>
          <w:rFonts w:ascii="宋体" w:hAnsi="宋体" w:cs="宋体"/>
          <w:kern w:val="0"/>
          <w:szCs w:val="21"/>
        </w:rPr>
        <w:t>H;</w:t>
      </w:r>
      <w:r w:rsidRPr="002E36E9">
        <w:rPr>
          <w:rFonts w:ascii="宋体" w:hAnsi="宋体" w:cs="宋体" w:hint="eastAsia"/>
          <w:kern w:val="0"/>
          <w:szCs w:val="21"/>
        </w:rPr>
        <w:t>②从一楼到达五楼所用的时间</w:t>
      </w:r>
      <w:r w:rsidRPr="002E36E9">
        <w:rPr>
          <w:rFonts w:ascii="宋体" w:hAnsi="宋体" w:cs="宋体"/>
          <w:kern w:val="0"/>
          <w:szCs w:val="21"/>
        </w:rPr>
        <w:t>T</w:t>
      </w:r>
      <w:r w:rsidRPr="002E36E9">
        <w:rPr>
          <w:rFonts w:ascii="宋体" w:hAnsi="宋体" w:cs="宋体" w:hint="eastAsia"/>
          <w:kern w:val="0"/>
          <w:szCs w:val="21"/>
        </w:rPr>
        <w:t>：③每个同学的体重</w:t>
      </w:r>
      <w:r w:rsidRPr="002E36E9">
        <w:rPr>
          <w:rFonts w:ascii="宋体" w:hAnsi="宋体" w:cs="宋体"/>
          <w:kern w:val="0"/>
          <w:szCs w:val="21"/>
        </w:rPr>
        <w:t>G</w:t>
      </w:r>
      <w:r w:rsidRPr="002E36E9">
        <w:rPr>
          <w:rFonts w:ascii="宋体" w:hAnsi="宋体" w:cs="宋体" w:hint="eastAsia"/>
          <w:kern w:val="0"/>
          <w:szCs w:val="21"/>
        </w:rPr>
        <w:t>；④楼到五楼楼梯的长度</w:t>
      </w:r>
      <w:r w:rsidRPr="002E36E9">
        <w:rPr>
          <w:rFonts w:ascii="宋体" w:hAnsi="宋体" w:cs="宋体"/>
          <w:kern w:val="0"/>
          <w:szCs w:val="21"/>
        </w:rPr>
        <w:t>L</w:t>
      </w:r>
      <w:r w:rsidRPr="002E36E9">
        <w:rPr>
          <w:rFonts w:ascii="宋体" w:hAnsi="宋体" w:cs="宋体" w:hint="eastAsia"/>
          <w:kern w:val="0"/>
          <w:szCs w:val="21"/>
        </w:rPr>
        <w:t>．</w:t>
      </w:r>
    </w:p>
    <w:p w:rsidR="00A86A54" w:rsidRPr="002E36E9" w:rsidRDefault="00EA1C57" w:rsidP="00683DF0">
      <w:pPr>
        <w:widowControl/>
        <w:spacing w:line="360" w:lineRule="auto"/>
        <w:ind w:firstLineChars="100" w:firstLine="210"/>
        <w:jc w:val="left"/>
        <w:rPr>
          <w:rFonts w:ascii="宋体" w:cs="宋体"/>
          <w:kern w:val="0"/>
          <w:szCs w:val="21"/>
        </w:rPr>
      </w:pPr>
      <w:r w:rsidRPr="002E36E9">
        <w:rPr>
          <w:rFonts w:ascii="宋体" w:hAnsi="宋体" w:cs="宋体"/>
          <w:kern w:val="0"/>
          <w:szCs w:val="21"/>
        </w:rPr>
        <w:t>A</w:t>
      </w:r>
      <w:r w:rsidRPr="002E36E9">
        <w:rPr>
          <w:rFonts w:ascii="宋体" w:hAnsi="宋体" w:cs="宋体" w:hint="eastAsia"/>
          <w:kern w:val="0"/>
          <w:szCs w:val="21"/>
        </w:rPr>
        <w:t>．①②③</w:t>
      </w:r>
      <w:r>
        <w:rPr>
          <w:rFonts w:ascii="宋体" w:hAnsi="宋体" w:cs="宋体"/>
          <w:kern w:val="0"/>
          <w:szCs w:val="21"/>
        </w:rPr>
        <w:t xml:space="preserve">   </w:t>
      </w:r>
      <w:r w:rsidRPr="002E36E9">
        <w:rPr>
          <w:rFonts w:ascii="宋体" w:hAnsi="宋体" w:cs="宋体"/>
          <w:kern w:val="0"/>
          <w:szCs w:val="21"/>
        </w:rPr>
        <w:t>B</w:t>
      </w:r>
      <w:r>
        <w:rPr>
          <w:rFonts w:ascii="宋体" w:cs="宋体"/>
          <w:kern w:val="0"/>
          <w:szCs w:val="21"/>
        </w:rPr>
        <w:t>.</w:t>
      </w:r>
      <w:r w:rsidRPr="002E36E9">
        <w:rPr>
          <w:rFonts w:ascii="宋体" w:hAnsi="宋体" w:cs="宋体" w:hint="eastAsia"/>
          <w:kern w:val="0"/>
          <w:szCs w:val="21"/>
        </w:rPr>
        <w:t>②③</w:t>
      </w:r>
      <w:r>
        <w:rPr>
          <w:rFonts w:ascii="宋体" w:hAnsi="宋体" w:cs="宋体"/>
          <w:kern w:val="0"/>
          <w:szCs w:val="21"/>
        </w:rPr>
        <w:t xml:space="preserve">   </w:t>
      </w:r>
      <w:r w:rsidRPr="002E36E9">
        <w:rPr>
          <w:rFonts w:ascii="宋体" w:hAnsi="宋体" w:cs="宋体"/>
          <w:kern w:val="0"/>
          <w:szCs w:val="21"/>
        </w:rPr>
        <w:t>C</w:t>
      </w:r>
      <w:r>
        <w:rPr>
          <w:rFonts w:ascii="宋体" w:cs="宋体"/>
          <w:kern w:val="0"/>
          <w:szCs w:val="21"/>
        </w:rPr>
        <w:t>.</w:t>
      </w:r>
      <w:r w:rsidRPr="002E36E9">
        <w:rPr>
          <w:rFonts w:ascii="宋体" w:hAnsi="宋体" w:cs="宋体" w:hint="eastAsia"/>
          <w:kern w:val="0"/>
          <w:szCs w:val="21"/>
        </w:rPr>
        <w:t>②④</w:t>
      </w:r>
      <w:r>
        <w:rPr>
          <w:rFonts w:ascii="宋体" w:hAnsi="宋体" w:cs="宋体"/>
          <w:kern w:val="0"/>
          <w:szCs w:val="21"/>
        </w:rPr>
        <w:t xml:space="preserve">    </w:t>
      </w:r>
      <w:r w:rsidRPr="002E36E9">
        <w:rPr>
          <w:rFonts w:ascii="宋体" w:hAnsi="宋体" w:cs="宋体"/>
          <w:kern w:val="0"/>
          <w:szCs w:val="21"/>
        </w:rPr>
        <w:t>D</w:t>
      </w:r>
      <w:r w:rsidRPr="002E36E9">
        <w:rPr>
          <w:rFonts w:ascii="宋体" w:hAnsi="宋体" w:cs="宋体" w:hint="eastAsia"/>
          <w:kern w:val="0"/>
          <w:szCs w:val="21"/>
        </w:rPr>
        <w:t>．①②</w:t>
      </w:r>
      <w:r w:rsidRPr="002E36E9">
        <w:rPr>
          <w:rFonts w:ascii="宋体" w:hAnsi="宋体" w:cs="宋体"/>
          <w:kern w:val="0"/>
          <w:szCs w:val="21"/>
        </w:rPr>
        <w:t xml:space="preserve"> </w:t>
      </w:r>
    </w:p>
    <w:p w:rsidR="00A86A54" w:rsidRDefault="00CE35A8" w:rsidP="00683DF0">
      <w:pPr>
        <w:spacing w:line="360" w:lineRule="auto"/>
        <w:ind w:left="210" w:hangingChars="100" w:hanging="210"/>
        <w:rPr>
          <w:rFonts w:ascii="宋体"/>
        </w:rPr>
      </w:pPr>
    </w:p>
    <w:p w:rsidR="00A86A54" w:rsidRDefault="00CE35A8" w:rsidP="00683DF0">
      <w:pPr>
        <w:spacing w:line="360" w:lineRule="auto"/>
        <w:ind w:left="210" w:hangingChars="100" w:hanging="210"/>
        <w:rPr>
          <w:rFonts w:ascii="宋体"/>
        </w:rPr>
      </w:pPr>
    </w:p>
    <w:p w:rsidR="00A86A54" w:rsidRPr="002E36E9" w:rsidRDefault="00EA1C57" w:rsidP="00683DF0">
      <w:pPr>
        <w:spacing w:line="360" w:lineRule="auto"/>
        <w:ind w:left="210" w:hangingChars="100" w:hanging="210"/>
        <w:rPr>
          <w:rFonts w:ascii="宋体"/>
        </w:rPr>
      </w:pPr>
      <w:r w:rsidRPr="002E36E9">
        <w:rPr>
          <w:rFonts w:ascii="宋体" w:hAnsi="宋体"/>
        </w:rPr>
        <w:t>6</w:t>
      </w:r>
      <w:r w:rsidRPr="002E36E9">
        <w:rPr>
          <w:rFonts w:ascii="宋体" w:hAnsi="宋体" w:hint="eastAsia"/>
        </w:rPr>
        <w:t>．如图所示，</w:t>
      </w:r>
      <w:r w:rsidRPr="002E36E9">
        <w:rPr>
          <w:rFonts w:ascii="宋体" w:hAnsi="宋体"/>
        </w:rPr>
        <w:t>AB</w:t>
      </w:r>
      <w:r w:rsidRPr="002E36E9">
        <w:rPr>
          <w:rFonts w:ascii="宋体" w:hAnsi="宋体" w:hint="eastAsia"/>
        </w:rPr>
        <w:t>、</w:t>
      </w:r>
      <w:r w:rsidRPr="002E36E9">
        <w:rPr>
          <w:rFonts w:ascii="宋体" w:hAnsi="宋体"/>
        </w:rPr>
        <w:t>BC</w:t>
      </w:r>
      <w:r w:rsidR="002F5E06" w:rsidRPr="002F5E06">
        <w:rPr>
          <w:rFonts w:ascii="宋体"/>
        </w:rPr>
        <w:pict>
          <v:shape id="_x0000_i1025" type="#_x0000_t75" alt="学科网(www.zxxk.com)--教育资源门户，提供试卷、教案、课件、论文、素材及各类教学资源下载，还有大量而丰富的教学相关资讯！" style="width:3pt;height:1.5pt">
            <v:imagedata r:id="rId12" o:title=""/>
          </v:shape>
        </w:pict>
      </w:r>
      <w:r w:rsidRPr="002E36E9">
        <w:rPr>
          <w:rFonts w:ascii="宋体" w:hAnsi="宋体" w:hint="eastAsia"/>
        </w:rPr>
        <w:t>是由同种材料制成的长度相同、横截面积不同的两段导体，将它们串联后连入电路中，比较这两段导体的电阻及通过它们的电流大小有</w:t>
      </w:r>
      <w:r w:rsidRPr="002E36E9">
        <w:rPr>
          <w:rFonts w:ascii="宋体" w:hAnsi="宋体"/>
        </w:rPr>
        <w:t xml:space="preserve">    (    )</w:t>
      </w:r>
    </w:p>
    <w:p w:rsidR="00A86A54" w:rsidRPr="002E36E9" w:rsidRDefault="002F5E06" w:rsidP="00683DF0">
      <w:pPr>
        <w:spacing w:line="360" w:lineRule="auto"/>
        <w:ind w:firstLineChars="150" w:firstLine="315"/>
        <w:rPr>
          <w:rFonts w:ascii="宋体" w:hAnsi="宋体"/>
          <w:vertAlign w:val="subscript"/>
        </w:rPr>
      </w:pPr>
      <w:r w:rsidRPr="002F5E06">
        <w:rPr>
          <w:noProof/>
        </w:rPr>
        <w:pict>
          <v:shape id="图片 94" o:spid="_x0000_s1036" type="#_x0000_t75" alt="学科网(www.zxxk.com)--教育资源门户，提供试卷、教案、课件、论文、素材及各类教学资源下载，还有大量而丰富的教学相关资讯！" style="position:absolute;left:0;text-align:left;margin-left:362.25pt;margin-top:7.8pt;width:74.05pt;height:37.35pt;z-index:3;visibility:visible">
            <v:imagedata r:id="rId13" o:title=""/>
            <w10:wrap type="square"/>
          </v:shape>
        </w:pict>
      </w:r>
      <w:r w:rsidR="00EA1C57" w:rsidRPr="002E36E9">
        <w:rPr>
          <w:rFonts w:ascii="宋体" w:hAnsi="宋体"/>
        </w:rPr>
        <w:t>A</w:t>
      </w:r>
      <w:r w:rsidR="00EA1C57" w:rsidRPr="002E36E9">
        <w:rPr>
          <w:rFonts w:ascii="宋体" w:hAnsi="宋体" w:hint="eastAsia"/>
        </w:rPr>
        <w:t>．</w:t>
      </w:r>
      <w:r w:rsidR="00EA1C57" w:rsidRPr="002E36E9">
        <w:rPr>
          <w:rFonts w:ascii="宋体" w:hAnsi="宋体"/>
        </w:rPr>
        <w:t>R</w:t>
      </w:r>
      <w:r w:rsidR="00EA1C57" w:rsidRPr="002E36E9">
        <w:rPr>
          <w:rFonts w:ascii="宋体" w:hAnsi="宋体"/>
          <w:vertAlign w:val="subscript"/>
        </w:rPr>
        <w:t>AB</w:t>
      </w:r>
      <w:r w:rsidR="00EA1C57" w:rsidRPr="002E36E9">
        <w:rPr>
          <w:rFonts w:ascii="宋体" w:hAnsi="宋体"/>
        </w:rPr>
        <w:t>&gt;R</w:t>
      </w:r>
      <w:r w:rsidR="00EA1C57" w:rsidRPr="002E36E9">
        <w:rPr>
          <w:rFonts w:ascii="宋体" w:hAnsi="宋体"/>
          <w:vertAlign w:val="subscript"/>
        </w:rPr>
        <w:t>BC</w:t>
      </w:r>
      <w:r w:rsidR="00EA1C57" w:rsidRPr="002E36E9">
        <w:rPr>
          <w:rFonts w:ascii="宋体" w:hAnsi="宋体" w:hint="eastAsia"/>
        </w:rPr>
        <w:t>，</w:t>
      </w:r>
      <w:r w:rsidR="00EA1C57" w:rsidRPr="002E36E9">
        <w:rPr>
          <w:rFonts w:ascii="宋体" w:hAnsi="宋体"/>
        </w:rPr>
        <w:t>I</w:t>
      </w:r>
      <w:r w:rsidR="00EA1C57" w:rsidRPr="002E36E9">
        <w:rPr>
          <w:rFonts w:ascii="宋体" w:hAnsi="宋体"/>
          <w:vertAlign w:val="subscript"/>
        </w:rPr>
        <w:t>AB</w:t>
      </w:r>
      <w:r w:rsidR="00EA1C57" w:rsidRPr="002E36E9">
        <w:rPr>
          <w:rFonts w:ascii="宋体" w:hAnsi="宋体"/>
        </w:rPr>
        <w:t>&lt;I</w:t>
      </w:r>
      <w:r w:rsidR="00EA1C57" w:rsidRPr="002E36E9">
        <w:rPr>
          <w:rFonts w:ascii="宋体" w:hAnsi="宋体"/>
          <w:vertAlign w:val="subscript"/>
        </w:rPr>
        <w:t xml:space="preserve">BC    </w:t>
      </w:r>
      <w:r w:rsidR="00EA1C57">
        <w:rPr>
          <w:rFonts w:ascii="宋体" w:hAnsi="宋体"/>
          <w:vertAlign w:val="subscript"/>
        </w:rPr>
        <w:t xml:space="preserve">         </w:t>
      </w:r>
      <w:r w:rsidR="00EA1C57" w:rsidRPr="002E36E9">
        <w:rPr>
          <w:rFonts w:ascii="宋体" w:hAnsi="宋体"/>
          <w:vertAlign w:val="subscript"/>
        </w:rPr>
        <w:t xml:space="preserve"> </w:t>
      </w:r>
      <w:r w:rsidR="00EA1C57" w:rsidRPr="002E36E9">
        <w:rPr>
          <w:rFonts w:ascii="宋体" w:hAnsi="宋体"/>
        </w:rPr>
        <w:t>B</w:t>
      </w:r>
      <w:r w:rsidR="00EA1C57" w:rsidRPr="002E36E9">
        <w:rPr>
          <w:rFonts w:ascii="宋体" w:hAnsi="宋体" w:hint="eastAsia"/>
        </w:rPr>
        <w:t>．</w:t>
      </w:r>
      <w:r w:rsidR="00EA1C57" w:rsidRPr="002E36E9">
        <w:rPr>
          <w:rFonts w:ascii="宋体" w:hAnsi="宋体"/>
        </w:rPr>
        <w:t>R</w:t>
      </w:r>
      <w:r w:rsidR="00EA1C57" w:rsidRPr="002E36E9">
        <w:rPr>
          <w:rFonts w:ascii="宋体" w:hAnsi="宋体"/>
          <w:vertAlign w:val="subscript"/>
        </w:rPr>
        <w:t>AB</w:t>
      </w:r>
      <w:r w:rsidR="00EA1C57" w:rsidRPr="002E36E9">
        <w:rPr>
          <w:rFonts w:ascii="宋体" w:hAnsi="宋体"/>
        </w:rPr>
        <w:t>&lt;R</w:t>
      </w:r>
      <w:r w:rsidRPr="002F5E06">
        <w:rPr>
          <w:rFonts w:ascii="宋体"/>
        </w:rPr>
        <w:pict>
          <v:shape id="_x0000_i1026" type="#_x0000_t75" alt="学科网(www.zxxk.com)--教育资源门户，提供试卷、教案、课件、论文、素材及各类教学资源下载，还有大量而丰富的教学相关资讯！" style="width:3pt;height:2.25pt">
            <v:imagedata r:id="rId12" o:title=""/>
          </v:shape>
        </w:pict>
      </w:r>
      <w:r w:rsidR="00EA1C57" w:rsidRPr="002E36E9">
        <w:rPr>
          <w:rFonts w:ascii="宋体" w:hAnsi="宋体"/>
          <w:vertAlign w:val="subscript"/>
        </w:rPr>
        <w:t>BC</w:t>
      </w:r>
      <w:r w:rsidR="00EA1C57" w:rsidRPr="002E36E9">
        <w:rPr>
          <w:rFonts w:ascii="宋体" w:hAnsi="宋体" w:hint="eastAsia"/>
        </w:rPr>
        <w:t>，</w:t>
      </w:r>
      <w:r w:rsidR="00EA1C57" w:rsidRPr="002E36E9">
        <w:rPr>
          <w:rFonts w:ascii="宋体" w:hAnsi="宋体"/>
        </w:rPr>
        <w:t>I</w:t>
      </w:r>
      <w:r w:rsidR="00EA1C57" w:rsidRPr="002E36E9">
        <w:rPr>
          <w:rFonts w:ascii="宋体" w:hAnsi="宋体"/>
          <w:vertAlign w:val="subscript"/>
        </w:rPr>
        <w:t>AB</w:t>
      </w:r>
      <w:r w:rsidR="00EA1C57" w:rsidRPr="002E36E9">
        <w:rPr>
          <w:rFonts w:ascii="宋体" w:hAnsi="宋体" w:hint="eastAsia"/>
        </w:rPr>
        <w:t>＝</w:t>
      </w:r>
      <w:r w:rsidR="00EA1C57" w:rsidRPr="002E36E9">
        <w:rPr>
          <w:rFonts w:ascii="宋体" w:hAnsi="宋体"/>
        </w:rPr>
        <w:t>I</w:t>
      </w:r>
      <w:r w:rsidR="00EA1C57" w:rsidRPr="002E36E9">
        <w:rPr>
          <w:rFonts w:ascii="宋体" w:hAnsi="宋体"/>
          <w:vertAlign w:val="subscript"/>
        </w:rPr>
        <w:t xml:space="preserve">BC  </w:t>
      </w:r>
    </w:p>
    <w:p w:rsidR="00A86A54" w:rsidRPr="00AE05E0" w:rsidRDefault="00EA1C57" w:rsidP="00683DF0">
      <w:pPr>
        <w:spacing w:line="360" w:lineRule="auto"/>
        <w:ind w:firstLineChars="150" w:firstLine="315"/>
        <w:rPr>
          <w:rFonts w:ascii="宋体"/>
          <w:vertAlign w:val="subscript"/>
        </w:rPr>
      </w:pPr>
      <w:r w:rsidRPr="002E36E9">
        <w:rPr>
          <w:rFonts w:ascii="宋体" w:hAnsi="宋体"/>
        </w:rPr>
        <w:t>C</w:t>
      </w:r>
      <w:r w:rsidRPr="002E36E9">
        <w:rPr>
          <w:rFonts w:ascii="宋体" w:hAnsi="宋体" w:hint="eastAsia"/>
        </w:rPr>
        <w:t>．</w:t>
      </w:r>
      <w:r w:rsidRPr="002E36E9">
        <w:rPr>
          <w:rFonts w:ascii="宋体" w:hAnsi="宋体"/>
        </w:rPr>
        <w:t>R</w:t>
      </w:r>
      <w:r w:rsidRPr="002E36E9">
        <w:rPr>
          <w:rFonts w:ascii="宋体" w:hAnsi="宋体"/>
          <w:vertAlign w:val="subscript"/>
        </w:rPr>
        <w:t>AB</w:t>
      </w:r>
      <w:r w:rsidRPr="002E36E9">
        <w:rPr>
          <w:rFonts w:ascii="宋体" w:hAnsi="宋体"/>
        </w:rPr>
        <w:t>&gt;R</w:t>
      </w:r>
      <w:r w:rsidRPr="002E36E9">
        <w:rPr>
          <w:rFonts w:ascii="宋体" w:hAnsi="宋体"/>
          <w:vertAlign w:val="subscript"/>
        </w:rPr>
        <w:t>BC</w:t>
      </w:r>
      <w:r w:rsidRPr="002E36E9">
        <w:rPr>
          <w:rFonts w:ascii="宋体" w:hAnsi="宋体" w:hint="eastAsia"/>
        </w:rPr>
        <w:t>，</w:t>
      </w:r>
      <w:r w:rsidRPr="002E36E9">
        <w:rPr>
          <w:rFonts w:ascii="宋体" w:hAnsi="宋体"/>
        </w:rPr>
        <w:t>I</w:t>
      </w:r>
      <w:r w:rsidRPr="002E36E9">
        <w:rPr>
          <w:rFonts w:ascii="宋体" w:hAnsi="宋体"/>
          <w:vertAlign w:val="subscript"/>
        </w:rPr>
        <w:t>AB</w:t>
      </w:r>
      <w:r w:rsidRPr="002E36E9">
        <w:rPr>
          <w:rFonts w:ascii="宋体" w:hAnsi="宋体" w:hint="eastAsia"/>
        </w:rPr>
        <w:t>＝</w:t>
      </w:r>
      <w:r w:rsidRPr="002E36E9">
        <w:rPr>
          <w:rFonts w:ascii="宋体" w:hAnsi="宋体"/>
        </w:rPr>
        <w:t>I</w:t>
      </w:r>
      <w:r w:rsidRPr="002E36E9">
        <w:rPr>
          <w:rFonts w:ascii="宋体" w:hAnsi="宋体"/>
          <w:vertAlign w:val="subscript"/>
        </w:rPr>
        <w:t xml:space="preserve">BC </w:t>
      </w:r>
      <w:r>
        <w:rPr>
          <w:rFonts w:ascii="宋体" w:hAnsi="宋体"/>
          <w:vertAlign w:val="subscript"/>
        </w:rPr>
        <w:t xml:space="preserve">         </w:t>
      </w:r>
      <w:r w:rsidRPr="002E36E9">
        <w:rPr>
          <w:rFonts w:ascii="宋体" w:hAnsi="宋体"/>
          <w:vertAlign w:val="subscript"/>
        </w:rPr>
        <w:t xml:space="preserve">  </w:t>
      </w:r>
      <w:r w:rsidRPr="002E36E9">
        <w:rPr>
          <w:rFonts w:ascii="宋体" w:hAnsi="宋体"/>
        </w:rPr>
        <w:t>D</w:t>
      </w:r>
      <w:r w:rsidRPr="002E36E9">
        <w:rPr>
          <w:rFonts w:ascii="宋体" w:hAnsi="宋体" w:hint="eastAsia"/>
        </w:rPr>
        <w:t>．</w:t>
      </w:r>
      <w:r w:rsidRPr="002E36E9">
        <w:rPr>
          <w:rFonts w:ascii="宋体" w:hAnsi="宋体"/>
        </w:rPr>
        <w:t>R</w:t>
      </w:r>
      <w:r w:rsidRPr="002E36E9">
        <w:rPr>
          <w:rFonts w:ascii="宋体" w:hAnsi="宋体"/>
          <w:vertAlign w:val="subscript"/>
        </w:rPr>
        <w:t>AB</w:t>
      </w:r>
      <w:r w:rsidRPr="002E36E9">
        <w:rPr>
          <w:rFonts w:ascii="宋体" w:hAnsi="宋体" w:hint="eastAsia"/>
        </w:rPr>
        <w:t>＝</w:t>
      </w:r>
      <w:r w:rsidRPr="002E36E9">
        <w:rPr>
          <w:rFonts w:ascii="宋体" w:hAnsi="宋体"/>
        </w:rPr>
        <w:t>R</w:t>
      </w:r>
      <w:r w:rsidRPr="002E36E9">
        <w:rPr>
          <w:rFonts w:ascii="宋体" w:hAnsi="宋体"/>
          <w:vertAlign w:val="subscript"/>
        </w:rPr>
        <w:t>BC</w:t>
      </w:r>
      <w:r w:rsidRPr="002E36E9">
        <w:rPr>
          <w:rFonts w:ascii="宋体" w:hAnsi="宋体" w:hint="eastAsia"/>
        </w:rPr>
        <w:t>，</w:t>
      </w:r>
      <w:r w:rsidRPr="002E36E9">
        <w:rPr>
          <w:rFonts w:ascii="宋体" w:hAnsi="宋体"/>
        </w:rPr>
        <w:t>I</w:t>
      </w:r>
      <w:r w:rsidRPr="002E36E9">
        <w:rPr>
          <w:rFonts w:ascii="宋体" w:hAnsi="宋体"/>
          <w:vertAlign w:val="subscript"/>
        </w:rPr>
        <w:t>AB</w:t>
      </w:r>
      <w:r w:rsidRPr="002E36E9">
        <w:rPr>
          <w:rFonts w:ascii="宋体" w:hAnsi="宋体"/>
        </w:rPr>
        <w:t>&lt;I</w:t>
      </w:r>
      <w:r w:rsidRPr="002E36E9">
        <w:rPr>
          <w:rFonts w:ascii="宋体" w:hAnsi="宋体"/>
          <w:vertAlign w:val="subscript"/>
        </w:rPr>
        <w:t>BC</w:t>
      </w:r>
    </w:p>
    <w:p w:rsidR="00A86A54" w:rsidRPr="00E85391" w:rsidRDefault="00EA1C57" w:rsidP="0064190C">
      <w:pPr>
        <w:spacing w:line="360" w:lineRule="auto"/>
      </w:pPr>
      <w:r w:rsidRPr="002E36E9">
        <w:rPr>
          <w:color w:val="000000"/>
        </w:rPr>
        <w:t>7.</w:t>
      </w:r>
      <w:r w:rsidRPr="00567519">
        <w:rPr>
          <w:noProof/>
        </w:rPr>
        <w:t xml:space="preserve"> </w:t>
      </w:r>
      <w:r w:rsidRPr="00E85391">
        <w:rPr>
          <w:rFonts w:hint="eastAsia"/>
        </w:rPr>
        <w:t>如图所示，用电流表测通过灯泡</w:t>
      </w:r>
      <w:r w:rsidRPr="00E85391">
        <w:t>L</w:t>
      </w:r>
      <w:r w:rsidRPr="00E85391">
        <w:rPr>
          <w:vertAlign w:val="subscript"/>
        </w:rPr>
        <w:t>1</w:t>
      </w:r>
      <w:r w:rsidRPr="00E85391">
        <w:rPr>
          <w:rFonts w:hint="eastAsia"/>
        </w:rPr>
        <w:t>的电流，其中正确的接法是</w:t>
      </w:r>
      <w:r>
        <w:t>(      )</w:t>
      </w:r>
    </w:p>
    <w:p w:rsidR="00A86A54" w:rsidRDefault="002F5E06" w:rsidP="0064190C">
      <w:pPr>
        <w:spacing w:line="360" w:lineRule="auto"/>
        <w:rPr>
          <w:rFonts w:ascii="宋体" w:cs="宋体"/>
          <w:kern w:val="0"/>
          <w:szCs w:val="21"/>
        </w:rPr>
      </w:pPr>
      <w:r w:rsidRPr="002F5E06">
        <w:rPr>
          <w:noProof/>
        </w:rPr>
        <w:pict>
          <v:shape id="图片 14" o:spid="_x0000_s1038" type="#_x0000_t75" alt="学科网(www.zxxk.com)--教育资源门户，提供试卷、教案、课件、论文、素材及各类教学资源下载，还有大量而丰富的教学相关资讯！" style="position:absolute;left:0;text-align:left;margin-left:15.75pt;margin-top:7.8pt;width:196.75pt;height:80.85pt;z-index:18;visibility:visible">
            <v:imagedata r:id="rId14" o:title="" croptop="43233f" cropbottom="16024f" cropleft="3880f" cropright="39440f" gain="86232f" blacklevel="-4587f" grayscale="t"/>
            <w10:wrap type="square"/>
          </v:shape>
        </w:pict>
      </w:r>
      <w:r w:rsidRPr="002F5E06">
        <w:rPr>
          <w:noProof/>
        </w:rPr>
        <w:pict>
          <v:shape id="_x0000_s1039" type="#_x0000_t75" alt="学科网(www.zxxk.com)--教育资源门户，提供试卷、教案、课件、论文、素材及各类教学资源下载，还有大量而丰富的教学相关资讯！" style="position:absolute;left:0;text-align:left;margin-left:225.75pt;margin-top:15.6pt;width:196.75pt;height:74.7pt;z-index:19;visibility:visible">
            <v:imagedata r:id="rId14" o:title="" croptop="49597f" cropbottom="10126f" cropleft="3880f" cropright="39440f" gain="1.5625" blacklevel="-4587f" grayscale="t"/>
            <w10:wrap type="square"/>
          </v:shape>
        </w:pict>
      </w:r>
    </w:p>
    <w:p w:rsidR="00A86A54" w:rsidRDefault="00CE35A8" w:rsidP="0064190C">
      <w:pPr>
        <w:spacing w:line="360" w:lineRule="auto"/>
        <w:rPr>
          <w:rFonts w:ascii="宋体" w:cs="宋体"/>
          <w:kern w:val="0"/>
          <w:szCs w:val="21"/>
        </w:rPr>
      </w:pPr>
    </w:p>
    <w:p w:rsidR="00A86A54" w:rsidRDefault="00CE35A8" w:rsidP="0064190C">
      <w:pPr>
        <w:spacing w:line="360" w:lineRule="auto"/>
        <w:rPr>
          <w:rFonts w:ascii="宋体" w:cs="宋体"/>
          <w:kern w:val="0"/>
          <w:szCs w:val="21"/>
        </w:rPr>
      </w:pPr>
    </w:p>
    <w:p w:rsidR="00A86A54" w:rsidRDefault="00CE35A8" w:rsidP="0064190C">
      <w:pPr>
        <w:spacing w:line="360" w:lineRule="auto"/>
        <w:rPr>
          <w:rFonts w:ascii="宋体" w:cs="宋体"/>
          <w:kern w:val="0"/>
          <w:szCs w:val="21"/>
        </w:rPr>
      </w:pPr>
    </w:p>
    <w:p w:rsidR="00A86A54" w:rsidRPr="00E02CAD" w:rsidRDefault="002F5E06" w:rsidP="0064190C">
      <w:pPr>
        <w:spacing w:line="360" w:lineRule="auto"/>
      </w:pPr>
      <w:r>
        <w:rPr>
          <w:noProof/>
        </w:rPr>
        <w:pict>
          <v:shape id="图片 124" o:spid="_x0000_s1040" type="#_x0000_t75" alt="学科网(www.zxxk.com)--教育资源门户，提供试卷、教案、课件、论文、素材及各类教学资源下载，还有大量而丰富的教学相关资讯！" style="position:absolute;left:0;text-align:left;margin-left:325.5pt;margin-top:31.2pt;width:124.9pt;height:73.4pt;z-index:4;visibility:visible">
            <v:imagedata r:id="rId15" o:title="" gain="112993f"/>
            <w10:wrap type="square"/>
          </v:shape>
        </w:pict>
      </w:r>
      <w:r w:rsidR="00EA1C57" w:rsidRPr="002E36E9">
        <w:rPr>
          <w:rFonts w:ascii="宋体" w:hAnsi="宋体" w:cs="宋体"/>
          <w:kern w:val="0"/>
          <w:szCs w:val="21"/>
        </w:rPr>
        <w:t>8</w:t>
      </w:r>
      <w:r w:rsidR="00EA1C57" w:rsidRPr="002E36E9">
        <w:rPr>
          <w:rFonts w:ascii="宋体" w:hAnsi="宋体" w:cs="宋体" w:hint="eastAsia"/>
          <w:kern w:val="0"/>
          <w:szCs w:val="21"/>
        </w:rPr>
        <w:t>．掷实心球是中考体育加试项目之一，如图为掷出去的实心球从</w:t>
      </w:r>
      <w:r w:rsidR="00EA1C57" w:rsidRPr="002E36E9">
        <w:rPr>
          <w:rFonts w:ascii="宋体" w:hAnsi="宋体" w:cs="宋体"/>
          <w:kern w:val="0"/>
          <w:szCs w:val="21"/>
        </w:rPr>
        <w:t>a</w:t>
      </w:r>
      <w:r w:rsidR="00EA1C57" w:rsidRPr="002E36E9">
        <w:rPr>
          <w:rFonts w:ascii="宋体" w:hAnsi="宋体" w:cs="宋体" w:hint="eastAsia"/>
          <w:kern w:val="0"/>
          <w:szCs w:val="21"/>
        </w:rPr>
        <w:t>处出手后，在空中的运动轨迹，球最终停在水平地面</w:t>
      </w:r>
      <w:r w:rsidR="00EA1C57" w:rsidRPr="002E36E9">
        <w:rPr>
          <w:rFonts w:ascii="宋体" w:hAnsi="宋体" w:cs="宋体"/>
          <w:kern w:val="0"/>
          <w:szCs w:val="21"/>
        </w:rPr>
        <w:t>e</w:t>
      </w:r>
      <w:r w:rsidR="00EA1C57" w:rsidRPr="002E36E9">
        <w:rPr>
          <w:rFonts w:ascii="宋体" w:hAnsi="宋体" w:cs="宋体" w:hint="eastAsia"/>
          <w:kern w:val="0"/>
          <w:szCs w:val="21"/>
        </w:rPr>
        <w:t>处</w:t>
      </w:r>
      <w:r w:rsidR="00EA1C57" w:rsidRPr="002E36E9">
        <w:rPr>
          <w:rFonts w:ascii="宋体" w:cs="宋体"/>
          <w:kern w:val="0"/>
          <w:szCs w:val="21"/>
        </w:rPr>
        <w:t>,</w:t>
      </w:r>
      <w:r w:rsidR="00EA1C57" w:rsidRPr="002E36E9">
        <w:rPr>
          <w:rFonts w:ascii="宋体" w:hAnsi="宋体" w:cs="宋体" w:hint="eastAsia"/>
          <w:kern w:val="0"/>
          <w:szCs w:val="21"/>
        </w:rPr>
        <w:t>则实心球（</w:t>
      </w:r>
      <w:r w:rsidR="00EA1C57" w:rsidRPr="002E36E9">
        <w:rPr>
          <w:rFonts w:ascii="宋体" w:hAnsi="宋体" w:cs="宋体"/>
          <w:kern w:val="0"/>
          <w:szCs w:val="21"/>
        </w:rPr>
        <w:t>a</w:t>
      </w:r>
      <w:r w:rsidR="00EA1C57" w:rsidRPr="002E36E9">
        <w:rPr>
          <w:rFonts w:ascii="宋体" w:hAnsi="宋体" w:cs="宋体" w:hint="eastAsia"/>
          <w:kern w:val="0"/>
          <w:szCs w:val="21"/>
        </w:rPr>
        <w:t>点、</w:t>
      </w:r>
      <w:r w:rsidR="00EA1C57" w:rsidRPr="002E36E9">
        <w:rPr>
          <w:rFonts w:ascii="宋体" w:hAnsi="宋体" w:cs="宋体"/>
          <w:kern w:val="0"/>
          <w:szCs w:val="21"/>
        </w:rPr>
        <w:t>c</w:t>
      </w:r>
      <w:r w:rsidR="00EA1C57" w:rsidRPr="002E36E9">
        <w:rPr>
          <w:rFonts w:ascii="宋体" w:hAnsi="宋体" w:cs="宋体" w:hint="eastAsia"/>
          <w:kern w:val="0"/>
          <w:szCs w:val="21"/>
        </w:rPr>
        <w:t>点高度相同）（</w:t>
      </w:r>
      <w:r w:rsidR="00EA1C57">
        <w:rPr>
          <w:rFonts w:ascii="宋体" w:hAnsi="宋体" w:cs="宋体"/>
          <w:kern w:val="0"/>
          <w:szCs w:val="21"/>
        </w:rPr>
        <w:t xml:space="preserve">    </w:t>
      </w:r>
      <w:r w:rsidR="00EA1C57" w:rsidRPr="002E36E9">
        <w:rPr>
          <w:rFonts w:ascii="宋体" w:hAnsi="宋体" w:cs="宋体" w:hint="eastAsia"/>
          <w:kern w:val="0"/>
          <w:szCs w:val="21"/>
        </w:rPr>
        <w:t>）</w:t>
      </w:r>
    </w:p>
    <w:p w:rsidR="00A86A54" w:rsidRPr="002E36E9" w:rsidRDefault="00EA1C57" w:rsidP="0064190C">
      <w:pPr>
        <w:widowControl/>
        <w:spacing w:line="360" w:lineRule="auto"/>
        <w:jc w:val="left"/>
        <w:rPr>
          <w:rFonts w:ascii="宋体" w:cs="宋体"/>
          <w:kern w:val="0"/>
          <w:szCs w:val="21"/>
        </w:rPr>
      </w:pPr>
      <w:r w:rsidRPr="002E36E9">
        <w:rPr>
          <w:rFonts w:ascii="宋体" w:hAnsi="宋体" w:cs="宋体"/>
          <w:kern w:val="0"/>
          <w:szCs w:val="21"/>
        </w:rPr>
        <w:t>A</w:t>
      </w:r>
      <w:r w:rsidRPr="002E36E9">
        <w:rPr>
          <w:rFonts w:ascii="宋体" w:hAnsi="宋体" w:cs="宋体" w:hint="eastAsia"/>
          <w:kern w:val="0"/>
          <w:szCs w:val="21"/>
        </w:rPr>
        <w:t>．</w:t>
      </w:r>
      <w:r w:rsidRPr="002E36E9">
        <w:rPr>
          <w:rFonts w:ascii="宋体" w:hAnsi="宋体" w:cs="宋体"/>
          <w:kern w:val="0"/>
          <w:szCs w:val="21"/>
        </w:rPr>
        <w:t>a</w:t>
      </w:r>
      <w:r w:rsidRPr="002E36E9">
        <w:rPr>
          <w:rFonts w:ascii="宋体" w:hAnsi="宋体" w:cs="宋体" w:hint="eastAsia"/>
          <w:kern w:val="0"/>
          <w:szCs w:val="21"/>
        </w:rPr>
        <w:t>、</w:t>
      </w:r>
      <w:r w:rsidRPr="002E36E9">
        <w:rPr>
          <w:rFonts w:ascii="宋体" w:hAnsi="宋体" w:cs="宋体"/>
          <w:kern w:val="0"/>
          <w:szCs w:val="21"/>
        </w:rPr>
        <w:t>b</w:t>
      </w:r>
      <w:r w:rsidRPr="002E36E9">
        <w:rPr>
          <w:rFonts w:ascii="宋体" w:hAnsi="宋体" w:cs="宋体" w:hint="eastAsia"/>
          <w:kern w:val="0"/>
          <w:szCs w:val="21"/>
        </w:rPr>
        <w:t>、</w:t>
      </w:r>
      <w:r w:rsidRPr="002E36E9">
        <w:rPr>
          <w:rFonts w:ascii="宋体" w:hAnsi="宋体" w:cs="宋体"/>
          <w:kern w:val="0"/>
          <w:szCs w:val="21"/>
        </w:rPr>
        <w:t>c</w:t>
      </w:r>
      <w:r w:rsidRPr="002E36E9">
        <w:rPr>
          <w:rFonts w:ascii="宋体" w:hAnsi="宋体" w:cs="宋体" w:hint="eastAsia"/>
          <w:kern w:val="0"/>
          <w:szCs w:val="21"/>
        </w:rPr>
        <w:t>三处机械能相等</w:t>
      </w:r>
      <w:r w:rsidRPr="002E36E9">
        <w:rPr>
          <w:rFonts w:ascii="宋体" w:hAnsi="宋体" w:cs="宋体"/>
          <w:kern w:val="0"/>
          <w:szCs w:val="21"/>
        </w:rPr>
        <w:t xml:space="preserve">   B</w:t>
      </w:r>
      <w:r w:rsidRPr="002E36E9">
        <w:rPr>
          <w:rFonts w:ascii="宋体" w:hAnsi="宋体" w:cs="宋体" w:hint="eastAsia"/>
          <w:kern w:val="0"/>
          <w:szCs w:val="21"/>
        </w:rPr>
        <w:t>．在</w:t>
      </w:r>
      <w:r w:rsidRPr="002E36E9">
        <w:rPr>
          <w:rFonts w:ascii="宋体" w:hAnsi="宋体" w:cs="宋体"/>
          <w:kern w:val="0"/>
          <w:szCs w:val="21"/>
        </w:rPr>
        <w:t>b</w:t>
      </w:r>
      <w:r w:rsidRPr="002E36E9">
        <w:rPr>
          <w:rFonts w:ascii="宋体" w:hAnsi="宋体" w:cs="宋体" w:hint="eastAsia"/>
          <w:kern w:val="0"/>
          <w:szCs w:val="21"/>
        </w:rPr>
        <w:t>处动能为零</w:t>
      </w:r>
      <w:r w:rsidRPr="002E36E9">
        <w:rPr>
          <w:rFonts w:ascii="宋体" w:hAnsi="宋体" w:cs="宋体"/>
          <w:kern w:val="0"/>
          <w:szCs w:val="21"/>
        </w:rPr>
        <w:t xml:space="preserve"> </w:t>
      </w:r>
    </w:p>
    <w:p w:rsidR="00A86A54" w:rsidRPr="002E36E9" w:rsidRDefault="00EA1C57" w:rsidP="0064190C">
      <w:pPr>
        <w:widowControl/>
        <w:spacing w:line="360" w:lineRule="auto"/>
        <w:jc w:val="left"/>
        <w:rPr>
          <w:rFonts w:ascii="宋体" w:cs="宋体"/>
          <w:kern w:val="0"/>
          <w:szCs w:val="21"/>
        </w:rPr>
      </w:pPr>
      <w:r w:rsidRPr="002E36E9">
        <w:rPr>
          <w:rFonts w:ascii="宋体" w:hAnsi="宋体" w:cs="宋体"/>
          <w:kern w:val="0"/>
          <w:szCs w:val="21"/>
        </w:rPr>
        <w:t>C</w:t>
      </w:r>
      <w:r w:rsidRPr="002E36E9">
        <w:rPr>
          <w:rFonts w:ascii="宋体" w:hAnsi="宋体" w:cs="宋体" w:hint="eastAsia"/>
          <w:kern w:val="0"/>
          <w:szCs w:val="21"/>
        </w:rPr>
        <w:t>．在</w:t>
      </w:r>
      <w:r w:rsidRPr="002E36E9">
        <w:rPr>
          <w:rFonts w:ascii="宋体" w:hAnsi="宋体" w:cs="宋体"/>
          <w:kern w:val="0"/>
          <w:szCs w:val="21"/>
        </w:rPr>
        <w:t>a</w:t>
      </w:r>
      <w:r w:rsidRPr="002E36E9">
        <w:rPr>
          <w:rFonts w:ascii="宋体" w:hAnsi="宋体" w:cs="宋体" w:hint="eastAsia"/>
          <w:kern w:val="0"/>
          <w:szCs w:val="21"/>
        </w:rPr>
        <w:t>、</w:t>
      </w:r>
      <w:r w:rsidRPr="002E36E9">
        <w:rPr>
          <w:rFonts w:ascii="宋体" w:hAnsi="宋体" w:cs="宋体"/>
          <w:kern w:val="0"/>
          <w:szCs w:val="21"/>
        </w:rPr>
        <w:t>c</w:t>
      </w:r>
      <w:r w:rsidRPr="002E36E9">
        <w:rPr>
          <w:rFonts w:ascii="宋体" w:hAnsi="宋体" w:cs="宋体" w:hint="eastAsia"/>
          <w:kern w:val="0"/>
          <w:szCs w:val="21"/>
        </w:rPr>
        <w:t>两处重力势能相等</w:t>
      </w:r>
      <w:r w:rsidRPr="002E36E9">
        <w:rPr>
          <w:rFonts w:ascii="宋体" w:hAnsi="宋体" w:cs="宋体"/>
          <w:kern w:val="0"/>
          <w:szCs w:val="21"/>
        </w:rPr>
        <w:t xml:space="preserve">  D</w:t>
      </w:r>
      <w:r w:rsidRPr="002E36E9">
        <w:rPr>
          <w:rFonts w:ascii="宋体" w:hAnsi="宋体" w:cs="宋体" w:hint="eastAsia"/>
          <w:kern w:val="0"/>
          <w:szCs w:val="21"/>
        </w:rPr>
        <w:t>．在</w:t>
      </w:r>
      <w:r w:rsidRPr="002E36E9">
        <w:rPr>
          <w:rFonts w:ascii="宋体" w:hAnsi="宋体" w:cs="宋体"/>
          <w:kern w:val="0"/>
          <w:szCs w:val="21"/>
        </w:rPr>
        <w:t>d</w:t>
      </w:r>
      <w:r w:rsidRPr="002E36E9">
        <w:rPr>
          <w:rFonts w:ascii="宋体" w:hAnsi="宋体" w:cs="宋体" w:hint="eastAsia"/>
          <w:kern w:val="0"/>
          <w:szCs w:val="21"/>
        </w:rPr>
        <w:t>处机械能为零</w:t>
      </w:r>
      <w:r w:rsidRPr="002E36E9">
        <w:rPr>
          <w:rFonts w:ascii="宋体" w:hAnsi="宋体" w:cs="宋体"/>
          <w:kern w:val="0"/>
          <w:szCs w:val="21"/>
        </w:rPr>
        <w:t xml:space="preserve"> </w:t>
      </w:r>
    </w:p>
    <w:p w:rsidR="00A86A54" w:rsidRPr="002E36E9" w:rsidRDefault="00EA1C57" w:rsidP="0064190C">
      <w:pPr>
        <w:autoSpaceDE w:val="0"/>
        <w:autoSpaceDN w:val="0"/>
        <w:adjustRightInd w:val="0"/>
        <w:spacing w:line="360" w:lineRule="auto"/>
        <w:jc w:val="left"/>
        <w:rPr>
          <w:rFonts w:ascii="宋体" w:cs="宋体"/>
          <w:kern w:val="0"/>
          <w:szCs w:val="21"/>
          <w:lang w:val="zh-CN"/>
        </w:rPr>
      </w:pPr>
      <w:r w:rsidRPr="002E36E9">
        <w:rPr>
          <w:rFonts w:ascii="宋体" w:hAnsi="宋体" w:cs="宋体"/>
          <w:kern w:val="0"/>
          <w:szCs w:val="21"/>
        </w:rPr>
        <w:t>9</w:t>
      </w:r>
      <w:r w:rsidRPr="002E36E9">
        <w:rPr>
          <w:rFonts w:ascii="宋体" w:hAnsi="宋体" w:cs="宋体" w:hint="eastAsia"/>
          <w:kern w:val="0"/>
          <w:szCs w:val="21"/>
        </w:rPr>
        <w:t>．</w:t>
      </w:r>
      <w:r w:rsidRPr="002E36E9">
        <w:rPr>
          <w:rFonts w:ascii="宋体" w:hAnsi="宋体" w:cs="宋体"/>
          <w:kern w:val="0"/>
          <w:szCs w:val="21"/>
        </w:rPr>
        <w:t xml:space="preserve"> </w:t>
      </w:r>
      <w:r w:rsidRPr="002E36E9">
        <w:rPr>
          <w:rFonts w:ascii="宋体" w:hAnsi="宋体" w:cs="宋体" w:hint="eastAsia"/>
          <w:kern w:val="0"/>
          <w:szCs w:val="21"/>
          <w:lang w:val="zh-CN"/>
        </w:rPr>
        <w:t>小文同学采用如图的两种不同的方式将同一货物搬运到同一辆汽车上，说法正确的</w:t>
      </w:r>
      <w:r w:rsidRPr="002E36E9">
        <w:rPr>
          <w:rFonts w:ascii="宋体" w:hAnsi="宋体" w:hint="eastAsia"/>
          <w:szCs w:val="21"/>
        </w:rPr>
        <w:t>（</w:t>
      </w:r>
      <w:r w:rsidRPr="002E36E9">
        <w:rPr>
          <w:rFonts w:ascii="宋体" w:hAnsi="宋体"/>
          <w:szCs w:val="21"/>
        </w:rPr>
        <w:t xml:space="preserve">     </w:t>
      </w:r>
      <w:r w:rsidRPr="002E36E9">
        <w:rPr>
          <w:rFonts w:ascii="宋体" w:hAnsi="宋体" w:hint="eastAsia"/>
          <w:szCs w:val="21"/>
        </w:rPr>
        <w:t>）</w:t>
      </w:r>
    </w:p>
    <w:p w:rsidR="00A86A54" w:rsidRPr="002E36E9" w:rsidRDefault="002F5E06" w:rsidP="00683DF0">
      <w:pPr>
        <w:autoSpaceDE w:val="0"/>
        <w:autoSpaceDN w:val="0"/>
        <w:adjustRightInd w:val="0"/>
        <w:spacing w:line="360" w:lineRule="auto"/>
        <w:ind w:right="30" w:firstLineChars="200" w:firstLine="420"/>
        <w:jc w:val="left"/>
        <w:rPr>
          <w:rFonts w:ascii="宋体" w:cs="宋体"/>
          <w:kern w:val="0"/>
          <w:szCs w:val="21"/>
          <w:lang w:val="zh-CN"/>
        </w:rPr>
      </w:pPr>
      <w:r w:rsidRPr="002F5E06">
        <w:rPr>
          <w:noProof/>
        </w:rPr>
        <w:pict>
          <v:shape id="图片 130" o:spid="_x0000_s1041" type="#_x0000_t75" alt="学科网(www.zxxk.com)--教育资源门户，提供试卷、教案、课件、论文、素材及各类教学资源下载，还有大量而丰富的教学相关资讯！" style="position:absolute;left:0;text-align:left;margin-left:278.25pt;margin-top:0;width:155.1pt;height:60.55pt;z-index:5;visibility:visible">
            <v:imagedata r:id="rId16" o:title="" gain="61604f"/>
            <w10:wrap type="square"/>
          </v:shape>
        </w:pict>
      </w:r>
      <w:r w:rsidR="00EA1C57" w:rsidRPr="002E36E9">
        <w:rPr>
          <w:rFonts w:ascii="宋体" w:hAnsi="宋体" w:cs="宋体"/>
          <w:kern w:val="0"/>
          <w:szCs w:val="21"/>
          <w:lang w:val="zh-CN"/>
        </w:rPr>
        <w:t>A</w:t>
      </w:r>
      <w:r w:rsidR="00EA1C57" w:rsidRPr="002E36E9">
        <w:rPr>
          <w:rFonts w:ascii="宋体" w:hAnsi="宋体" w:cs="宋体" w:hint="eastAsia"/>
          <w:kern w:val="0"/>
          <w:szCs w:val="21"/>
          <w:lang w:val="zh-CN"/>
        </w:rPr>
        <w:t>．甲种方法克服货物的重力做功多</w:t>
      </w:r>
    </w:p>
    <w:p w:rsidR="00A86A54" w:rsidRPr="002E36E9" w:rsidRDefault="00EA1C57" w:rsidP="00683DF0">
      <w:pPr>
        <w:autoSpaceDE w:val="0"/>
        <w:autoSpaceDN w:val="0"/>
        <w:adjustRightInd w:val="0"/>
        <w:spacing w:line="360" w:lineRule="auto"/>
        <w:ind w:right="30" w:firstLineChars="200" w:firstLine="420"/>
        <w:jc w:val="left"/>
        <w:rPr>
          <w:rFonts w:ascii="宋体" w:cs="宋体"/>
          <w:kern w:val="0"/>
          <w:szCs w:val="21"/>
          <w:lang w:val="zh-CN"/>
        </w:rPr>
      </w:pPr>
      <w:r w:rsidRPr="002E36E9">
        <w:rPr>
          <w:rFonts w:ascii="宋体" w:hAnsi="宋体" w:cs="宋体"/>
          <w:kern w:val="0"/>
          <w:szCs w:val="21"/>
          <w:lang w:val="zh-CN"/>
        </w:rPr>
        <w:t>B</w:t>
      </w:r>
      <w:r w:rsidRPr="002E36E9">
        <w:rPr>
          <w:rFonts w:ascii="宋体" w:hAnsi="宋体" w:cs="宋体" w:hint="eastAsia"/>
          <w:kern w:val="0"/>
          <w:szCs w:val="21"/>
          <w:lang w:val="zh-CN"/>
        </w:rPr>
        <w:t>．乙种方法更省力</w:t>
      </w:r>
    </w:p>
    <w:p w:rsidR="00A86A54" w:rsidRPr="002E36E9" w:rsidRDefault="00EA1C57" w:rsidP="00683DF0">
      <w:pPr>
        <w:autoSpaceDE w:val="0"/>
        <w:autoSpaceDN w:val="0"/>
        <w:adjustRightInd w:val="0"/>
        <w:spacing w:line="360" w:lineRule="auto"/>
        <w:ind w:right="30" w:firstLineChars="200" w:firstLine="420"/>
        <w:jc w:val="left"/>
        <w:rPr>
          <w:rFonts w:ascii="宋体" w:cs="宋体"/>
          <w:kern w:val="0"/>
          <w:szCs w:val="21"/>
          <w:lang w:val="zh-CN"/>
        </w:rPr>
      </w:pPr>
      <w:r w:rsidRPr="002E36E9">
        <w:rPr>
          <w:rFonts w:ascii="宋体" w:hAnsi="宋体" w:cs="宋体"/>
          <w:kern w:val="0"/>
          <w:szCs w:val="21"/>
          <w:lang w:val="zh-CN"/>
        </w:rPr>
        <w:t>C</w:t>
      </w:r>
      <w:r w:rsidRPr="002E36E9">
        <w:rPr>
          <w:rFonts w:ascii="宋体" w:hAnsi="宋体" w:cs="宋体" w:hint="eastAsia"/>
          <w:kern w:val="0"/>
          <w:szCs w:val="21"/>
          <w:lang w:val="zh-CN"/>
        </w:rPr>
        <w:t>．两种方法机械效率相等</w:t>
      </w:r>
    </w:p>
    <w:p w:rsidR="00A86A54" w:rsidRPr="002E36E9" w:rsidRDefault="00EA1C57" w:rsidP="00683DF0">
      <w:pPr>
        <w:spacing w:line="360" w:lineRule="auto"/>
        <w:ind w:firstLineChars="200" w:firstLine="420"/>
        <w:rPr>
          <w:rFonts w:cs="宋体"/>
          <w:kern w:val="0"/>
          <w:lang w:val="zh-CN"/>
        </w:rPr>
      </w:pPr>
      <w:r w:rsidRPr="002E36E9">
        <w:rPr>
          <w:rFonts w:cs="宋体"/>
          <w:kern w:val="0"/>
          <w:lang w:val="zh-CN"/>
        </w:rPr>
        <w:t>D</w:t>
      </w:r>
      <w:r w:rsidRPr="002E36E9">
        <w:rPr>
          <w:rFonts w:cs="宋体" w:hint="eastAsia"/>
          <w:kern w:val="0"/>
          <w:lang w:val="zh-CN"/>
        </w:rPr>
        <w:t>．两种情况下，货物的重力势能都增加了</w:t>
      </w:r>
    </w:p>
    <w:p w:rsidR="00A86A54" w:rsidRPr="002E36E9" w:rsidRDefault="002F5E06" w:rsidP="0064190C">
      <w:pPr>
        <w:adjustRightInd w:val="0"/>
        <w:spacing w:line="360" w:lineRule="auto"/>
        <w:textAlignment w:val="baseline"/>
        <w:rPr>
          <w:rFonts w:ascii="宋体"/>
          <w:bCs/>
          <w:kern w:val="0"/>
          <w:szCs w:val="21"/>
        </w:rPr>
      </w:pPr>
      <w:r w:rsidRPr="002F5E06">
        <w:rPr>
          <w:noProof/>
        </w:rPr>
        <w:pict>
          <v:shape id="图片 129" o:spid="_x0000_s1042" type="#_x0000_t75" alt="学科网(www.zxxk.com)--教育资源门户，提供试卷、教案、课件、论文、素材及各类教学资源下载，还有大量而丰富的教学相关资讯！" style="position:absolute;left:0;text-align:left;margin-left:336pt;margin-top:39pt;width:89pt;height:1in;z-index:-4;visibility:visible">
            <v:imagedata r:id="rId17" o:title="" cropbottom="9216f" chromakey="#fdfdfc" gain="72818f" blacklevel="-3932f"/>
            <w10:wrap type="square"/>
          </v:shape>
        </w:pict>
      </w:r>
      <w:r w:rsidR="00EA1C57" w:rsidRPr="002E36E9">
        <w:rPr>
          <w:rFonts w:ascii="宋体" w:hAnsi="宋体"/>
          <w:bCs/>
          <w:kern w:val="0"/>
          <w:szCs w:val="21"/>
        </w:rPr>
        <w:t>10</w:t>
      </w:r>
      <w:r w:rsidR="00EA1C57">
        <w:rPr>
          <w:rFonts w:ascii="宋体"/>
          <w:bCs/>
          <w:kern w:val="0"/>
          <w:szCs w:val="21"/>
        </w:rPr>
        <w:t>.</w:t>
      </w:r>
      <w:r w:rsidR="00EA1C57" w:rsidRPr="002E36E9">
        <w:rPr>
          <w:rFonts w:ascii="宋体" w:hAnsi="宋体" w:hint="eastAsia"/>
          <w:bCs/>
          <w:kern w:val="0"/>
          <w:szCs w:val="21"/>
        </w:rPr>
        <w:t>小云家卫生间安装了换气扇和照明灯，换气扇和照明灯的电路连接如图所示，下列说法中正确的是</w:t>
      </w:r>
      <w:r w:rsidR="00EA1C57" w:rsidRPr="002E36E9">
        <w:rPr>
          <w:rFonts w:ascii="宋体" w:hAnsi="宋体" w:hint="eastAsia"/>
          <w:kern w:val="0"/>
          <w:szCs w:val="21"/>
        </w:rPr>
        <w:t>（</w:t>
      </w:r>
      <w:r w:rsidR="00EA1C57" w:rsidRPr="002E36E9">
        <w:rPr>
          <w:rFonts w:ascii="宋体" w:hAnsi="宋体"/>
          <w:kern w:val="0"/>
          <w:szCs w:val="21"/>
        </w:rPr>
        <w:t xml:space="preserve">   </w:t>
      </w:r>
      <w:r w:rsidR="00EA1C57" w:rsidRPr="002E36E9">
        <w:rPr>
          <w:rFonts w:ascii="宋体" w:hAnsi="宋体" w:hint="eastAsia"/>
          <w:kern w:val="0"/>
          <w:szCs w:val="21"/>
        </w:rPr>
        <w:t>）</w:t>
      </w:r>
    </w:p>
    <w:p w:rsidR="00A86A54" w:rsidRPr="002E36E9" w:rsidRDefault="00EA1C57" w:rsidP="00683DF0">
      <w:pPr>
        <w:adjustRightInd w:val="0"/>
        <w:spacing w:line="360" w:lineRule="auto"/>
        <w:ind w:left="315" w:hangingChars="150" w:hanging="315"/>
        <w:textAlignment w:val="baseline"/>
        <w:outlineLvl w:val="0"/>
        <w:rPr>
          <w:rFonts w:ascii="宋体"/>
          <w:bCs/>
          <w:kern w:val="0"/>
          <w:szCs w:val="21"/>
        </w:rPr>
      </w:pPr>
      <w:r w:rsidRPr="002E36E9">
        <w:rPr>
          <w:rFonts w:ascii="宋体" w:hAnsi="宋体"/>
          <w:bCs/>
          <w:kern w:val="0"/>
          <w:szCs w:val="21"/>
        </w:rPr>
        <w:t xml:space="preserve">   A</w:t>
      </w:r>
      <w:r w:rsidRPr="002E36E9">
        <w:rPr>
          <w:rFonts w:ascii="宋体" w:hAnsi="宋体" w:hint="eastAsia"/>
          <w:bCs/>
          <w:kern w:val="0"/>
          <w:szCs w:val="21"/>
        </w:rPr>
        <w:t>．换气扇和照明灯不</w:t>
      </w:r>
      <w:r w:rsidR="002F5E06" w:rsidRPr="002F5E06">
        <w:rPr>
          <w:rFonts w:ascii="宋体"/>
          <w:noProof/>
          <w:kern w:val="0"/>
          <w:szCs w:val="21"/>
        </w:rPr>
        <w:pict>
          <v:shape id="图片 127" o:spid="_x0000_i1027" type="#_x0000_t75" alt="学科网(www.zxxk.com)--教育资源门户，提供试卷、教案、课件、论文、素材及各类教学资源下载，还有大量而丰富的教学相关资讯！" style="width:1.5pt;height:1.5pt;visibility:visible">
            <v:imagedata r:id="rId18" o:title=""/>
          </v:shape>
        </w:pict>
      </w:r>
      <w:r w:rsidRPr="002E36E9">
        <w:rPr>
          <w:rFonts w:ascii="宋体" w:hAnsi="宋体" w:hint="eastAsia"/>
          <w:bCs/>
          <w:kern w:val="0"/>
          <w:szCs w:val="21"/>
        </w:rPr>
        <w:t>能同时工作</w:t>
      </w:r>
      <w:r w:rsidRPr="002E36E9">
        <w:rPr>
          <w:rFonts w:ascii="宋体" w:hAnsi="宋体"/>
          <w:bCs/>
          <w:kern w:val="0"/>
          <w:szCs w:val="21"/>
        </w:rPr>
        <w:t xml:space="preserve"> </w:t>
      </w:r>
    </w:p>
    <w:p w:rsidR="00A86A54" w:rsidRPr="002E36E9" w:rsidRDefault="00EA1C57" w:rsidP="00683DF0">
      <w:pPr>
        <w:adjustRightInd w:val="0"/>
        <w:spacing w:line="360" w:lineRule="auto"/>
        <w:ind w:left="315" w:hangingChars="150" w:hanging="315"/>
        <w:textAlignment w:val="baseline"/>
        <w:outlineLvl w:val="0"/>
        <w:rPr>
          <w:rFonts w:ascii="宋体"/>
          <w:bCs/>
          <w:kern w:val="0"/>
          <w:szCs w:val="21"/>
        </w:rPr>
      </w:pPr>
      <w:r w:rsidRPr="002E36E9">
        <w:rPr>
          <w:rFonts w:ascii="宋体" w:hAnsi="宋体"/>
          <w:bCs/>
          <w:kern w:val="0"/>
          <w:szCs w:val="21"/>
        </w:rPr>
        <w:t xml:space="preserve">   B</w:t>
      </w:r>
      <w:r w:rsidRPr="002E36E9">
        <w:rPr>
          <w:rFonts w:ascii="宋体" w:hAnsi="宋体" w:hint="eastAsia"/>
          <w:bCs/>
          <w:kern w:val="0"/>
          <w:szCs w:val="21"/>
        </w:rPr>
        <w:t>．换气扇和照明灯只能同时工作</w:t>
      </w:r>
      <w:r w:rsidRPr="002E36E9">
        <w:rPr>
          <w:rFonts w:ascii="宋体" w:hAnsi="宋体"/>
          <w:bCs/>
          <w:kern w:val="0"/>
          <w:szCs w:val="21"/>
        </w:rPr>
        <w:t xml:space="preserve"> </w:t>
      </w:r>
    </w:p>
    <w:p w:rsidR="00A86A54" w:rsidRPr="002E36E9" w:rsidRDefault="00EA1C57" w:rsidP="00683DF0">
      <w:pPr>
        <w:adjustRightInd w:val="0"/>
        <w:spacing w:line="360" w:lineRule="auto"/>
        <w:ind w:left="315" w:hangingChars="150" w:hanging="315"/>
        <w:textAlignment w:val="baseline"/>
        <w:outlineLvl w:val="0"/>
        <w:rPr>
          <w:rFonts w:ascii="宋体"/>
          <w:bCs/>
          <w:kern w:val="0"/>
          <w:szCs w:val="21"/>
        </w:rPr>
      </w:pPr>
      <w:r w:rsidRPr="002E36E9">
        <w:rPr>
          <w:rFonts w:ascii="宋体" w:hAnsi="宋体"/>
          <w:bCs/>
          <w:kern w:val="0"/>
          <w:szCs w:val="21"/>
        </w:rPr>
        <w:t xml:space="preserve">   C</w:t>
      </w:r>
      <w:r w:rsidRPr="002E36E9">
        <w:rPr>
          <w:rFonts w:ascii="宋体" w:hAnsi="宋体" w:hint="eastAsia"/>
          <w:bCs/>
          <w:kern w:val="0"/>
          <w:szCs w:val="21"/>
        </w:rPr>
        <w:t>．换气扇和照明灯工作时，通过它们的电流一定相等</w:t>
      </w:r>
      <w:r w:rsidRPr="002E36E9">
        <w:rPr>
          <w:rFonts w:ascii="宋体" w:hAnsi="宋体"/>
          <w:bCs/>
          <w:kern w:val="0"/>
          <w:szCs w:val="21"/>
        </w:rPr>
        <w:t xml:space="preserve"> </w:t>
      </w:r>
    </w:p>
    <w:p w:rsidR="00A86A54" w:rsidRPr="002E36E9" w:rsidRDefault="00EA1C57" w:rsidP="0064190C">
      <w:pPr>
        <w:adjustRightInd w:val="0"/>
        <w:spacing w:line="360" w:lineRule="auto"/>
        <w:textAlignment w:val="baseline"/>
        <w:outlineLvl w:val="0"/>
        <w:rPr>
          <w:rFonts w:ascii="宋体"/>
          <w:bCs/>
          <w:kern w:val="0"/>
          <w:szCs w:val="21"/>
        </w:rPr>
      </w:pPr>
      <w:r w:rsidRPr="002E36E9">
        <w:rPr>
          <w:rFonts w:ascii="宋体" w:hAnsi="宋体"/>
          <w:bCs/>
          <w:kern w:val="0"/>
          <w:szCs w:val="21"/>
        </w:rPr>
        <w:t xml:space="preserve">   D</w:t>
      </w:r>
      <w:r w:rsidRPr="002E36E9">
        <w:rPr>
          <w:rFonts w:ascii="宋体" w:hAnsi="宋体" w:hint="eastAsia"/>
          <w:bCs/>
          <w:kern w:val="0"/>
          <w:szCs w:val="21"/>
        </w:rPr>
        <w:t>．换气扇和照明灯工作时，它们两端</w:t>
      </w:r>
      <w:r w:rsidR="005573A9" w:rsidRPr="002F5E06">
        <w:rPr>
          <w:rFonts w:ascii="宋体"/>
          <w:noProof/>
          <w:kern w:val="0"/>
          <w:szCs w:val="21"/>
        </w:rPr>
        <w:pict>
          <v:shape id="图片 126" o:spid="_x0000_i1028" type="#_x0000_t75" alt="学科网(www.zxxk.com)--教育资源门户，提供试卷、教案、课件、论文、素材及各类教学资源下载，还有大量而丰富的教学相关资讯！" style="width:1.5pt;height:1.5pt;visibility:visible">
            <v:imagedata r:id="rId19" o:title=""/>
          </v:shape>
        </w:pict>
      </w:r>
      <w:r w:rsidRPr="002E36E9">
        <w:rPr>
          <w:rFonts w:ascii="宋体" w:hAnsi="宋体" w:hint="eastAsia"/>
          <w:bCs/>
          <w:kern w:val="0"/>
          <w:szCs w:val="21"/>
        </w:rPr>
        <w:t>的电压一定相等</w:t>
      </w:r>
      <w:r w:rsidRPr="002E36E9">
        <w:rPr>
          <w:rFonts w:ascii="宋体" w:hAnsi="宋体"/>
          <w:bCs/>
          <w:kern w:val="0"/>
          <w:szCs w:val="21"/>
        </w:rPr>
        <w:t xml:space="preserve"> </w:t>
      </w:r>
    </w:p>
    <w:p w:rsidR="00A86A54" w:rsidRPr="004A0CDE" w:rsidRDefault="00EA1C57" w:rsidP="0064190C">
      <w:pPr>
        <w:spacing w:line="360" w:lineRule="auto"/>
        <w:rPr>
          <w:szCs w:val="18"/>
        </w:rPr>
      </w:pPr>
      <w:r w:rsidRPr="002E36E9">
        <w:rPr>
          <w:rFonts w:ascii="宋体" w:hAnsi="宋体"/>
          <w:szCs w:val="21"/>
        </w:rPr>
        <w:t>11</w:t>
      </w:r>
      <w:r>
        <w:rPr>
          <w:rFonts w:ascii="宋体"/>
          <w:szCs w:val="21"/>
        </w:rPr>
        <w:t>.</w:t>
      </w:r>
      <w:r>
        <w:rPr>
          <w:rFonts w:hint="eastAsia"/>
          <w:szCs w:val="18"/>
        </w:rPr>
        <w:t>为了提高行车的安全性，有的汽车装有日间行车灯，当汽车启动时，</w:t>
      </w:r>
      <w:r>
        <w:rPr>
          <w:szCs w:val="18"/>
        </w:rPr>
        <w:t>S</w:t>
      </w:r>
      <w:r>
        <w:rPr>
          <w:szCs w:val="18"/>
          <w:vertAlign w:val="subscript"/>
        </w:rPr>
        <w:t>1</w:t>
      </w:r>
      <w:r>
        <w:rPr>
          <w:rFonts w:hint="eastAsia"/>
          <w:szCs w:val="18"/>
        </w:rPr>
        <w:t>闭合，日间行车灯</w:t>
      </w:r>
      <w:r>
        <w:rPr>
          <w:szCs w:val="18"/>
        </w:rPr>
        <w:t>L</w:t>
      </w:r>
      <w:r>
        <w:rPr>
          <w:szCs w:val="18"/>
          <w:vertAlign w:val="subscript"/>
        </w:rPr>
        <w:t>1</w:t>
      </w:r>
      <w:r>
        <w:rPr>
          <w:rFonts w:hint="eastAsia"/>
          <w:szCs w:val="18"/>
        </w:rPr>
        <w:t>立即亮起，再闭合</w:t>
      </w:r>
      <w:r>
        <w:rPr>
          <w:szCs w:val="18"/>
        </w:rPr>
        <w:t>S</w:t>
      </w:r>
      <w:r>
        <w:rPr>
          <w:szCs w:val="18"/>
          <w:vertAlign w:val="subscript"/>
        </w:rPr>
        <w:t>2</w:t>
      </w:r>
      <w:r>
        <w:rPr>
          <w:rFonts w:hint="eastAsia"/>
          <w:szCs w:val="18"/>
        </w:rPr>
        <w:t>，车前大灯</w:t>
      </w:r>
      <w:r>
        <w:rPr>
          <w:szCs w:val="18"/>
        </w:rPr>
        <w:t>L</w:t>
      </w:r>
      <w:r>
        <w:rPr>
          <w:szCs w:val="18"/>
          <w:vertAlign w:val="subscript"/>
        </w:rPr>
        <w:t>2</w:t>
      </w:r>
      <w:r>
        <w:rPr>
          <w:rFonts w:hint="eastAsia"/>
          <w:szCs w:val="18"/>
        </w:rPr>
        <w:t>也亮起．如图所示的电路图中符合这一情况的是</w:t>
      </w:r>
      <w:r w:rsidRPr="002E36E9">
        <w:rPr>
          <w:rFonts w:ascii="宋体" w:hAnsi="宋体" w:cs="宋体" w:hint="eastAsia"/>
          <w:kern w:val="0"/>
          <w:szCs w:val="21"/>
        </w:rPr>
        <w:t>（</w:t>
      </w:r>
      <w:r>
        <w:rPr>
          <w:rFonts w:ascii="宋体" w:hAnsi="宋体" w:cs="宋体"/>
          <w:kern w:val="0"/>
          <w:szCs w:val="21"/>
        </w:rPr>
        <w:t xml:space="preserve">     </w:t>
      </w:r>
      <w:r w:rsidRPr="002E36E9">
        <w:rPr>
          <w:rFonts w:ascii="宋体" w:hAnsi="宋体" w:cs="宋体" w:hint="eastAsia"/>
          <w:kern w:val="0"/>
          <w:szCs w:val="21"/>
        </w:rPr>
        <w:t>）</w:t>
      </w:r>
    </w:p>
    <w:p w:rsidR="00A86A54" w:rsidRDefault="00CE35A8" w:rsidP="0064190C">
      <w:pPr>
        <w:spacing w:line="360" w:lineRule="auto"/>
        <w:jc w:val="left"/>
        <w:rPr>
          <w:rFonts w:ascii="宋体" w:cs="宋体"/>
          <w:kern w:val="0"/>
          <w:szCs w:val="21"/>
        </w:rPr>
      </w:pPr>
    </w:p>
    <w:p w:rsidR="00A86A54" w:rsidRDefault="00CE35A8" w:rsidP="0064190C">
      <w:pPr>
        <w:spacing w:line="360" w:lineRule="auto"/>
        <w:jc w:val="left"/>
        <w:rPr>
          <w:rFonts w:ascii="宋体" w:cs="宋体"/>
          <w:kern w:val="0"/>
          <w:szCs w:val="21"/>
        </w:rPr>
      </w:pPr>
    </w:p>
    <w:p w:rsidR="00A86A54" w:rsidRDefault="002F5E06" w:rsidP="0064190C">
      <w:pPr>
        <w:spacing w:line="360" w:lineRule="auto"/>
        <w:jc w:val="left"/>
        <w:rPr>
          <w:rFonts w:ascii="宋体" w:cs="宋体"/>
          <w:kern w:val="0"/>
          <w:szCs w:val="21"/>
        </w:rPr>
      </w:pPr>
      <w:r w:rsidRPr="002F5E06">
        <w:rPr>
          <w:noProof/>
        </w:rPr>
        <w:lastRenderedPageBreak/>
        <w:pict>
          <v:shape id="图片 2846" o:spid="_x0000_s1045" type="#_x0000_t75" alt="学科网(www.zxxk.com)--教育资源门户，提供试卷、教案、课件、论文、素材及各类教学资源下载，还有大量而丰富的教学相关资讯！" style="position:absolute;margin-left:183.75pt;margin-top:7.8pt;width:130.5pt;height:96.75pt;z-index:28">
            <v:imagedata r:id="rId20" o:title="" gain="2.5" blacklevel="-13107f"/>
            <w10:wrap type="square"/>
          </v:shape>
        </w:pict>
      </w:r>
      <w:r w:rsidRPr="002F5E06">
        <w:rPr>
          <w:noProof/>
        </w:rPr>
        <w:pict>
          <v:shape id="_x0000_s1046" type="#_x0000_t75" alt="学科网(www.zxxk.com)--教育资源门户，提供试卷、教案、课件、论文、素材及各类教学资源下载，还有大量而丰富的教学相关资讯！" style="position:absolute;margin-left:5.25pt;margin-top:7.8pt;width:94.5pt;height:70.5pt;z-index:20">
            <v:imagedata r:id="rId21" o:title=""/>
            <w10:wrap type="square"/>
          </v:shape>
        </w:pict>
      </w:r>
    </w:p>
    <w:p w:rsidR="00A86A54" w:rsidRDefault="002F5E06" w:rsidP="0064190C">
      <w:pPr>
        <w:spacing w:line="360" w:lineRule="auto"/>
        <w:jc w:val="left"/>
        <w:rPr>
          <w:rFonts w:ascii="宋体" w:cs="宋体"/>
          <w:kern w:val="0"/>
          <w:szCs w:val="21"/>
        </w:rPr>
      </w:pPr>
      <w:r w:rsidRPr="002F5E06">
        <w:rPr>
          <w:noProof/>
        </w:rPr>
        <w:pict>
          <v:shape id="图片 5" o:spid="_x0000_s1047" type="#_x0000_t75" alt="学科网(www.zxxk.com)--教育资源门户，提供试卷、教案、课件、论文、素材及各类教学资源下载，还有大量而丰富的教学相关资讯！" style="position:absolute;margin-left:-77.25pt;margin-top:85.8pt;width:175.5pt;height:68.25pt;z-index:21">
            <v:imagedata r:id="rId22" o:title=""/>
            <w10:wrap type="square"/>
          </v:shape>
        </w:pict>
      </w:r>
    </w:p>
    <w:p w:rsidR="00A86A54" w:rsidRDefault="00EA1C57" w:rsidP="0064190C">
      <w:pPr>
        <w:spacing w:line="360" w:lineRule="auto"/>
        <w:jc w:val="left"/>
        <w:rPr>
          <w:rFonts w:ascii="宋体" w:cs="宋体"/>
          <w:kern w:val="0"/>
          <w:szCs w:val="21"/>
        </w:rPr>
      </w:pPr>
      <w:r w:rsidRPr="00CC28C5">
        <w:rPr>
          <w:rFonts w:ascii="宋体" w:cs="宋体"/>
          <w:color w:val="FFFFFF"/>
          <w:kern w:val="0"/>
          <w:sz w:val="4"/>
          <w:szCs w:val="21"/>
        </w:rPr>
        <w:t>[</w:t>
      </w:r>
      <w:r w:rsidRPr="00CC28C5">
        <w:rPr>
          <w:rFonts w:ascii="宋体" w:cs="宋体" w:hint="eastAsia"/>
          <w:color w:val="FFFFFF"/>
          <w:kern w:val="0"/>
          <w:sz w:val="4"/>
          <w:szCs w:val="21"/>
        </w:rPr>
        <w:t>来源</w:t>
      </w:r>
      <w:r w:rsidRPr="00CC28C5">
        <w:rPr>
          <w:rFonts w:ascii="宋体" w:cs="宋体"/>
          <w:color w:val="FFFFFF"/>
          <w:kern w:val="0"/>
          <w:sz w:val="4"/>
          <w:szCs w:val="21"/>
        </w:rPr>
        <w:t>:Zxxk.Com]</w:t>
      </w:r>
    </w:p>
    <w:p w:rsidR="00A86A54" w:rsidRDefault="00CE35A8" w:rsidP="0064190C">
      <w:pPr>
        <w:spacing w:line="360" w:lineRule="auto"/>
        <w:jc w:val="left"/>
        <w:rPr>
          <w:rFonts w:ascii="宋体" w:cs="宋体"/>
          <w:kern w:val="0"/>
          <w:szCs w:val="21"/>
        </w:rPr>
      </w:pPr>
    </w:p>
    <w:p w:rsidR="00A86A54" w:rsidRDefault="002F5E06" w:rsidP="0064190C">
      <w:pPr>
        <w:spacing w:line="360" w:lineRule="auto"/>
        <w:jc w:val="left"/>
        <w:rPr>
          <w:rFonts w:ascii="宋体" w:cs="宋体"/>
          <w:kern w:val="0"/>
          <w:szCs w:val="21"/>
        </w:rPr>
      </w:pPr>
      <w:r w:rsidRPr="002F5E06">
        <w:rPr>
          <w:noProof/>
        </w:rPr>
        <w:pict>
          <v:shape id="图片 6" o:spid="_x0000_s1048" type="#_x0000_t75" alt="学科网(www.zxxk.com)--教育资源门户，提供试卷、教案、课件、论文、素材及各类教学资源下载，还有大量而丰富的教学相关资讯！" style="position:absolute;margin-left:252pt;margin-top:7.8pt;width:165pt;height:71.25pt;z-index:22">
            <v:imagedata r:id="rId23" o:title=""/>
            <w10:wrap type="square"/>
          </v:shape>
        </w:pict>
      </w:r>
    </w:p>
    <w:p w:rsidR="00A86A54" w:rsidRDefault="00CE35A8" w:rsidP="0064190C">
      <w:pPr>
        <w:spacing w:line="360" w:lineRule="auto"/>
        <w:jc w:val="left"/>
        <w:rPr>
          <w:rFonts w:ascii="宋体" w:cs="宋体"/>
          <w:kern w:val="0"/>
          <w:szCs w:val="21"/>
        </w:rPr>
      </w:pPr>
    </w:p>
    <w:p w:rsidR="00A86A54" w:rsidRDefault="00CE35A8" w:rsidP="0064190C">
      <w:pPr>
        <w:spacing w:line="360" w:lineRule="auto"/>
        <w:jc w:val="left"/>
        <w:rPr>
          <w:rFonts w:ascii="宋体" w:cs="宋体"/>
          <w:kern w:val="0"/>
          <w:szCs w:val="21"/>
        </w:rPr>
      </w:pPr>
    </w:p>
    <w:p w:rsidR="00A86A54" w:rsidRDefault="00CE35A8" w:rsidP="0064190C">
      <w:pPr>
        <w:spacing w:line="360" w:lineRule="auto"/>
        <w:jc w:val="left"/>
        <w:rPr>
          <w:rFonts w:ascii="宋体" w:cs="宋体"/>
          <w:kern w:val="0"/>
          <w:szCs w:val="21"/>
        </w:rPr>
      </w:pPr>
    </w:p>
    <w:p w:rsidR="00A86A54" w:rsidRPr="00E02CAD" w:rsidRDefault="00EA1C57" w:rsidP="0064190C">
      <w:pPr>
        <w:spacing w:line="360" w:lineRule="auto"/>
        <w:jc w:val="left"/>
        <w:rPr>
          <w:rFonts w:ascii="宋体" w:cs="宋体"/>
          <w:kern w:val="0"/>
          <w:szCs w:val="21"/>
        </w:rPr>
      </w:pPr>
      <w:r w:rsidRPr="002E36E9">
        <w:rPr>
          <w:rFonts w:ascii="宋体" w:hAnsi="宋体" w:cs="宋体"/>
          <w:kern w:val="0"/>
          <w:szCs w:val="21"/>
        </w:rPr>
        <w:t>12</w:t>
      </w:r>
      <w:r w:rsidRPr="002E36E9">
        <w:rPr>
          <w:rFonts w:ascii="宋体" w:hAnsi="宋体" w:cs="宋体" w:hint="eastAsia"/>
          <w:kern w:val="0"/>
          <w:szCs w:val="21"/>
        </w:rPr>
        <w:t>．在综合实践活动中，实验小组同学尝试改用如图所示装置探究“物体动能大小与哪些因素有关”，小鹏同学经过思考设计了以下两个实验方案．方案一：用同一钢球将同一弹簧压缩至不同程度，撞击同一木块，比较木块被撞击的距离；方案二：</w:t>
      </w:r>
      <w:r w:rsidR="005573A9" w:rsidRPr="002F5E06">
        <w:rPr>
          <w:rFonts w:ascii="宋体" w:cs="宋体"/>
          <w:kern w:val="0"/>
          <w:szCs w:val="21"/>
        </w:rPr>
        <w:pict>
          <v:shape id="_x0000_i1029" type="#_x0000_t75" alt="学科网(www.zxxk.com)--教育资源门户，提供试卷、教案、课件、论文、素材及各类教学资源下载，还有大量而丰富的教学相关资讯！" style="width:3pt;height:2.25pt">
            <v:imagedata r:id="rId12" o:title=""/>
          </v:shape>
        </w:pict>
      </w:r>
      <w:r w:rsidRPr="002E36E9">
        <w:rPr>
          <w:rFonts w:ascii="宋体" w:hAnsi="宋体" w:cs="宋体" w:hint="eastAsia"/>
          <w:kern w:val="0"/>
          <w:szCs w:val="21"/>
        </w:rPr>
        <w:t>用质量不同的钢球将同一弹簧压缩相同程度后静止释放，撞击同一木块，比较木块被撞击的距离．关于他的实验方案：（</w:t>
      </w:r>
      <w:r>
        <w:rPr>
          <w:rFonts w:ascii="宋体" w:hAnsi="宋体" w:cs="宋体"/>
          <w:kern w:val="0"/>
          <w:szCs w:val="21"/>
        </w:rPr>
        <w:t xml:space="preserve">     </w:t>
      </w:r>
      <w:r w:rsidRPr="002E36E9">
        <w:rPr>
          <w:rFonts w:ascii="宋体" w:hAnsi="宋体" w:cs="宋体" w:hint="eastAsia"/>
          <w:kern w:val="0"/>
          <w:szCs w:val="21"/>
        </w:rPr>
        <w:t>）</w:t>
      </w:r>
    </w:p>
    <w:p w:rsidR="00A86A54" w:rsidRPr="002E36E9" w:rsidRDefault="002F5E06" w:rsidP="0064190C">
      <w:pPr>
        <w:widowControl/>
        <w:spacing w:line="360" w:lineRule="auto"/>
        <w:jc w:val="left"/>
        <w:rPr>
          <w:rFonts w:ascii="宋体" w:cs="宋体"/>
          <w:kern w:val="0"/>
          <w:szCs w:val="21"/>
        </w:rPr>
      </w:pPr>
      <w:r w:rsidRPr="002F5E06">
        <w:rPr>
          <w:noProof/>
        </w:rPr>
        <w:pict>
          <v:shape id="图片 103" o:spid="_x0000_s1050" type="#_x0000_t75" alt="学科网(www.zxxk.com)--教育资源门户，提供试卷、教案、课件、论文、素材及各类教学资源下载，还有大量而丰富的教学相关资讯！" style="position:absolute;margin-left:262.5pt;margin-top:1.95pt;width:219.95pt;height:72.85pt;z-index:2;visibility:visible">
            <v:imagedata r:id="rId24" o:title=""/>
            <w10:wrap type="square"/>
          </v:shape>
        </w:pict>
      </w:r>
      <w:r w:rsidR="00EA1C57" w:rsidRPr="002E36E9">
        <w:rPr>
          <w:rFonts w:ascii="宋体" w:hAnsi="宋体" w:cs="宋体"/>
          <w:kern w:val="0"/>
          <w:szCs w:val="21"/>
        </w:rPr>
        <w:t>A</w:t>
      </w:r>
      <w:r w:rsidR="00EA1C57" w:rsidRPr="002E36E9">
        <w:rPr>
          <w:rFonts w:ascii="宋体" w:hAnsi="宋体" w:cs="宋体" w:hint="eastAsia"/>
          <w:kern w:val="0"/>
          <w:szCs w:val="21"/>
        </w:rPr>
        <w:t>．只有方案一可行</w:t>
      </w:r>
      <w:r w:rsidR="00EA1C57">
        <w:rPr>
          <w:rFonts w:ascii="宋体" w:cs="宋体"/>
          <w:kern w:val="0"/>
          <w:szCs w:val="21"/>
        </w:rPr>
        <w:t xml:space="preserve">            </w:t>
      </w:r>
      <w:r w:rsidR="00EA1C57" w:rsidRPr="002E36E9">
        <w:rPr>
          <w:rFonts w:ascii="宋体" w:hAnsi="宋体" w:cs="宋体"/>
          <w:kern w:val="0"/>
          <w:szCs w:val="21"/>
        </w:rPr>
        <w:t>B</w:t>
      </w:r>
      <w:r w:rsidR="00EA1C57" w:rsidRPr="002E36E9">
        <w:rPr>
          <w:rFonts w:ascii="宋体" w:hAnsi="宋体" w:cs="宋体" w:hint="eastAsia"/>
          <w:kern w:val="0"/>
          <w:szCs w:val="21"/>
        </w:rPr>
        <w:t>．只有方案二可行</w:t>
      </w:r>
    </w:p>
    <w:p w:rsidR="00A86A54" w:rsidRPr="00AE05E0" w:rsidRDefault="00EA1C57" w:rsidP="0064190C">
      <w:pPr>
        <w:widowControl/>
        <w:spacing w:line="360" w:lineRule="auto"/>
        <w:jc w:val="left"/>
        <w:rPr>
          <w:rFonts w:ascii="宋体" w:cs="宋体"/>
          <w:kern w:val="0"/>
          <w:szCs w:val="21"/>
        </w:rPr>
      </w:pPr>
      <w:r w:rsidRPr="002E36E9">
        <w:rPr>
          <w:rFonts w:ascii="宋体" w:hAnsi="宋体" w:cs="宋体"/>
          <w:kern w:val="0"/>
          <w:szCs w:val="21"/>
        </w:rPr>
        <w:t>C</w:t>
      </w:r>
      <w:r w:rsidRPr="002E36E9">
        <w:rPr>
          <w:rFonts w:ascii="宋体" w:hAnsi="宋体" w:cs="宋体" w:hint="eastAsia"/>
          <w:kern w:val="0"/>
          <w:szCs w:val="21"/>
        </w:rPr>
        <w:t>．两个方案均可行</w:t>
      </w:r>
      <w:r>
        <w:rPr>
          <w:rFonts w:ascii="宋体" w:cs="宋体"/>
          <w:kern w:val="0"/>
          <w:szCs w:val="21"/>
        </w:rPr>
        <w:t xml:space="preserve">            </w:t>
      </w:r>
      <w:r w:rsidRPr="002E36E9">
        <w:rPr>
          <w:rFonts w:ascii="宋体" w:hAnsi="宋体" w:cs="宋体"/>
          <w:kern w:val="0"/>
          <w:szCs w:val="21"/>
        </w:rPr>
        <w:t>D</w:t>
      </w:r>
      <w:r w:rsidRPr="002E36E9">
        <w:rPr>
          <w:rFonts w:ascii="宋体" w:hAnsi="宋体" w:cs="宋体" w:hint="eastAsia"/>
          <w:kern w:val="0"/>
          <w:szCs w:val="21"/>
        </w:rPr>
        <w:t>．两个方案均不可行</w:t>
      </w:r>
    </w:p>
    <w:p w:rsidR="00A86A54" w:rsidRDefault="00EA1C57" w:rsidP="0064190C">
      <w:pPr>
        <w:spacing w:line="360" w:lineRule="auto"/>
        <w:jc w:val="center"/>
        <w:rPr>
          <w:rFonts w:ascii="黑体" w:eastAsia="黑体"/>
          <w:color w:val="000000"/>
          <w:sz w:val="24"/>
          <w:lang w:val="zh-CN"/>
        </w:rPr>
      </w:pPr>
      <w:r>
        <w:rPr>
          <w:rFonts w:ascii="黑体" w:eastAsia="黑体" w:hint="eastAsia"/>
          <w:color w:val="000000"/>
          <w:sz w:val="24"/>
          <w:lang w:val="zh-CN"/>
        </w:rPr>
        <w:t>第二部分</w:t>
      </w:r>
      <w:r>
        <w:rPr>
          <w:rFonts w:ascii="黑体" w:eastAsia="黑体"/>
          <w:color w:val="000000"/>
          <w:sz w:val="24"/>
          <w:lang w:val="zh-CN"/>
        </w:rPr>
        <w:t xml:space="preserve">  </w:t>
      </w:r>
      <w:r>
        <w:rPr>
          <w:rFonts w:ascii="黑体" w:eastAsia="黑体" w:hint="eastAsia"/>
          <w:color w:val="000000"/>
          <w:sz w:val="24"/>
          <w:lang w:val="zh-CN"/>
        </w:rPr>
        <w:t>非选择题（共</w:t>
      </w:r>
      <w:r>
        <w:rPr>
          <w:rFonts w:ascii="黑体" w:eastAsia="黑体"/>
          <w:color w:val="000000"/>
          <w:sz w:val="24"/>
          <w:lang w:val="zh-CN"/>
        </w:rPr>
        <w:t>76</w:t>
      </w:r>
      <w:r>
        <w:rPr>
          <w:rFonts w:ascii="黑体" w:eastAsia="黑体" w:hint="eastAsia"/>
          <w:color w:val="000000"/>
          <w:sz w:val="24"/>
          <w:lang w:val="zh-CN"/>
        </w:rPr>
        <w:t>分）</w:t>
      </w:r>
    </w:p>
    <w:p w:rsidR="00A86A54" w:rsidRDefault="00EA1C57" w:rsidP="0064190C">
      <w:pPr>
        <w:widowControl/>
        <w:snapToGrid w:val="0"/>
        <w:spacing w:line="360" w:lineRule="auto"/>
        <w:rPr>
          <w:b/>
          <w:szCs w:val="21"/>
        </w:rPr>
      </w:pPr>
      <w:r>
        <w:rPr>
          <w:rFonts w:eastAsia="黑体" w:hint="eastAsia"/>
          <w:szCs w:val="21"/>
        </w:rPr>
        <w:t>二、填空题</w:t>
      </w:r>
      <w:r>
        <w:rPr>
          <w:b/>
          <w:szCs w:val="21"/>
        </w:rPr>
        <w:t>(</w:t>
      </w:r>
      <w:r>
        <w:rPr>
          <w:rFonts w:hint="eastAsia"/>
          <w:b/>
          <w:szCs w:val="21"/>
        </w:rPr>
        <w:t>每空</w:t>
      </w:r>
      <w:r>
        <w:rPr>
          <w:b/>
          <w:szCs w:val="21"/>
        </w:rPr>
        <w:t>1</w:t>
      </w:r>
      <w:r>
        <w:rPr>
          <w:rFonts w:hint="eastAsia"/>
          <w:b/>
          <w:szCs w:val="21"/>
        </w:rPr>
        <w:t>分，共</w:t>
      </w:r>
      <w:r>
        <w:rPr>
          <w:b/>
          <w:szCs w:val="21"/>
        </w:rPr>
        <w:t>24</w:t>
      </w:r>
      <w:r>
        <w:rPr>
          <w:rFonts w:hint="eastAsia"/>
          <w:b/>
          <w:szCs w:val="21"/>
        </w:rPr>
        <w:t>分</w:t>
      </w:r>
      <w:r>
        <w:rPr>
          <w:b/>
          <w:szCs w:val="21"/>
        </w:rPr>
        <w:t>)</w:t>
      </w:r>
    </w:p>
    <w:p w:rsidR="00A86A54" w:rsidRPr="002E36E9" w:rsidRDefault="00EA1C57" w:rsidP="0064190C">
      <w:pPr>
        <w:spacing w:line="360" w:lineRule="auto"/>
        <w:rPr>
          <w:szCs w:val="21"/>
        </w:rPr>
      </w:pPr>
      <w:r w:rsidRPr="002E36E9">
        <w:rPr>
          <w:rFonts w:hAnsi="宋体"/>
          <w:szCs w:val="21"/>
        </w:rPr>
        <w:t>13</w:t>
      </w:r>
      <w:r>
        <w:rPr>
          <w:rFonts w:hAnsi="宋体"/>
          <w:szCs w:val="21"/>
        </w:rPr>
        <w:t>.</w:t>
      </w:r>
      <w:r w:rsidRPr="002E36E9">
        <w:rPr>
          <w:rFonts w:hAnsi="宋体" w:hint="eastAsia"/>
          <w:szCs w:val="21"/>
        </w:rPr>
        <w:t>小强推着重为</w:t>
      </w:r>
      <w:r>
        <w:rPr>
          <w:rFonts w:hAnsi="宋体"/>
          <w:szCs w:val="21"/>
        </w:rPr>
        <w:t>6</w:t>
      </w:r>
      <w:r w:rsidRPr="002E36E9">
        <w:rPr>
          <w:rFonts w:hAnsi="宋体"/>
          <w:szCs w:val="21"/>
        </w:rPr>
        <w:t>0N</w:t>
      </w:r>
      <w:r w:rsidRPr="002E36E9">
        <w:rPr>
          <w:rFonts w:hAnsi="宋体" w:hint="eastAsia"/>
          <w:szCs w:val="21"/>
        </w:rPr>
        <w:t>的小车</w:t>
      </w:r>
      <w:r w:rsidR="005573A9" w:rsidRPr="002F5E06">
        <w:rPr>
          <w:rFonts w:hAnsi="宋体"/>
          <w:noProof/>
          <w:szCs w:val="21"/>
        </w:rPr>
        <w:pict>
          <v:shape id="图片 132" o:spid="_x0000_i1030" type="#_x0000_t75" alt="学科网(www.zxxk.com)--教育资源门户，提供试卷、教案、课件、论文、素材及各类教学资源下载，还有大量而丰富的教学相关资讯！" style="width:1.5pt;height:1.5pt;visibility:visible">
            <v:imagedata r:id="rId25" o:title=""/>
          </v:shape>
        </w:pict>
      </w:r>
      <w:r w:rsidRPr="002E36E9">
        <w:rPr>
          <w:rFonts w:hAnsi="宋体" w:hint="eastAsia"/>
          <w:szCs w:val="21"/>
        </w:rPr>
        <w:t>，在</w:t>
      </w:r>
      <w:r w:rsidRPr="002E36E9">
        <w:rPr>
          <w:rFonts w:hAnsi="宋体"/>
          <w:szCs w:val="21"/>
        </w:rPr>
        <w:t>10S</w:t>
      </w:r>
      <w:r w:rsidRPr="002E36E9">
        <w:rPr>
          <w:rFonts w:hAnsi="宋体" w:hint="eastAsia"/>
          <w:szCs w:val="21"/>
        </w:rPr>
        <w:t>内沿水平地面匀速前进了</w:t>
      </w:r>
      <w:smartTag w:uri="urn:schemas-microsoft-com:office:smarttags" w:element="chmetcnv">
        <w:smartTagPr>
          <w:attr w:name="HasSpace" w:val="False"/>
          <w:attr w:name="Negative" w:val="False"/>
          <w:attr w:name="NumberType" w:val="1"/>
          <w:attr w:name="SourceValue" w:val="15"/>
          <w:attr w:name="TCSC" w:val="0"/>
          <w:attr w:name="UnitName" w:val="m"/>
        </w:smartTagPr>
        <w:r w:rsidRPr="002E36E9">
          <w:rPr>
            <w:rFonts w:hAnsi="宋体"/>
            <w:szCs w:val="21"/>
          </w:rPr>
          <w:t>15m</w:t>
        </w:r>
      </w:smartTag>
      <w:r w:rsidRPr="002E36E9">
        <w:rPr>
          <w:rFonts w:hAnsi="宋体" w:hint="eastAsia"/>
          <w:szCs w:val="21"/>
        </w:rPr>
        <w:t>，如果水平推力为</w:t>
      </w:r>
      <w:r>
        <w:rPr>
          <w:rFonts w:hAnsi="宋体"/>
          <w:szCs w:val="21"/>
        </w:rPr>
        <w:t>2</w:t>
      </w:r>
      <w:r w:rsidRPr="002E36E9">
        <w:rPr>
          <w:rFonts w:hAnsi="宋体"/>
          <w:szCs w:val="21"/>
        </w:rPr>
        <w:t>0N</w:t>
      </w:r>
      <w:r w:rsidRPr="002E36E9">
        <w:rPr>
          <w:rFonts w:hAnsi="宋体" w:hint="eastAsia"/>
          <w:szCs w:val="21"/>
        </w:rPr>
        <w:t>，在此过程中，重力对小车所做的功为</w:t>
      </w:r>
      <w:r w:rsidRPr="002E36E9">
        <w:rPr>
          <w:rFonts w:hAnsi="宋体"/>
          <w:szCs w:val="21"/>
          <w:u w:val="single"/>
        </w:rPr>
        <w:t xml:space="preserve">  </w:t>
      </w:r>
      <w:r w:rsidRPr="002E36E9">
        <w:rPr>
          <w:rFonts w:ascii="宋体" w:hAnsi="宋体" w:hint="eastAsia"/>
          <w:szCs w:val="21"/>
          <w:u w:val="single"/>
        </w:rPr>
        <w:t>▲</w:t>
      </w:r>
      <w:r w:rsidRPr="002E36E9">
        <w:rPr>
          <w:rFonts w:hAnsi="宋体"/>
          <w:szCs w:val="21"/>
          <w:u w:val="single"/>
        </w:rPr>
        <w:t xml:space="preserve">    </w:t>
      </w:r>
      <w:r w:rsidRPr="002E36E9">
        <w:rPr>
          <w:rFonts w:hAnsi="宋体"/>
          <w:szCs w:val="21"/>
        </w:rPr>
        <w:t>J</w:t>
      </w:r>
      <w:r>
        <w:rPr>
          <w:rFonts w:hAnsi="宋体"/>
          <w:szCs w:val="21"/>
        </w:rPr>
        <w:t>,</w:t>
      </w:r>
      <w:r w:rsidRPr="002E36E9">
        <w:rPr>
          <w:rFonts w:hAnsi="宋体" w:hint="eastAsia"/>
          <w:szCs w:val="21"/>
        </w:rPr>
        <w:t>小强对小车做的功为</w:t>
      </w:r>
      <w:r w:rsidRPr="002E36E9">
        <w:rPr>
          <w:rFonts w:hAnsi="宋体"/>
          <w:szCs w:val="21"/>
          <w:u w:val="single"/>
        </w:rPr>
        <w:t xml:space="preserve">   </w:t>
      </w:r>
      <w:r w:rsidRPr="002E36E9">
        <w:rPr>
          <w:rFonts w:ascii="宋体" w:hAnsi="宋体" w:hint="eastAsia"/>
          <w:szCs w:val="21"/>
          <w:u w:val="single"/>
        </w:rPr>
        <w:t>▲</w:t>
      </w:r>
      <w:r w:rsidRPr="002E36E9">
        <w:rPr>
          <w:rFonts w:hAnsi="宋体"/>
          <w:szCs w:val="21"/>
          <w:u w:val="single"/>
        </w:rPr>
        <w:t xml:space="preserve">   </w:t>
      </w:r>
      <w:r w:rsidRPr="002E36E9">
        <w:rPr>
          <w:rFonts w:hAnsi="宋体"/>
          <w:szCs w:val="21"/>
        </w:rPr>
        <w:t xml:space="preserve"> J</w:t>
      </w:r>
      <w:r w:rsidRPr="002E36E9">
        <w:rPr>
          <w:rFonts w:hAnsi="宋体" w:hint="eastAsia"/>
          <w:szCs w:val="21"/>
        </w:rPr>
        <w:t>。</w:t>
      </w:r>
    </w:p>
    <w:p w:rsidR="00A86A54" w:rsidRPr="002E36E9" w:rsidRDefault="00EA1C57" w:rsidP="0064190C">
      <w:pPr>
        <w:spacing w:line="360" w:lineRule="auto"/>
        <w:rPr>
          <w:color w:val="000000"/>
        </w:rPr>
      </w:pPr>
      <w:r w:rsidRPr="002E36E9">
        <w:t>14</w:t>
      </w:r>
      <w:r w:rsidRPr="002E36E9">
        <w:rPr>
          <w:rFonts w:hint="eastAsia"/>
        </w:rPr>
        <w:t>．</w:t>
      </w:r>
      <w:r w:rsidRPr="002E36E9">
        <w:rPr>
          <w:color w:val="000000"/>
        </w:rPr>
        <w:t>2016</w:t>
      </w:r>
      <w:r w:rsidRPr="002E36E9">
        <w:rPr>
          <w:rFonts w:hint="eastAsia"/>
          <w:color w:val="000000"/>
        </w:rPr>
        <w:t>年</w:t>
      </w:r>
      <w:r w:rsidRPr="002E36E9">
        <w:rPr>
          <w:color w:val="000000"/>
        </w:rPr>
        <w:t>8</w:t>
      </w:r>
      <w:r w:rsidRPr="002E36E9">
        <w:rPr>
          <w:rFonts w:hint="eastAsia"/>
          <w:color w:val="000000"/>
        </w:rPr>
        <w:t>月，我国成功发射了全球首颗量子科学实验卫星</w:t>
      </w:r>
      <w:r w:rsidRPr="002E36E9">
        <w:rPr>
          <w:color w:val="000000"/>
        </w:rPr>
        <w:t>“</w:t>
      </w:r>
      <w:r w:rsidRPr="002E36E9">
        <w:rPr>
          <w:rFonts w:hint="eastAsia"/>
          <w:color w:val="000000"/>
        </w:rPr>
        <w:t>墨子号</w:t>
      </w:r>
      <w:r w:rsidRPr="002E36E9">
        <w:rPr>
          <w:color w:val="000000"/>
        </w:rPr>
        <w:t>”</w:t>
      </w:r>
      <w:r w:rsidRPr="002E36E9">
        <w:rPr>
          <w:rFonts w:hint="eastAsia"/>
          <w:color w:val="000000"/>
        </w:rPr>
        <w:t>，在火箭携带卫星加速升空的过程中，卫星的动能将</w:t>
      </w:r>
      <w:r w:rsidRPr="002E36E9">
        <w:rPr>
          <w:szCs w:val="21"/>
          <w:u w:val="single"/>
        </w:rPr>
        <w:t xml:space="preserve">    ▲    </w:t>
      </w:r>
      <w:r w:rsidRPr="002E36E9">
        <w:rPr>
          <w:rFonts w:hint="eastAsia"/>
          <w:color w:val="000000"/>
        </w:rPr>
        <w:t>，卫星的机械能将</w:t>
      </w:r>
      <w:r w:rsidRPr="002E36E9">
        <w:rPr>
          <w:szCs w:val="21"/>
          <w:u w:val="single"/>
        </w:rPr>
        <w:t xml:space="preserve">    ▲    </w:t>
      </w:r>
      <w:r w:rsidRPr="002E36E9">
        <w:rPr>
          <w:rFonts w:hint="eastAsia"/>
          <w:color w:val="000000"/>
        </w:rPr>
        <w:t>（以上均选填</w:t>
      </w:r>
      <w:r w:rsidRPr="002E36E9">
        <w:rPr>
          <w:color w:val="000000"/>
        </w:rPr>
        <w:t>“</w:t>
      </w:r>
      <w:r w:rsidRPr="002E36E9">
        <w:rPr>
          <w:rFonts w:hint="eastAsia"/>
          <w:color w:val="000000"/>
        </w:rPr>
        <w:t>增大</w:t>
      </w:r>
      <w:r w:rsidRPr="002E36E9">
        <w:rPr>
          <w:color w:val="000000"/>
        </w:rPr>
        <w:t>”</w:t>
      </w:r>
      <w:r w:rsidRPr="002E36E9">
        <w:rPr>
          <w:rFonts w:hint="eastAsia"/>
          <w:color w:val="000000"/>
        </w:rPr>
        <w:t>、</w:t>
      </w:r>
      <w:r w:rsidRPr="002E36E9">
        <w:rPr>
          <w:color w:val="000000"/>
        </w:rPr>
        <w:t>“</w:t>
      </w:r>
      <w:r w:rsidRPr="002E36E9">
        <w:rPr>
          <w:rFonts w:hint="eastAsia"/>
          <w:color w:val="000000"/>
        </w:rPr>
        <w:t>减小</w:t>
      </w:r>
      <w:r w:rsidRPr="002E36E9">
        <w:rPr>
          <w:color w:val="000000"/>
        </w:rPr>
        <w:t>”</w:t>
      </w:r>
      <w:r w:rsidRPr="002E36E9">
        <w:rPr>
          <w:rFonts w:hint="eastAsia"/>
          <w:color w:val="000000"/>
        </w:rPr>
        <w:t>或</w:t>
      </w:r>
      <w:r w:rsidRPr="002E36E9">
        <w:rPr>
          <w:color w:val="000000"/>
        </w:rPr>
        <w:t>“</w:t>
      </w:r>
      <w:r w:rsidRPr="002E36E9">
        <w:rPr>
          <w:rFonts w:hint="eastAsia"/>
          <w:color w:val="000000"/>
        </w:rPr>
        <w:t>不变</w:t>
      </w:r>
      <w:r w:rsidRPr="002E36E9">
        <w:rPr>
          <w:color w:val="000000"/>
        </w:rPr>
        <w:t>”</w:t>
      </w:r>
      <w:r w:rsidRPr="002E36E9">
        <w:rPr>
          <w:rFonts w:hint="eastAsia"/>
          <w:color w:val="000000"/>
        </w:rPr>
        <w:t>）</w:t>
      </w:r>
    </w:p>
    <w:p w:rsidR="00A86A54" w:rsidRPr="000555E1" w:rsidRDefault="00EA1C57" w:rsidP="0064190C">
      <w:pPr>
        <w:widowControl/>
        <w:spacing w:line="360" w:lineRule="auto"/>
        <w:jc w:val="left"/>
        <w:rPr>
          <w:rFonts w:ascii="宋体" w:cs="宋体"/>
          <w:kern w:val="0"/>
          <w:szCs w:val="21"/>
        </w:rPr>
      </w:pPr>
      <w:r w:rsidRPr="002E36E9">
        <w:rPr>
          <w:rFonts w:ascii="宋体" w:hAnsi="宋体" w:cs="宋体"/>
          <w:kern w:val="0"/>
          <w:szCs w:val="21"/>
        </w:rPr>
        <w:t>15</w:t>
      </w:r>
      <w:r w:rsidRPr="002E36E9">
        <w:rPr>
          <w:rFonts w:ascii="宋体" w:hAnsi="宋体" w:cs="宋体" w:hint="eastAsia"/>
          <w:kern w:val="0"/>
          <w:szCs w:val="21"/>
        </w:rPr>
        <w:t>．</w:t>
      </w:r>
      <w:r w:rsidRPr="002E36E9">
        <w:rPr>
          <w:rFonts w:hint="eastAsia"/>
        </w:rPr>
        <w:t>教室里的日光灯、家里的各个家用电器都是</w:t>
      </w:r>
      <w:r w:rsidRPr="002E36E9">
        <w:rPr>
          <w:szCs w:val="21"/>
          <w:u w:val="single"/>
        </w:rPr>
        <w:t xml:space="preserve">    ▲     </w:t>
      </w:r>
      <w:r w:rsidRPr="002E36E9">
        <w:rPr>
          <w:rFonts w:hint="eastAsia"/>
        </w:rPr>
        <w:t>连接的，日光灯和控制它的开关是</w:t>
      </w:r>
      <w:r w:rsidRPr="002E36E9">
        <w:rPr>
          <w:szCs w:val="21"/>
          <w:u w:val="single"/>
        </w:rPr>
        <w:t xml:space="preserve">    ▲    </w:t>
      </w:r>
      <w:r w:rsidRPr="002E36E9">
        <w:rPr>
          <w:rFonts w:hint="eastAsia"/>
        </w:rPr>
        <w:t>连接的</w:t>
      </w:r>
      <w:r w:rsidRPr="002E36E9">
        <w:rPr>
          <w:rFonts w:ascii="宋体" w:hAnsi="宋体" w:cs="宋体" w:hint="eastAsia"/>
          <w:kern w:val="0"/>
          <w:szCs w:val="21"/>
        </w:rPr>
        <w:t>．</w:t>
      </w:r>
      <w:r w:rsidRPr="002E36E9">
        <w:rPr>
          <w:rFonts w:hint="eastAsia"/>
        </w:rPr>
        <w:t>给手机充电时，手机电池是</w:t>
      </w:r>
      <w:r w:rsidRPr="002E36E9">
        <w:rPr>
          <w:szCs w:val="21"/>
          <w:u w:val="single"/>
        </w:rPr>
        <w:t xml:space="preserve">     ▲     </w:t>
      </w:r>
      <w:r w:rsidRPr="002E36E9">
        <w:rPr>
          <w:rFonts w:hint="eastAsia"/>
        </w:rPr>
        <w:t>，手机打电话时，手机电池是</w:t>
      </w:r>
      <w:r w:rsidRPr="002E36E9">
        <w:rPr>
          <w:szCs w:val="21"/>
          <w:u w:val="single"/>
        </w:rPr>
        <w:t xml:space="preserve">    ▲    </w:t>
      </w:r>
      <w:r w:rsidRPr="002E36E9">
        <w:rPr>
          <w:rFonts w:hint="eastAsia"/>
          <w:color w:val="000000"/>
        </w:rPr>
        <w:t>（以上两空选填</w:t>
      </w:r>
      <w:r w:rsidRPr="002E36E9">
        <w:rPr>
          <w:color w:val="000000"/>
        </w:rPr>
        <w:t>“</w:t>
      </w:r>
      <w:r w:rsidRPr="002E36E9">
        <w:rPr>
          <w:rFonts w:hint="eastAsia"/>
          <w:color w:val="000000"/>
        </w:rPr>
        <w:t>用电器</w:t>
      </w:r>
      <w:r w:rsidRPr="002E36E9">
        <w:rPr>
          <w:color w:val="000000"/>
        </w:rPr>
        <w:t>”</w:t>
      </w:r>
      <w:r w:rsidRPr="002E36E9">
        <w:rPr>
          <w:rFonts w:hint="eastAsia"/>
          <w:color w:val="000000"/>
        </w:rPr>
        <w:t>或</w:t>
      </w:r>
      <w:r w:rsidRPr="002E36E9">
        <w:rPr>
          <w:color w:val="000000"/>
        </w:rPr>
        <w:t>“</w:t>
      </w:r>
      <w:r w:rsidRPr="002E36E9">
        <w:rPr>
          <w:rFonts w:hint="eastAsia"/>
          <w:color w:val="000000"/>
        </w:rPr>
        <w:t>电源</w:t>
      </w:r>
      <w:r w:rsidRPr="002E36E9">
        <w:rPr>
          <w:color w:val="000000"/>
        </w:rPr>
        <w:t>”</w:t>
      </w:r>
      <w:r w:rsidRPr="002E36E9">
        <w:rPr>
          <w:rFonts w:hint="eastAsia"/>
          <w:color w:val="000000"/>
        </w:rPr>
        <w:t>）</w:t>
      </w:r>
      <w:r w:rsidRPr="002E36E9">
        <w:rPr>
          <w:rFonts w:hint="eastAsia"/>
        </w:rPr>
        <w:t>．</w:t>
      </w:r>
    </w:p>
    <w:p w:rsidR="00A86A54" w:rsidRPr="002E36E9" w:rsidRDefault="00EA1C57" w:rsidP="0064190C">
      <w:pPr>
        <w:spacing w:line="360" w:lineRule="auto"/>
        <w:rPr>
          <w:szCs w:val="21"/>
        </w:rPr>
      </w:pPr>
      <w:r w:rsidRPr="002E36E9">
        <w:rPr>
          <w:szCs w:val="21"/>
        </w:rPr>
        <w:t>16</w:t>
      </w:r>
      <w:r w:rsidRPr="002E36E9">
        <w:rPr>
          <w:rFonts w:hint="eastAsia"/>
          <w:szCs w:val="21"/>
        </w:rPr>
        <w:t>．在空气压缩引火仪玻璃筒的底部放一小撮干燥的棉絮，用力将活塞迅速向下压，棉絮燃烧起来，此实验得到的结论是：对</w:t>
      </w:r>
      <w:r w:rsidRPr="002E36E9">
        <w:rPr>
          <w:szCs w:val="21"/>
        </w:rPr>
        <w:t>_________</w:t>
      </w:r>
      <w:r w:rsidRPr="002E36E9">
        <w:rPr>
          <w:rFonts w:ascii="宋体" w:hAnsi="宋体" w:hint="eastAsia"/>
          <w:szCs w:val="21"/>
          <w:u w:val="single"/>
        </w:rPr>
        <w:t>▲</w:t>
      </w:r>
      <w:r w:rsidRPr="002E36E9">
        <w:rPr>
          <w:rFonts w:hAnsi="宋体"/>
          <w:szCs w:val="21"/>
          <w:u w:val="single"/>
        </w:rPr>
        <w:t xml:space="preserve"> </w:t>
      </w:r>
      <w:r w:rsidRPr="002E36E9">
        <w:rPr>
          <w:szCs w:val="21"/>
        </w:rPr>
        <w:t>___</w:t>
      </w:r>
      <w:r w:rsidRPr="002E36E9">
        <w:rPr>
          <w:rFonts w:hint="eastAsia"/>
          <w:szCs w:val="21"/>
        </w:rPr>
        <w:t>（棉絮</w:t>
      </w:r>
      <w:r w:rsidRPr="002E36E9">
        <w:rPr>
          <w:szCs w:val="21"/>
        </w:rPr>
        <w:t>/</w:t>
      </w:r>
      <w:r w:rsidRPr="002E36E9">
        <w:rPr>
          <w:rFonts w:hint="eastAsia"/>
          <w:szCs w:val="21"/>
        </w:rPr>
        <w:t>筒内气体）做功，它的内能会增加，其能量转化情况与单缸四冲程汽油机的</w:t>
      </w:r>
      <w:r w:rsidRPr="002E36E9">
        <w:rPr>
          <w:szCs w:val="21"/>
        </w:rPr>
        <w:t>__</w:t>
      </w:r>
      <w:r w:rsidRPr="002E36E9">
        <w:rPr>
          <w:rFonts w:ascii="宋体" w:hAnsi="宋体" w:hint="eastAsia"/>
          <w:szCs w:val="21"/>
          <w:u w:val="single"/>
        </w:rPr>
        <w:t>▲</w:t>
      </w:r>
      <w:r w:rsidRPr="002E36E9">
        <w:rPr>
          <w:rFonts w:hAnsi="宋体"/>
          <w:szCs w:val="21"/>
          <w:u w:val="single"/>
        </w:rPr>
        <w:t xml:space="preserve"> </w:t>
      </w:r>
      <w:r w:rsidRPr="002E36E9">
        <w:rPr>
          <w:szCs w:val="21"/>
        </w:rPr>
        <w:t>_______</w:t>
      </w:r>
      <w:r w:rsidRPr="002E36E9">
        <w:rPr>
          <w:rFonts w:hint="eastAsia"/>
          <w:szCs w:val="21"/>
        </w:rPr>
        <w:t>冲程相同，</w:t>
      </w:r>
      <w:r w:rsidRPr="002E36E9">
        <w:rPr>
          <w:rFonts w:hint="eastAsia"/>
        </w:rPr>
        <w:t>在此过程中</w:t>
      </w:r>
      <w:r w:rsidRPr="002E36E9">
        <w:rPr>
          <w:rFonts w:hint="eastAsia"/>
          <w:u w:val="single"/>
        </w:rPr>
        <w:t xml:space="preserve">　</w:t>
      </w:r>
      <w:r w:rsidRPr="002E36E9">
        <w:rPr>
          <w:rFonts w:ascii="宋体" w:hAnsi="宋体" w:hint="eastAsia"/>
          <w:szCs w:val="21"/>
          <w:u w:val="single"/>
        </w:rPr>
        <w:t>▲</w:t>
      </w:r>
      <w:r w:rsidRPr="002E36E9">
        <w:rPr>
          <w:rFonts w:hint="eastAsia"/>
          <w:u w:val="single"/>
        </w:rPr>
        <w:t xml:space="preserve">　</w:t>
      </w:r>
      <w:r w:rsidRPr="002E36E9">
        <w:rPr>
          <w:rFonts w:hint="eastAsia"/>
        </w:rPr>
        <w:t>转化为</w:t>
      </w:r>
      <w:r w:rsidRPr="002E36E9">
        <w:rPr>
          <w:rFonts w:hint="eastAsia"/>
          <w:u w:val="single"/>
        </w:rPr>
        <w:t xml:space="preserve">　</w:t>
      </w:r>
      <w:r w:rsidRPr="002E36E9">
        <w:rPr>
          <w:rFonts w:ascii="宋体" w:hAnsi="宋体" w:hint="eastAsia"/>
          <w:szCs w:val="21"/>
          <w:u w:val="single"/>
        </w:rPr>
        <w:t>▲</w:t>
      </w:r>
      <w:r w:rsidRPr="002E36E9">
        <w:rPr>
          <w:rFonts w:hint="eastAsia"/>
          <w:u w:val="single"/>
        </w:rPr>
        <w:t xml:space="preserve">　</w:t>
      </w:r>
      <w:r w:rsidRPr="002E36E9">
        <w:rPr>
          <w:rFonts w:hint="eastAsia"/>
        </w:rPr>
        <w:t>能</w:t>
      </w:r>
      <w:r w:rsidRPr="002E36E9">
        <w:t>,</w:t>
      </w:r>
      <w:r w:rsidRPr="002E36E9">
        <w:rPr>
          <w:rFonts w:hint="eastAsia"/>
          <w:szCs w:val="21"/>
        </w:rPr>
        <w:t>若汽油机飞轮的转速是</w:t>
      </w:r>
      <w:r w:rsidRPr="002E36E9">
        <w:rPr>
          <w:szCs w:val="21"/>
        </w:rPr>
        <w:t>3600r/min</w:t>
      </w:r>
      <w:r w:rsidRPr="002E36E9">
        <w:rPr>
          <w:rFonts w:hint="eastAsia"/>
          <w:szCs w:val="21"/>
        </w:rPr>
        <w:t>，则此汽油机每秒对外做功</w:t>
      </w:r>
      <w:r w:rsidRPr="002E36E9">
        <w:rPr>
          <w:szCs w:val="21"/>
        </w:rPr>
        <w:t>_______</w:t>
      </w:r>
      <w:r w:rsidRPr="002E36E9">
        <w:rPr>
          <w:rFonts w:ascii="宋体" w:hAnsi="宋体" w:hint="eastAsia"/>
          <w:szCs w:val="21"/>
          <w:u w:val="single"/>
        </w:rPr>
        <w:t>▲</w:t>
      </w:r>
      <w:r w:rsidRPr="002E36E9">
        <w:rPr>
          <w:rFonts w:hAnsi="宋体"/>
          <w:szCs w:val="21"/>
          <w:u w:val="single"/>
        </w:rPr>
        <w:t xml:space="preserve"> </w:t>
      </w:r>
      <w:r w:rsidRPr="002E36E9">
        <w:rPr>
          <w:rFonts w:hint="eastAsia"/>
          <w:szCs w:val="21"/>
        </w:rPr>
        <w:t>次。</w:t>
      </w:r>
      <w:r w:rsidRPr="002E36E9">
        <w:rPr>
          <w:rFonts w:hint="eastAsia"/>
          <w:color w:val="000000"/>
          <w:szCs w:val="21"/>
        </w:rPr>
        <w:t>为了不让汽油机在工作时温度升得太高，设计制造时，汽缸外有一个水套，让汽缸被水包围，这是通过</w:t>
      </w:r>
      <w:r w:rsidRPr="002E36E9">
        <w:rPr>
          <w:szCs w:val="21"/>
        </w:rPr>
        <w:t>_</w:t>
      </w:r>
      <w:r w:rsidRPr="002E36E9">
        <w:rPr>
          <w:rFonts w:ascii="宋体" w:hAnsi="宋体" w:hint="eastAsia"/>
          <w:szCs w:val="21"/>
          <w:u w:val="single"/>
        </w:rPr>
        <w:t>▲</w:t>
      </w:r>
      <w:r w:rsidRPr="002E36E9">
        <w:rPr>
          <w:rFonts w:hAnsi="宋体"/>
          <w:szCs w:val="21"/>
          <w:u w:val="single"/>
        </w:rPr>
        <w:t xml:space="preserve"> </w:t>
      </w:r>
      <w:r w:rsidRPr="002E36E9">
        <w:rPr>
          <w:szCs w:val="21"/>
        </w:rPr>
        <w:t>_</w:t>
      </w:r>
      <w:r w:rsidRPr="002E36E9">
        <w:rPr>
          <w:color w:val="000000"/>
          <w:szCs w:val="21"/>
          <w:u w:val="single"/>
        </w:rPr>
        <w:t xml:space="preserve">         </w:t>
      </w:r>
      <w:r w:rsidRPr="002E36E9">
        <w:rPr>
          <w:color w:val="000000"/>
          <w:szCs w:val="21"/>
        </w:rPr>
        <w:t xml:space="preserve"> </w:t>
      </w:r>
      <w:r w:rsidRPr="002E36E9">
        <w:rPr>
          <w:rFonts w:hint="eastAsia"/>
          <w:color w:val="000000"/>
          <w:szCs w:val="21"/>
        </w:rPr>
        <w:t>的方式减少汽</w:t>
      </w:r>
      <w:r w:rsidRPr="002E36E9">
        <w:rPr>
          <w:rFonts w:hint="eastAsia"/>
          <w:color w:val="000000"/>
          <w:szCs w:val="21"/>
        </w:rPr>
        <w:lastRenderedPageBreak/>
        <w:t>缸内能．用水来冷却是因为</w:t>
      </w:r>
      <w:r w:rsidRPr="002E36E9">
        <w:rPr>
          <w:color w:val="000000"/>
          <w:szCs w:val="21"/>
          <w:u w:val="single"/>
        </w:rPr>
        <w:t xml:space="preserve">  </w:t>
      </w:r>
      <w:r w:rsidRPr="002E36E9">
        <w:rPr>
          <w:szCs w:val="21"/>
        </w:rPr>
        <w:t>_</w:t>
      </w:r>
      <w:r w:rsidRPr="002E36E9">
        <w:rPr>
          <w:rFonts w:ascii="宋体" w:hAnsi="宋体" w:hint="eastAsia"/>
          <w:szCs w:val="21"/>
          <w:u w:val="single"/>
        </w:rPr>
        <w:t>▲</w:t>
      </w:r>
      <w:r w:rsidRPr="002E36E9">
        <w:rPr>
          <w:rFonts w:hAnsi="宋体"/>
          <w:szCs w:val="21"/>
          <w:u w:val="single"/>
        </w:rPr>
        <w:t xml:space="preserve"> </w:t>
      </w:r>
      <w:r w:rsidRPr="002E36E9">
        <w:rPr>
          <w:szCs w:val="21"/>
        </w:rPr>
        <w:t>_</w:t>
      </w:r>
      <w:r w:rsidRPr="002E36E9">
        <w:rPr>
          <w:color w:val="000000"/>
          <w:szCs w:val="21"/>
          <w:u w:val="single"/>
        </w:rPr>
        <w:t xml:space="preserve">       </w:t>
      </w:r>
      <w:r w:rsidRPr="002E36E9">
        <w:rPr>
          <w:rFonts w:hint="eastAsia"/>
          <w:color w:val="000000"/>
          <w:szCs w:val="21"/>
        </w:rPr>
        <w:t>较大</w:t>
      </w:r>
      <w:r w:rsidR="005573A9">
        <w:rPr>
          <w:rFonts w:hint="eastAsia"/>
          <w:color w:val="000000"/>
          <w:szCs w:val="21"/>
        </w:rPr>
        <w:t>。</w:t>
      </w:r>
    </w:p>
    <w:p w:rsidR="00A86A54" w:rsidRDefault="002F5E06" w:rsidP="0064190C">
      <w:pPr>
        <w:spacing w:line="360" w:lineRule="auto"/>
        <w:rPr>
          <w:szCs w:val="18"/>
        </w:rPr>
      </w:pPr>
      <w:r w:rsidRPr="002F5E06">
        <w:rPr>
          <w:noProof/>
        </w:rPr>
        <w:pict>
          <v:shape id="图片 113" o:spid="_x0000_s1052" type="#_x0000_t75" alt="学科网(www.zxxk.com)--教育资源门户，提供试卷、教案、课件、论文、素材及各类教学资源下载，还有大量而丰富的教学相关资讯！" style="position:absolute;left:0;text-align:left;margin-left:246.75pt;margin-top:31.2pt;width:110.25pt;height:85.6pt;z-index:6;visibility:visible">
            <v:imagedata r:id="rId26" o:title="" cropbottom="760f" cropright="590f" gain="364089f" blacklevel="-11796f"/>
            <w10:wrap type="square"/>
          </v:shape>
        </w:pict>
      </w:r>
      <w:r w:rsidRPr="002F5E06">
        <w:rPr>
          <w:noProof/>
        </w:rPr>
        <w:pict>
          <v:group id="Group 3487" o:spid="_x0000_s1053" alt="学科网(www.zxxk.com)--教育资源门户，提供试卷、教案、课件、论文、素材及各类教学资源下载，还有大量而丰富的教学相关资讯！" style="position:absolute;left:0;text-align:left;margin-left:99.75pt;margin-top:39pt;width:126.15pt;height:66.85pt;z-index:7" coordorigin="5217,10162" coordsize="1620,1131">
            <v:rect id="Rectangle 3488" o:spid="_x0000_s1054" style="position:absolute;left:5326;top:10182;width:1414;height:1097;visibility:visible"/>
            <v:group id="Group 3489" o:spid="_x0000_s1055" style="position:absolute;left:6305;top:11146;width:168;height:147;rotation:343609fd" coordsize="308,237">
              <v:rect id="Rectangle 3490" o:spid="_x0000_s1056" style="position:absolute;left:48;top:153;width:260;height:84;visibility:visible" stroked="f"/>
              <v:oval id="Oval 3491" o:spid="_x0000_s1057" style="position:absolute;top:147;width:85;height:83;visibility:visible"/>
              <v:line id="Line 3492" o:spid="_x0000_s1058" style="position:absolute;flip:y;visibility:visible" from="67,0" to="300,171" o:connectortype="straight" strokeweight="1.5pt"/>
            </v:group>
            <v:shape id="Text Box 3493" o:spid="_x0000_s1059" type="#_x0000_t202" style="position:absolute;left:6207;top:10956;width:442;height:312;visibility:visible" filled="f" stroked="f">
              <v:textbox inset="0,0,0,0">
                <w:txbxContent>
                  <w:p w:rsidR="00A86A54" w:rsidRDefault="00EA1C57" w:rsidP="00526017">
                    <w:pPr>
                      <w:rPr>
                        <w:rFonts w:ascii="楷体_GB2312" w:eastAsia="楷体_GB2312"/>
                        <w:sz w:val="24"/>
                      </w:rPr>
                    </w:pPr>
                    <w:r>
                      <w:rPr>
                        <w:rFonts w:ascii="楷体_GB2312" w:eastAsia="楷体_GB2312"/>
                        <w:sz w:val="24"/>
                      </w:rPr>
                      <w:t>S</w:t>
                    </w:r>
                  </w:p>
                </w:txbxContent>
              </v:textbox>
            </v:shape>
            <v:line id="Line 3494" o:spid="_x0000_s1060" style="position:absolute;visibility:visible" from="5978,10162" to="5979,11259" o:connectortype="straight">
              <v:stroke startarrow="oval" endarrow="oval"/>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495" o:spid="_x0000_s1061" type="#_x0000_t123" style="position:absolute;left:5870;top:10874;width:206;height:229;visibility:visible"/>
            <v:rect id="Rectangle 3496" o:spid="_x0000_s1062" style="position:absolute;left:5217;top:10427;width:236;height:299;visibility:visible">
              <v:stroke dashstyle="dash"/>
            </v:rect>
            <v:rect id="Rectangle 3497" o:spid="_x0000_s1063" style="position:absolute;left:5858;top:10416;width:236;height:299;visibility:visible">
              <v:stroke dashstyle="dash"/>
            </v:rect>
            <v:shape id="AutoShape 3498" o:spid="_x0000_s1064" type="#_x0000_t123" style="position:absolute;left:6631;top:10591;width:206;height:228;visibility:visible"/>
            <w10:wrap type="square"/>
          </v:group>
        </w:pict>
      </w:r>
      <w:r w:rsidR="00EA1C57" w:rsidRPr="002E36E9">
        <w:rPr>
          <w:rFonts w:ascii="宋体" w:hAnsi="宋体" w:cs="宋体"/>
          <w:kern w:val="0"/>
          <w:szCs w:val="21"/>
        </w:rPr>
        <w:t>17</w:t>
      </w:r>
      <w:r w:rsidR="00EA1C57" w:rsidRPr="002E36E9">
        <w:rPr>
          <w:rFonts w:ascii="宋体" w:hAnsi="宋体" w:cs="宋体" w:hint="eastAsia"/>
          <w:kern w:val="0"/>
          <w:szCs w:val="21"/>
        </w:rPr>
        <w:t>．</w:t>
      </w:r>
      <w:r w:rsidR="00EA1C57">
        <w:rPr>
          <w:rFonts w:hint="eastAsia"/>
          <w:szCs w:val="21"/>
        </w:rPr>
        <w:t>如图所示电路中，要使小灯泡串联，必</w:t>
      </w:r>
      <w:r w:rsidR="005573A9" w:rsidRPr="002F5E06">
        <w:rPr>
          <w:szCs w:val="21"/>
        </w:rPr>
        <w:pict>
          <v:shape id="_x0000_i1031" type="#_x0000_t75" alt="学科网(www.zxxk.com)--教育资源门户，提供试卷、教案、课件、论文、素材及各类教学资源下载，还有大量而丰富的教学相关资讯！" style="width:3pt;height:1.5pt">
            <v:imagedata r:id="rId12" o:title=""/>
          </v:shape>
        </w:pict>
      </w:r>
      <w:r w:rsidR="00EA1C57">
        <w:rPr>
          <w:rFonts w:hint="eastAsia"/>
          <w:szCs w:val="21"/>
        </w:rPr>
        <w:t>须闭合开关</w:t>
      </w:r>
      <w:r w:rsidR="00EA1C57">
        <w:rPr>
          <w:kern w:val="0"/>
          <w:szCs w:val="21"/>
          <w:u w:val="single"/>
        </w:rPr>
        <w:t xml:space="preserve">   ▲    </w:t>
      </w:r>
      <w:r w:rsidR="00EA1C57">
        <w:rPr>
          <w:rFonts w:hint="eastAsia"/>
          <w:szCs w:val="21"/>
        </w:rPr>
        <w:t>；若闭合开关</w:t>
      </w:r>
      <w:r w:rsidR="00EA1C57">
        <w:rPr>
          <w:kern w:val="0"/>
          <w:szCs w:val="21"/>
          <w:u w:val="single"/>
        </w:rPr>
        <w:t xml:space="preserve">   ▲    </w:t>
      </w:r>
      <w:r w:rsidR="00EA1C57">
        <w:rPr>
          <w:rFonts w:hint="eastAsia"/>
          <w:szCs w:val="21"/>
        </w:rPr>
        <w:t>，会造成电路短路．</w:t>
      </w:r>
    </w:p>
    <w:p w:rsidR="00A86A54" w:rsidRDefault="00CE35A8" w:rsidP="0064190C">
      <w:pPr>
        <w:spacing w:line="360" w:lineRule="auto"/>
      </w:pPr>
    </w:p>
    <w:p w:rsidR="00A86A54" w:rsidRDefault="00CE35A8" w:rsidP="0064190C">
      <w:pPr>
        <w:spacing w:line="360" w:lineRule="auto"/>
      </w:pPr>
    </w:p>
    <w:p w:rsidR="00A86A54" w:rsidRDefault="00CE35A8" w:rsidP="0064190C">
      <w:pPr>
        <w:spacing w:line="360" w:lineRule="auto"/>
      </w:pPr>
    </w:p>
    <w:p w:rsidR="00A86A54" w:rsidRPr="000555E1" w:rsidRDefault="00EA1C57" w:rsidP="0064190C">
      <w:pPr>
        <w:spacing w:line="360" w:lineRule="auto"/>
        <w:rPr>
          <w:szCs w:val="21"/>
        </w:rPr>
      </w:pPr>
      <w:r w:rsidRPr="002E36E9">
        <w:t>18.</w:t>
      </w:r>
      <w:r w:rsidRPr="002E36E9">
        <w:rPr>
          <w:rFonts w:hint="eastAsia"/>
        </w:rPr>
        <w:t>如图所示是一种自动测定油箱内油面高度的简易装置．由电路特点可以看出，油量表实际上是一只</w:t>
      </w:r>
      <w:r w:rsidRPr="002E36E9">
        <w:rPr>
          <w:rFonts w:ascii="宋体" w:hAnsi="宋体" w:hint="eastAsia"/>
          <w:szCs w:val="21"/>
          <w:u w:val="single"/>
        </w:rPr>
        <w:t>▲</w:t>
      </w:r>
      <w:r w:rsidRPr="002E36E9">
        <w:rPr>
          <w:rFonts w:hint="eastAsia"/>
          <w:u w:val="single"/>
        </w:rPr>
        <w:t xml:space="preserve">　　</w:t>
      </w:r>
      <w:r w:rsidRPr="002E36E9">
        <w:rPr>
          <w:rFonts w:hint="eastAsia"/>
        </w:rPr>
        <w:t>表；当油箱中的油面</w:t>
      </w:r>
      <w:r>
        <w:rPr>
          <w:rFonts w:hint="eastAsia"/>
        </w:rPr>
        <w:t>下降</w:t>
      </w:r>
      <w:r w:rsidRPr="002E36E9">
        <w:rPr>
          <w:rFonts w:hint="eastAsia"/>
        </w:rPr>
        <w:t>时，</w:t>
      </w:r>
      <w:r w:rsidRPr="002E36E9">
        <w:t>R</w:t>
      </w:r>
      <w:r w:rsidRPr="002E36E9">
        <w:rPr>
          <w:rFonts w:hint="eastAsia"/>
        </w:rPr>
        <w:t>连入电路的阻值将</w:t>
      </w:r>
      <w:r w:rsidRPr="002E36E9">
        <w:rPr>
          <w:rFonts w:ascii="宋体" w:hAnsi="宋体" w:hint="eastAsia"/>
          <w:szCs w:val="21"/>
          <w:u w:val="single"/>
        </w:rPr>
        <w:t>▲</w:t>
      </w:r>
      <w:r w:rsidRPr="002E36E9">
        <w:rPr>
          <w:rFonts w:hint="eastAsia"/>
          <w:u w:val="single"/>
        </w:rPr>
        <w:t xml:space="preserve">　　</w:t>
      </w:r>
      <w:r w:rsidRPr="002E36E9">
        <w:rPr>
          <w:rFonts w:hint="eastAsia"/>
        </w:rPr>
        <w:t>，油量表的读数将</w:t>
      </w:r>
      <w:r w:rsidRPr="002E36E9">
        <w:rPr>
          <w:rFonts w:hint="eastAsia"/>
          <w:u w:val="single"/>
        </w:rPr>
        <w:t xml:space="preserve">　</w:t>
      </w:r>
      <w:r w:rsidRPr="002E36E9">
        <w:rPr>
          <w:rFonts w:ascii="宋体" w:hAnsi="宋体" w:hint="eastAsia"/>
          <w:szCs w:val="21"/>
          <w:u w:val="single"/>
        </w:rPr>
        <w:t>▲</w:t>
      </w:r>
      <w:r w:rsidRPr="002E36E9">
        <w:rPr>
          <w:rFonts w:hint="eastAsia"/>
          <w:u w:val="single"/>
        </w:rPr>
        <w:t xml:space="preserve">　</w:t>
      </w:r>
      <w:r w:rsidRPr="002E36E9">
        <w:rPr>
          <w:rFonts w:hint="eastAsia"/>
        </w:rPr>
        <w:t>．</w:t>
      </w:r>
      <w:r w:rsidRPr="002E36E9">
        <w:t xml:space="preserve"> </w:t>
      </w:r>
      <w:r w:rsidRPr="002E36E9">
        <w:rPr>
          <w:rFonts w:hint="eastAsia"/>
        </w:rPr>
        <w:t>（均选填</w:t>
      </w:r>
      <w:r w:rsidRPr="002E36E9">
        <w:t>“</w:t>
      </w:r>
      <w:r w:rsidRPr="002E36E9">
        <w:rPr>
          <w:rFonts w:hint="eastAsia"/>
        </w:rPr>
        <w:t>增大</w:t>
      </w:r>
      <w:r w:rsidRPr="002E36E9">
        <w:t>”</w:t>
      </w:r>
      <w:r w:rsidRPr="002E36E9">
        <w:rPr>
          <w:rFonts w:hint="eastAsia"/>
        </w:rPr>
        <w:t>或</w:t>
      </w:r>
      <w:r w:rsidRPr="002E36E9">
        <w:t>“</w:t>
      </w:r>
      <w:r w:rsidRPr="002E36E9">
        <w:rPr>
          <w:rFonts w:hint="eastAsia"/>
        </w:rPr>
        <w:t>减小</w:t>
      </w:r>
      <w:r w:rsidRPr="002E36E9">
        <w:t>”</w:t>
      </w:r>
      <w:r w:rsidRPr="002E36E9">
        <w:rPr>
          <w:rFonts w:hint="eastAsia"/>
        </w:rPr>
        <w:t>）</w:t>
      </w:r>
    </w:p>
    <w:p w:rsidR="00A86A54" w:rsidRDefault="00CE35A8" w:rsidP="0064190C">
      <w:pPr>
        <w:adjustRightInd w:val="0"/>
        <w:snapToGrid w:val="0"/>
        <w:spacing w:line="360" w:lineRule="auto"/>
        <w:jc w:val="left"/>
        <w:rPr>
          <w:szCs w:val="21"/>
        </w:rPr>
      </w:pPr>
    </w:p>
    <w:p w:rsidR="00A86A54" w:rsidRPr="002E36E9" w:rsidRDefault="00EA1C57" w:rsidP="0064190C">
      <w:pPr>
        <w:adjustRightInd w:val="0"/>
        <w:snapToGrid w:val="0"/>
        <w:spacing w:line="360" w:lineRule="auto"/>
        <w:jc w:val="left"/>
        <w:rPr>
          <w:szCs w:val="21"/>
        </w:rPr>
      </w:pPr>
      <w:r w:rsidRPr="002E36E9">
        <w:rPr>
          <w:szCs w:val="21"/>
        </w:rPr>
        <w:t>19</w:t>
      </w:r>
      <w:r>
        <w:rPr>
          <w:rFonts w:hint="eastAsia"/>
          <w:szCs w:val="21"/>
        </w:rPr>
        <w:t>．如图所示电路中，开关闭合后</w:t>
      </w:r>
      <w:r w:rsidRPr="002E36E9">
        <w:rPr>
          <w:rFonts w:hint="eastAsia"/>
          <w:szCs w:val="21"/>
        </w:rPr>
        <w:t>电流表</w:t>
      </w:r>
      <w:r w:rsidRPr="002E36E9">
        <w:rPr>
          <w:szCs w:val="21"/>
        </w:rPr>
        <w:t>A</w:t>
      </w:r>
      <w:smartTag w:uri="urn:schemas-microsoft-com:office:smarttags" w:element="chmetcnv">
        <w:smartTagPr>
          <w:attr w:name="HasSpace" w:val="True"/>
          <w:attr w:name="Negative" w:val="False"/>
          <w:attr w:name="NumberType" w:val="1"/>
          <w:attr w:name="SourceValue" w:val="1"/>
          <w:attr w:name="TCSC" w:val="0"/>
          <w:attr w:name="UnitName" w:val="a"/>
        </w:smartTagPr>
        <w:r w:rsidRPr="002E36E9">
          <w:rPr>
            <w:szCs w:val="21"/>
            <w:vertAlign w:val="subscript"/>
          </w:rPr>
          <w:t>1</w:t>
        </w:r>
        <w:r w:rsidRPr="002E36E9">
          <w:rPr>
            <w:szCs w:val="21"/>
          </w:rPr>
          <w:t xml:space="preserve"> A</w:t>
        </w:r>
      </w:smartTag>
      <w:r w:rsidRPr="002E36E9">
        <w:rPr>
          <w:szCs w:val="21"/>
          <w:vertAlign w:val="subscript"/>
        </w:rPr>
        <w:t>2</w:t>
      </w:r>
      <w:r w:rsidRPr="002E36E9">
        <w:rPr>
          <w:rFonts w:hint="eastAsia"/>
          <w:szCs w:val="21"/>
        </w:rPr>
        <w:t>的示数如图所示，则</w:t>
      </w:r>
      <w:r w:rsidRPr="002E36E9">
        <w:rPr>
          <w:szCs w:val="21"/>
        </w:rPr>
        <w:t>L</w:t>
      </w:r>
      <w:r w:rsidRPr="002E36E9">
        <w:rPr>
          <w:szCs w:val="21"/>
          <w:vertAlign w:val="subscript"/>
        </w:rPr>
        <w:t>1</w:t>
      </w:r>
      <w:r w:rsidRPr="002E36E9">
        <w:rPr>
          <w:rFonts w:hint="eastAsia"/>
          <w:szCs w:val="21"/>
        </w:rPr>
        <w:t>中的电流是</w:t>
      </w:r>
      <w:r w:rsidRPr="002E36E9">
        <w:rPr>
          <w:u w:val="single"/>
        </w:rPr>
        <w:t xml:space="preserve">    ▲    </w:t>
      </w:r>
      <w:r w:rsidRPr="002E36E9">
        <w:rPr>
          <w:szCs w:val="21"/>
        </w:rPr>
        <w:t>A</w:t>
      </w:r>
      <w:r w:rsidRPr="002E36E9">
        <w:rPr>
          <w:rFonts w:hint="eastAsia"/>
          <w:szCs w:val="21"/>
        </w:rPr>
        <w:t>，</w:t>
      </w:r>
      <w:r w:rsidRPr="002E36E9">
        <w:rPr>
          <w:szCs w:val="21"/>
        </w:rPr>
        <w:t>L</w:t>
      </w:r>
      <w:r w:rsidRPr="002E36E9">
        <w:rPr>
          <w:szCs w:val="21"/>
          <w:vertAlign w:val="subscript"/>
        </w:rPr>
        <w:t>2</w:t>
      </w:r>
      <w:r w:rsidRPr="002E36E9">
        <w:rPr>
          <w:rFonts w:hint="eastAsia"/>
          <w:szCs w:val="21"/>
        </w:rPr>
        <w:t>中的电流是</w:t>
      </w:r>
      <w:r w:rsidRPr="002E36E9">
        <w:rPr>
          <w:u w:val="single"/>
        </w:rPr>
        <w:t xml:space="preserve">  ▲    </w:t>
      </w:r>
      <w:r w:rsidRPr="002E36E9">
        <w:rPr>
          <w:szCs w:val="21"/>
        </w:rPr>
        <w:t>A</w:t>
      </w:r>
      <w:r w:rsidRPr="002E36E9">
        <w:rPr>
          <w:rFonts w:hint="eastAsia"/>
        </w:rPr>
        <w:t>．</w:t>
      </w:r>
    </w:p>
    <w:p w:rsidR="00A86A54" w:rsidRPr="002E36E9" w:rsidRDefault="002F5E06" w:rsidP="0064190C">
      <w:pPr>
        <w:adjustRightInd w:val="0"/>
        <w:snapToGrid w:val="0"/>
        <w:spacing w:line="360" w:lineRule="auto"/>
        <w:rPr>
          <w:szCs w:val="21"/>
        </w:rPr>
      </w:pPr>
      <w:r w:rsidRPr="002F5E06">
        <w:rPr>
          <w:noProof/>
        </w:rPr>
        <w:pict>
          <v:shape id="图片 2" o:spid="_x0000_s1066" type="#_x0000_t75" alt="学科网(www.zxxk.com)--教育资源门户，提供试卷、教案、课件、论文、素材及各类教学资源下载，还有大量而丰富的教学相关资讯！" style="position:absolute;left:0;text-align:left;margin-left:325.5pt;margin-top:11.25pt;width:89.25pt;height:63.7pt;z-index:10;visibility:visible">
            <v:imagedata r:id="rId27" o:title="" cropbottom="11221f" gain="109227f"/>
            <w10:wrap type="square"/>
          </v:shape>
        </w:pict>
      </w:r>
      <w:r w:rsidRPr="002F5E06">
        <w:rPr>
          <w:noProof/>
        </w:rPr>
        <w:pict>
          <v:shape id="_x0000_s1067" type="#_x0000_t75" alt="学科网(www.zxxk.com)--教育资源门户，提供试卷、教案、课件、论文、素材及各类教学资源下载，还有大量而丰富的教学相关资讯！" style="position:absolute;left:0;text-align:left;margin-left:162.75pt;margin-top:3.45pt;width:135pt;height:78pt;z-index:9">
            <v:imagedata r:id="rId28" o:title="" croptop="10269f" cropbottom="21038f" cropleft="39462f" cropright="1410f"/>
            <w10:wrap type="square"/>
          </v:shape>
        </w:pict>
      </w:r>
      <w:r w:rsidRPr="002F5E06">
        <w:rPr>
          <w:noProof/>
        </w:rPr>
        <w:pict>
          <v:shape id="_x0000_s1068" type="#_x0000_t75" alt="学科网(www.zxxk.com)--教育资源门户，提供试卷、教案、课件、论文、素材及各类教学资源下载，还有大量而丰富的教学相关资讯！" style="position:absolute;left:0;text-align:left;margin-left:18pt;margin-top:5.2pt;width:135pt;height:78pt;z-index:8">
            <v:imagedata r:id="rId28" o:title="" cropbottom="6200f" cropright="26074f"/>
            <w10:wrap type="square"/>
          </v:shape>
        </w:pict>
      </w:r>
    </w:p>
    <w:p w:rsidR="00A86A54" w:rsidRPr="002E36E9" w:rsidRDefault="00CE35A8" w:rsidP="0064190C">
      <w:pPr>
        <w:adjustRightInd w:val="0"/>
        <w:snapToGrid w:val="0"/>
        <w:spacing w:line="360" w:lineRule="auto"/>
        <w:rPr>
          <w:szCs w:val="21"/>
        </w:rPr>
      </w:pPr>
    </w:p>
    <w:p w:rsidR="00A86A54" w:rsidRPr="002E36E9" w:rsidRDefault="00EA1C57" w:rsidP="0064190C">
      <w:pPr>
        <w:spacing w:line="360" w:lineRule="auto"/>
        <w:textAlignment w:val="center"/>
        <w:rPr>
          <w:szCs w:val="21"/>
        </w:rPr>
      </w:pPr>
      <w:r w:rsidRPr="002E36E9">
        <w:rPr>
          <w:rFonts w:hint="eastAsia"/>
        </w:rPr>
        <w:t>。</w:t>
      </w:r>
    </w:p>
    <w:p w:rsidR="00A86A54" w:rsidRPr="002E36E9" w:rsidRDefault="00CE35A8" w:rsidP="0064190C">
      <w:pPr>
        <w:spacing w:line="360" w:lineRule="auto"/>
        <w:textAlignment w:val="center"/>
      </w:pPr>
    </w:p>
    <w:p w:rsidR="00A86A54" w:rsidRPr="002E36E9" w:rsidRDefault="00CE35A8" w:rsidP="0064190C">
      <w:pPr>
        <w:spacing w:line="360" w:lineRule="auto"/>
        <w:textAlignment w:val="center"/>
      </w:pPr>
    </w:p>
    <w:p w:rsidR="00A86A54" w:rsidRDefault="00EA1C57" w:rsidP="0064190C">
      <w:pPr>
        <w:spacing w:line="360" w:lineRule="auto"/>
      </w:pPr>
      <w:r w:rsidRPr="002E36E9">
        <w:t>20</w:t>
      </w:r>
      <w:r w:rsidRPr="002E36E9">
        <w:rPr>
          <w:rFonts w:hint="eastAsia"/>
        </w:rPr>
        <w:t>．如图所示的电路，电源电压是</w:t>
      </w:r>
      <w:r w:rsidRPr="002E36E9">
        <w:t>3 V</w:t>
      </w:r>
      <w:r w:rsidRPr="002E36E9">
        <w:rPr>
          <w:rFonts w:hint="eastAsia"/>
        </w:rPr>
        <w:t>，闭合开关</w:t>
      </w:r>
      <w:r w:rsidRPr="002E36E9">
        <w:t>S</w:t>
      </w:r>
      <w:r w:rsidRPr="002E36E9">
        <w:rPr>
          <w:rFonts w:hint="eastAsia"/>
        </w:rPr>
        <w:t>后，两灯均发光，电压表的示数是</w:t>
      </w:r>
      <w:r w:rsidRPr="002E36E9">
        <w:t>1.4V</w:t>
      </w:r>
      <w:r w:rsidRPr="002E36E9">
        <w:rPr>
          <w:rFonts w:hint="eastAsia"/>
        </w:rPr>
        <w:t>，此时灯</w:t>
      </w:r>
      <w:r w:rsidRPr="002E36E9">
        <w:t>L</w:t>
      </w:r>
      <w:r w:rsidRPr="002E36E9">
        <w:rPr>
          <w:vertAlign w:val="subscript"/>
        </w:rPr>
        <w:t>1</w:t>
      </w:r>
      <w:r w:rsidRPr="002E36E9">
        <w:rPr>
          <w:rFonts w:hint="eastAsia"/>
        </w:rPr>
        <w:t>两端的电压是</w:t>
      </w:r>
    </w:p>
    <w:p w:rsidR="00A86A54" w:rsidRPr="002E36E9" w:rsidRDefault="00EA1C57" w:rsidP="0064190C">
      <w:pPr>
        <w:spacing w:line="360" w:lineRule="auto"/>
      </w:pPr>
      <w:r w:rsidRPr="002E36E9">
        <w:rPr>
          <w:u w:val="single"/>
        </w:rPr>
        <w:t xml:space="preserve"> </w:t>
      </w:r>
      <w:r w:rsidRPr="002E36E9">
        <w:rPr>
          <w:rFonts w:ascii="宋体" w:hAnsi="宋体" w:hint="eastAsia"/>
          <w:szCs w:val="21"/>
          <w:u w:val="single"/>
        </w:rPr>
        <w:t>▲</w:t>
      </w:r>
      <w:r w:rsidRPr="002E36E9">
        <w:rPr>
          <w:rFonts w:hAnsi="宋体"/>
          <w:szCs w:val="21"/>
          <w:u w:val="single"/>
        </w:rPr>
        <w:t xml:space="preserve"> </w:t>
      </w:r>
      <w:r w:rsidRPr="002E36E9">
        <w:rPr>
          <w:u w:val="single"/>
        </w:rPr>
        <w:t xml:space="preserve">    </w:t>
      </w:r>
      <w:r w:rsidRPr="002E36E9">
        <w:t xml:space="preserve"> V</w:t>
      </w:r>
      <w:r w:rsidRPr="002E36E9">
        <w:rPr>
          <w:rFonts w:hint="eastAsia"/>
        </w:rPr>
        <w:t>；一段时间后，两灯同时熄灭，电压表示数变大，导致这种电路故障的原因可能是</w:t>
      </w:r>
      <w:r w:rsidRPr="002E36E9">
        <w:rPr>
          <w:u w:val="single"/>
        </w:rPr>
        <w:t xml:space="preserve">        </w:t>
      </w:r>
      <w:r w:rsidRPr="002E36E9">
        <w:rPr>
          <w:rFonts w:ascii="宋体" w:hAnsi="宋体" w:hint="eastAsia"/>
          <w:szCs w:val="21"/>
          <w:u w:val="single"/>
        </w:rPr>
        <w:t>▲</w:t>
      </w:r>
      <w:r w:rsidRPr="002E36E9">
        <w:rPr>
          <w:rFonts w:hAnsi="宋体"/>
          <w:szCs w:val="21"/>
          <w:u w:val="single"/>
        </w:rPr>
        <w:t xml:space="preserve"> </w:t>
      </w:r>
      <w:r w:rsidRPr="002E36E9">
        <w:rPr>
          <w:u w:val="single"/>
        </w:rPr>
        <w:t xml:space="preserve">      </w:t>
      </w:r>
      <w:r w:rsidRPr="002E36E9">
        <w:rPr>
          <w:rFonts w:hint="eastAsia"/>
        </w:rPr>
        <w:t>。</w:t>
      </w:r>
    </w:p>
    <w:p w:rsidR="00A86A54" w:rsidRDefault="00CE35A8" w:rsidP="0064190C">
      <w:pPr>
        <w:snapToGrid w:val="0"/>
        <w:spacing w:line="360" w:lineRule="auto"/>
        <w:rPr>
          <w:rFonts w:eastAsia="黑体"/>
          <w:szCs w:val="21"/>
        </w:rPr>
      </w:pPr>
    </w:p>
    <w:p w:rsidR="00A86A54" w:rsidRDefault="00EA1C57" w:rsidP="0064190C">
      <w:pPr>
        <w:snapToGrid w:val="0"/>
        <w:spacing w:line="360" w:lineRule="auto"/>
        <w:rPr>
          <w:b/>
          <w:szCs w:val="21"/>
        </w:rPr>
      </w:pPr>
      <w:r>
        <w:rPr>
          <w:rFonts w:eastAsia="黑体" w:hint="eastAsia"/>
          <w:szCs w:val="21"/>
        </w:rPr>
        <w:t>三、解答题</w:t>
      </w:r>
      <w:r>
        <w:rPr>
          <w:b/>
          <w:szCs w:val="21"/>
        </w:rPr>
        <w:t>(</w:t>
      </w:r>
      <w:r>
        <w:rPr>
          <w:rFonts w:hint="eastAsia"/>
          <w:b/>
          <w:szCs w:val="21"/>
        </w:rPr>
        <w:t>共</w:t>
      </w:r>
      <w:r>
        <w:rPr>
          <w:b/>
          <w:szCs w:val="21"/>
        </w:rPr>
        <w:t>52</w:t>
      </w:r>
      <w:r>
        <w:rPr>
          <w:rFonts w:hint="eastAsia"/>
          <w:b/>
          <w:szCs w:val="21"/>
        </w:rPr>
        <w:t>分</w:t>
      </w:r>
      <w:r>
        <w:rPr>
          <w:b/>
          <w:szCs w:val="21"/>
        </w:rPr>
        <w:t>)</w:t>
      </w:r>
    </w:p>
    <w:p w:rsidR="00A86A54" w:rsidRPr="000A74D8" w:rsidRDefault="00EA1C57" w:rsidP="0064190C">
      <w:pPr>
        <w:snapToGrid w:val="0"/>
        <w:spacing w:line="360" w:lineRule="auto"/>
        <w:rPr>
          <w:rFonts w:ascii="宋体"/>
          <w:szCs w:val="21"/>
        </w:rPr>
      </w:pPr>
      <w:r w:rsidRPr="000A74D8">
        <w:rPr>
          <w:rFonts w:ascii="宋体" w:hAnsi="宋体"/>
        </w:rPr>
        <w:t>21</w:t>
      </w:r>
      <w:r w:rsidRPr="000A74D8">
        <w:rPr>
          <w:rFonts w:ascii="宋体" w:hAnsi="宋体" w:hint="eastAsia"/>
        </w:rPr>
        <w:t>．</w:t>
      </w:r>
      <w:r w:rsidR="002F5E06" w:rsidRPr="002F5E06">
        <w:rPr>
          <w:noProof/>
        </w:rPr>
        <w:pict>
          <v:group id="_x0000_s1069" alt="学科网(www.zxxk.com)--教育资源门户，提供试卷、教案、课件、论文、素材及各类教学资源下载，还有大量而丰富的教学相关资讯！" style="position:absolute;left:0;text-align:left;margin-left:180pt;margin-top:43.65pt;width:108pt;height:63.7pt;z-index:12;mso-position-horizontal-relative:text;mso-position-vertical-relative:text" coordorigin="4392,1668" coordsize="2557,1328">
            <v:oval id="_x0000_s1070" style="position:absolute;left:4638;top:2558;width:57;height:57" fillcolor="black"/>
            <v:oval id="_x0000_s1071" style="position:absolute;left:4999;top:2492;width:57;height:57" fillcolor="black"/>
            <v:shape id="_x0000_s1072" style="position:absolute;left:4613;top:2064;width:1905;height:532" coordsize="1905,532" path="m,515v27,7,55,14,90,15c125,531,165,532,210,523v45,-9,76,-14,150,-45c434,447,567,381,652,335,737,289,800,237,870,200v70,-37,126,-62,202,-90c1148,82,1235,52,1327,35,1419,18,1551,10,1627,5v76,-5,112,-4,158,c1831,9,1868,18,1905,28e" filled="f">
              <v:path arrowok="t"/>
            </v:shape>
            <v:shape id="_x0000_s1073" type="#_x0000_t202" style="position:absolute;left:4392;top:2576;width:524;height:420" filled="f" stroked="f">
              <v:textbox>
                <w:txbxContent>
                  <w:p w:rsidR="00A86A54" w:rsidRDefault="00EA1C57" w:rsidP="008B5A3C">
                    <w:pPr>
                      <w:rPr>
                        <w:i/>
                        <w:iCs/>
                      </w:rPr>
                    </w:pPr>
                    <w:r>
                      <w:rPr>
                        <w:i/>
                        <w:iCs/>
                      </w:rPr>
                      <w:t>A</w:t>
                    </w:r>
                  </w:p>
                </w:txbxContent>
              </v:textbox>
            </v:shape>
            <v:shape id="_x0000_s1074" type="#_x0000_t202" style="position:absolute;left:4825;top:2506;width:510;height:457" filled="f" stroked="f">
              <v:textbox>
                <w:txbxContent>
                  <w:p w:rsidR="00A86A54" w:rsidRDefault="00EA1C57" w:rsidP="008B5A3C">
                    <w:pPr>
                      <w:rPr>
                        <w:i/>
                        <w:iCs/>
                      </w:rPr>
                    </w:pPr>
                    <w:r>
                      <w:rPr>
                        <w:i/>
                        <w:iCs/>
                      </w:rPr>
                      <w:t>O</w:t>
                    </w:r>
                  </w:p>
                </w:txbxContent>
              </v:textbox>
            </v:shape>
            <v:shape id="_x0000_s1075" type="#_x0000_t202" style="position:absolute;left:6326;top:2320;width:623;height:434" filled="f" stroked="f">
              <v:textbox>
                <w:txbxContent>
                  <w:p w:rsidR="00A86A54" w:rsidRDefault="00EA1C57" w:rsidP="008B5A3C">
                    <w:pPr>
                      <w:rPr>
                        <w:vertAlign w:val="subscript"/>
                      </w:rPr>
                    </w:pPr>
                    <w:r>
                      <w:rPr>
                        <w:i/>
                        <w:iCs/>
                      </w:rPr>
                      <w:t>F</w:t>
                    </w:r>
                    <w:r>
                      <w:rPr>
                        <w:vertAlign w:val="subscript"/>
                      </w:rPr>
                      <w:t>1</w:t>
                    </w:r>
                  </w:p>
                </w:txbxContent>
              </v:textbox>
            </v:shape>
            <v:line id="_x0000_s1076" style="position:absolute" from="6390,2085" to="6390,2602">
              <v:stroke endarrow="block" endarrowwidth="narrow"/>
            </v:line>
            <v:shape id="_x0000_s1077" type="#_x0000_t202" style="position:absolute;left:6192;top:1668;width:524;height:420" filled="f" stroked="f">
              <v:textbox>
                <w:txbxContent>
                  <w:p w:rsidR="00A86A54" w:rsidRDefault="00EA1C57" w:rsidP="008B5A3C">
                    <w:pPr>
                      <w:rPr>
                        <w:i/>
                        <w:iCs/>
                      </w:rPr>
                    </w:pPr>
                    <w:r>
                      <w:rPr>
                        <w:i/>
                        <w:iCs/>
                      </w:rPr>
                      <w:t>B</w:t>
                    </w:r>
                  </w:p>
                </w:txbxContent>
              </v:textbox>
            </v:shape>
            <w10:wrap type="square"/>
          </v:group>
        </w:pict>
      </w:r>
      <w:r w:rsidRPr="000A74D8">
        <w:rPr>
          <w:rFonts w:ascii="宋体" w:hAnsi="宋体" w:hint="eastAsia"/>
          <w:szCs w:val="21"/>
        </w:rPr>
        <w:t>（</w:t>
      </w:r>
      <w:r>
        <w:rPr>
          <w:rFonts w:ascii="宋体" w:hAnsi="宋体"/>
          <w:szCs w:val="21"/>
        </w:rPr>
        <w:t>1</w:t>
      </w:r>
      <w:r w:rsidRPr="000A74D8">
        <w:rPr>
          <w:rFonts w:ascii="宋体" w:hAnsi="宋体" w:hint="eastAsia"/>
          <w:szCs w:val="21"/>
        </w:rPr>
        <w:t>）如图所示的钢丝钳，其中</w:t>
      </w:r>
      <w:r w:rsidRPr="000A74D8">
        <w:rPr>
          <w:rFonts w:ascii="宋体" w:hAnsi="宋体"/>
          <w:szCs w:val="21"/>
        </w:rPr>
        <w:t>A</w:t>
      </w:r>
      <w:r w:rsidRPr="000A74D8">
        <w:rPr>
          <w:rFonts w:ascii="宋体" w:hAnsi="宋体" w:hint="eastAsia"/>
          <w:szCs w:val="21"/>
        </w:rPr>
        <w:t>是剪钢丝处，</w:t>
      </w:r>
      <w:r w:rsidRPr="000A74D8">
        <w:rPr>
          <w:rFonts w:ascii="宋体" w:hAnsi="宋体"/>
          <w:szCs w:val="21"/>
        </w:rPr>
        <w:t>B</w:t>
      </w:r>
      <w:r w:rsidRPr="000A74D8">
        <w:rPr>
          <w:rFonts w:ascii="宋体" w:hAnsi="宋体" w:hint="eastAsia"/>
          <w:szCs w:val="21"/>
        </w:rPr>
        <w:t>为手的用力点，</w:t>
      </w:r>
      <w:r w:rsidRPr="000A74D8">
        <w:rPr>
          <w:rFonts w:ascii="宋体" w:hAnsi="宋体"/>
          <w:szCs w:val="21"/>
        </w:rPr>
        <w:t>O</w:t>
      </w:r>
      <w:r w:rsidRPr="000A74D8">
        <w:rPr>
          <w:rFonts w:ascii="宋体" w:hAnsi="宋体" w:hint="eastAsia"/>
          <w:szCs w:val="21"/>
        </w:rPr>
        <w:t>为转动轴（支点），右图为单侧钳柄及相连部分示意图．请在右图中画出钢丝钳剪钢丝时的动力臂</w:t>
      </w:r>
      <w:r w:rsidRPr="000A74D8">
        <w:rPr>
          <w:rFonts w:ascii="宋体" w:hAnsi="宋体"/>
          <w:szCs w:val="21"/>
        </w:rPr>
        <w:t>L</w:t>
      </w:r>
      <w:r w:rsidRPr="000A74D8">
        <w:rPr>
          <w:rFonts w:ascii="宋体" w:hAnsi="宋体"/>
          <w:szCs w:val="21"/>
          <w:vertAlign w:val="subscript"/>
        </w:rPr>
        <w:t>1</w:t>
      </w:r>
      <w:r w:rsidRPr="000A74D8">
        <w:rPr>
          <w:rFonts w:ascii="宋体" w:hAnsi="宋体" w:hint="eastAsia"/>
          <w:szCs w:val="21"/>
        </w:rPr>
        <w:t>和阻力</w:t>
      </w:r>
      <w:r w:rsidRPr="000A74D8">
        <w:rPr>
          <w:rFonts w:ascii="宋体" w:hAnsi="宋体"/>
          <w:szCs w:val="21"/>
        </w:rPr>
        <w:t>F</w:t>
      </w:r>
      <w:r w:rsidRPr="000A74D8">
        <w:rPr>
          <w:rFonts w:ascii="宋体" w:hAnsi="宋体"/>
          <w:szCs w:val="21"/>
          <w:vertAlign w:val="subscript"/>
        </w:rPr>
        <w:t>2</w:t>
      </w:r>
      <w:r w:rsidRPr="000A74D8">
        <w:rPr>
          <w:rFonts w:ascii="宋体" w:hAnsi="宋体" w:hint="eastAsia"/>
          <w:szCs w:val="21"/>
        </w:rPr>
        <w:t>。</w:t>
      </w:r>
    </w:p>
    <w:p w:rsidR="00A86A54" w:rsidRPr="000A74D8" w:rsidRDefault="002F5E06" w:rsidP="0064190C">
      <w:pPr>
        <w:adjustRightInd w:val="0"/>
        <w:snapToGrid w:val="0"/>
        <w:spacing w:line="360" w:lineRule="auto"/>
        <w:rPr>
          <w:rFonts w:ascii="宋体"/>
          <w:szCs w:val="21"/>
        </w:rPr>
      </w:pPr>
      <w:r w:rsidRPr="002F5E06">
        <w:rPr>
          <w:noProof/>
        </w:rPr>
        <w:pict>
          <v:group id="_x0000_s1078" alt="学科网(www.zxxk.com)--教育资源门户，提供试卷、教案、课件、论文、素材及各类教学资源下载，还有大量而丰富的教学相关资讯！" style="position:absolute;left:0;text-align:left;margin-left:31.5pt;margin-top:2.6pt;width:126pt;height:55.9pt;z-index:11" coordorigin="3492,2064" coordsize="2747,1344">
            <v:shape id="_x0000_s1079" type="#_x0000_t75" style="position:absolute;left:3492;top:2376;width:2747;height:1032">
              <v:imagedata r:id="rId29" o:title=""/>
            </v:shape>
            <v:shape id="_x0000_s1080" type="#_x0000_t202" style="position:absolute;left:3582;top:2826;width:152;height:456" filled="f" stroked="f">
              <v:textbox inset="0,,0">
                <w:txbxContent>
                  <w:p w:rsidR="00A86A54" w:rsidRDefault="00EA1C57" w:rsidP="008B5A3C">
                    <w:r>
                      <w:t>A</w:t>
                    </w:r>
                  </w:p>
                </w:txbxContent>
              </v:textbox>
            </v:shape>
            <v:shape id="_x0000_s1081" type="#_x0000_t202" style="position:absolute;left:4005;top:2925;width:152;height:456" filled="f" stroked="f">
              <v:textbox inset="0,,0">
                <w:txbxContent>
                  <w:p w:rsidR="00A86A54" w:rsidRDefault="00EA1C57" w:rsidP="008B5A3C">
                    <w:r>
                      <w:t>O</w:t>
                    </w:r>
                  </w:p>
                </w:txbxContent>
              </v:textbox>
            </v:shape>
            <v:shape id="_x0000_s1082" type="#_x0000_t202" style="position:absolute;left:5472;top:2064;width:141;height:456" filled="f" stroked="f">
              <v:textbox inset="0,,0">
                <w:txbxContent>
                  <w:p w:rsidR="00A86A54" w:rsidRDefault="00EA1C57" w:rsidP="008B5A3C">
                    <w:r>
                      <w:t>B</w:t>
                    </w:r>
                  </w:p>
                </w:txbxContent>
              </v:textbox>
            </v:shape>
            <w10:wrap type="square"/>
          </v:group>
        </w:pict>
      </w:r>
    </w:p>
    <w:p w:rsidR="00A86A54" w:rsidRPr="000A74D8" w:rsidRDefault="00CE35A8" w:rsidP="0064190C">
      <w:pPr>
        <w:pStyle w:val="DefaultParagraph"/>
        <w:spacing w:line="360" w:lineRule="auto"/>
        <w:rPr>
          <w:rFonts w:ascii="宋体"/>
          <w:color w:val="000000"/>
          <w:sz w:val="21"/>
          <w:szCs w:val="21"/>
        </w:rPr>
      </w:pPr>
    </w:p>
    <w:p w:rsidR="00A86A54" w:rsidRDefault="00CE35A8" w:rsidP="0064190C">
      <w:pPr>
        <w:spacing w:line="360" w:lineRule="auto"/>
        <w:rPr>
          <w:rFonts w:ascii="宋体"/>
          <w:color w:val="000000"/>
        </w:rPr>
      </w:pPr>
    </w:p>
    <w:p w:rsidR="00A86A54" w:rsidRDefault="00CE35A8" w:rsidP="0064190C">
      <w:pPr>
        <w:spacing w:line="360" w:lineRule="auto"/>
        <w:rPr>
          <w:rFonts w:ascii="宋体"/>
          <w:color w:val="000000"/>
        </w:rPr>
      </w:pPr>
    </w:p>
    <w:p w:rsidR="00A86A54" w:rsidRPr="000A74D8" w:rsidRDefault="00EA1C57" w:rsidP="0064190C">
      <w:pPr>
        <w:spacing w:line="360" w:lineRule="auto"/>
        <w:rPr>
          <w:rFonts w:ascii="宋体"/>
        </w:rPr>
      </w:pPr>
      <w:r w:rsidRPr="000A74D8">
        <w:rPr>
          <w:rFonts w:ascii="宋体" w:hAnsi="宋体" w:hint="eastAsia"/>
          <w:color w:val="000000"/>
        </w:rPr>
        <w:t>（</w:t>
      </w:r>
      <w:r w:rsidRPr="000A74D8">
        <w:rPr>
          <w:rFonts w:ascii="宋体" w:hAnsi="宋体"/>
          <w:color w:val="000000"/>
        </w:rPr>
        <w:t>2</w:t>
      </w:r>
      <w:r w:rsidRPr="000A74D8">
        <w:rPr>
          <w:rFonts w:ascii="宋体" w:hAnsi="宋体" w:hint="eastAsia"/>
          <w:color w:val="000000"/>
        </w:rPr>
        <w:t>）</w:t>
      </w:r>
      <w:r w:rsidRPr="000A74D8">
        <w:rPr>
          <w:rFonts w:ascii="宋体" w:hAnsi="宋体" w:hint="eastAsia"/>
        </w:rPr>
        <w:t>在图虚线框中填入电池和电压表的符号，使电路成为串联电路．</w:t>
      </w:r>
    </w:p>
    <w:p w:rsidR="00A86A54" w:rsidRPr="00A8201A" w:rsidRDefault="00EA1C57" w:rsidP="0064190C">
      <w:pPr>
        <w:tabs>
          <w:tab w:val="num" w:pos="0"/>
        </w:tabs>
        <w:snapToGrid w:val="0"/>
        <w:spacing w:line="360" w:lineRule="auto"/>
        <w:rPr>
          <w:rFonts w:ascii="宋体"/>
          <w:spacing w:val="6"/>
          <w:sz w:val="24"/>
        </w:rPr>
      </w:pPr>
      <w:r w:rsidRPr="00A8201A">
        <w:rPr>
          <w:rFonts w:ascii="宋体" w:hAnsi="宋体" w:hint="eastAsia"/>
          <w:color w:val="000000"/>
        </w:rPr>
        <w:t>（</w:t>
      </w:r>
      <w:r w:rsidRPr="00A8201A">
        <w:rPr>
          <w:rFonts w:ascii="宋体" w:hAnsi="宋体"/>
          <w:color w:val="000000"/>
        </w:rPr>
        <w:t>3</w:t>
      </w:r>
      <w:r w:rsidRPr="00A8201A">
        <w:rPr>
          <w:rFonts w:ascii="宋体" w:hAnsi="宋体" w:hint="eastAsia"/>
          <w:color w:val="000000"/>
        </w:rPr>
        <w:t>）</w:t>
      </w:r>
      <w:r w:rsidRPr="00A8201A">
        <w:rPr>
          <w:rFonts w:ascii="宋体" w:hAnsi="宋体" w:hint="eastAsia"/>
          <w:spacing w:val="6"/>
        </w:rPr>
        <w:t>根据实物图，在图线框内画出对应的电路图</w:t>
      </w:r>
      <w:r>
        <w:rPr>
          <w:rFonts w:ascii="宋体" w:hAnsi="宋体" w:hint="eastAsia"/>
          <w:spacing w:val="6"/>
          <w:sz w:val="24"/>
        </w:rPr>
        <w:t>．</w:t>
      </w:r>
    </w:p>
    <w:p w:rsidR="00A86A54" w:rsidRPr="00E02CAD" w:rsidRDefault="002F5E06" w:rsidP="0064190C">
      <w:pPr>
        <w:spacing w:line="360" w:lineRule="auto"/>
        <w:rPr>
          <w:color w:val="000000"/>
        </w:rPr>
      </w:pPr>
      <w:r w:rsidRPr="002F5E06">
        <w:rPr>
          <w:noProof/>
        </w:rPr>
        <w:lastRenderedPageBreak/>
        <w:pict>
          <v:group id="_x0000_s1083" alt="学科网(www.zxxk.com)--教育资源门户，提供试卷、教案、课件、论文、素材及各类教学资源下载，还有大量而丰富的教学相关资讯！" style="position:absolute;left:0;text-align:left;margin-left:47.25pt;margin-top:15.6pt;width:284.6pt;height:79.35pt;z-index:17" coordorigin="1812,11946" coordsize="6702,1978">
            <v:group id="_x0000_s1084" style="position:absolute;left:1812;top:11946;width:3093;height:1978" coordorigin="2019,16006" coordsize="3093,2115">
              <v:group id="_x0000_s1085" style="position:absolute;left:3381;top:16209;width:630;height:936" coordorigin="9996,7317" coordsize="630,936">
                <v:group id="_x0000_s1086" style="position:absolute;left:9996;top:7317;width:505;height:384" coordorigin="12774,1886" coordsize="505,384">
                  <v:oval id="_x0000_s1087" style="position:absolute;left:12903;top:1886;width:210;height:312"/>
                  <v:group id="_x0000_s1088" style="position:absolute;left:12774;top:2161;width:505;height:109" coordorigin="11619,5098" coordsize="505,109">
                    <v:group id="_x0000_s1089" style="position:absolute;left:11619;top:5114;width:505;height:93" coordorigin="11619,5114" coordsize="505,93">
                      <v:rect id="_x0000_s1090" style="position:absolute;left:11619;top:5162;width:505;height:45"/>
                      <v:rect id="_x0000_s1091" style="position:absolute;left:11637;top:5117;width:28;height:45"/>
                      <v:rect id="_x0000_s1092" style="position:absolute;left:12063;top:5117;width:28;height:45"/>
                      <v:line id="_x0000_s1093" style="position:absolute" from="11625,5114" to="11676,5114" strokeweight="2.25pt"/>
                      <v:line id="_x0000_s1094" style="position:absolute" from="12063,5114" to="12114,5114" strokeweight="2.25pt"/>
                    </v:group>
                    <v:rect id="_x0000_s1095" style="position:absolute;left:11724;top:5126;width:261;height:28"/>
                    <v:rect id="_x0000_s1096" style="position:absolute;left:11745;top:5098;width:204;height:28"/>
                  </v:group>
                  <v:line id="_x0000_s1097" style="position:absolute;rotation:12" from="13053,2006" to="13053,2162" strokeweight=".25pt"/>
                  <v:line id="_x0000_s1098" style="position:absolute;rotation:346" from="12967,2007" to="12967,2166" strokeweight=".25pt"/>
                  <v:shape id="_x0000_s1099" style="position:absolute;left:12952;top:1997;width:113;height:45" coordsize="420,156" path="m,c35,78,70,156,105,156,140,156,175,,210,v35,,70,156,105,156c350,156,403,26,420,e" filled="f" strokeweight=".25pt">
                    <v:path arrowok="t"/>
                  </v:shape>
                </v:group>
                <v:shape id="_x0000_s1100" type="#_x0000_t202" style="position:absolute;left:9996;top:7629;width:630;height:624" filled="f" stroked="f">
                  <v:textbox>
                    <w:txbxContent>
                      <w:p w:rsidR="00A86A54" w:rsidRDefault="00EA1C57" w:rsidP="00A8201A">
                        <w:pPr>
                          <w:rPr>
                            <w:vertAlign w:val="subscript"/>
                          </w:rPr>
                        </w:pPr>
                        <w:r>
                          <w:rPr>
                            <w:i/>
                            <w:iCs/>
                          </w:rPr>
                          <w:t>L</w:t>
                        </w:r>
                        <w:r>
                          <w:rPr>
                            <w:vertAlign w:val="subscript"/>
                          </w:rPr>
                          <w:t>1</w:t>
                        </w:r>
                      </w:p>
                    </w:txbxContent>
                  </v:textbox>
                </v:shape>
              </v:group>
              <v:group id="_x0000_s1101" style="position:absolute;left:2121;top:16833;width:536;height:836" coordorigin="9891,8253" coordsize="536,836">
                <v:group id="_x0000_s1102" style="position:absolute;left:9891;top:8253;width:505;height:384" coordorigin="12774,1886" coordsize="505,384">
                  <v:oval id="_x0000_s1103" style="position:absolute;left:12903;top:1886;width:210;height:312"/>
                  <v:group id="_x0000_s1104" style="position:absolute;left:12774;top:2161;width:505;height:109" coordorigin="11619,5098" coordsize="505,109">
                    <v:group id="_x0000_s1105" style="position:absolute;left:11619;top:5114;width:505;height:93" coordorigin="11619,5114" coordsize="505,93">
                      <v:rect id="_x0000_s1106" style="position:absolute;left:11619;top:5162;width:505;height:45"/>
                      <v:rect id="_x0000_s1107" style="position:absolute;left:11637;top:5117;width:28;height:45"/>
                      <v:rect id="_x0000_s1108" style="position:absolute;left:12063;top:5117;width:28;height:45"/>
                      <v:line id="_x0000_s1109" style="position:absolute" from="11625,5114" to="11676,5114" strokeweight="2.25pt"/>
                      <v:line id="_x0000_s1110" style="position:absolute" from="12063,5114" to="12114,5114" strokeweight="2.25pt"/>
                    </v:group>
                    <v:rect id="_x0000_s1111" style="position:absolute;left:11724;top:5126;width:261;height:28"/>
                    <v:rect id="_x0000_s1112" style="position:absolute;left:11745;top:5098;width:204;height:28"/>
                  </v:group>
                  <v:line id="_x0000_s1113" style="position:absolute;rotation:12" from="13053,2006" to="13053,2162" strokeweight=".25pt"/>
                  <v:line id="_x0000_s1114" style="position:absolute;rotation:346" from="12967,2007" to="12967,2166" strokeweight=".25pt"/>
                  <v:shape id="_x0000_s1115" style="position:absolute;left:12952;top:1997;width:113;height:45" coordsize="420,156" path="m,c35,78,70,156,105,156,140,156,175,,210,v35,,70,156,105,156c350,156,403,26,420,e" filled="f" strokeweight=".25pt">
                    <v:path arrowok="t"/>
                  </v:shape>
                </v:group>
                <v:shape id="_x0000_s1116" type="#_x0000_t202" style="position:absolute;left:9891;top:8546;width:536;height:543" filled="f" stroked="f">
                  <o:lock v:ext="edit" aspectratio="t"/>
                  <v:textbox>
                    <w:txbxContent>
                      <w:p w:rsidR="00A86A54" w:rsidRDefault="00EA1C57" w:rsidP="00A8201A">
                        <w:pPr>
                          <w:rPr>
                            <w:vertAlign w:val="subscript"/>
                          </w:rPr>
                        </w:pPr>
                        <w:r>
                          <w:rPr>
                            <w:i/>
                            <w:iCs/>
                          </w:rPr>
                          <w:t>L</w:t>
                        </w:r>
                        <w:r>
                          <w:rPr>
                            <w:vertAlign w:val="subscript"/>
                          </w:rPr>
                          <w:t>2</w:t>
                        </w:r>
                      </w:p>
                    </w:txbxContent>
                  </v:textbox>
                </v:shape>
              </v:group>
              <v:group id="_x0000_s1117" style="position:absolute;left:4431;top:16521;width:630;height:840" coordorigin="8421,12777" coordsize="630,840">
                <v:shape id="_x0000_s1118" type="#_x0000_t202" style="position:absolute;left:8421;top:12993;width:630;height:624" filled="f" stroked="f">
                  <v:textbox>
                    <w:txbxContent>
                      <w:p w:rsidR="00A86A54" w:rsidRDefault="00EA1C57" w:rsidP="00A8201A">
                        <w:pPr>
                          <w:pStyle w:val="1"/>
                          <w:rPr>
                            <w:vertAlign w:val="subscript"/>
                          </w:rPr>
                        </w:pPr>
                        <w:r>
                          <w:t>S</w:t>
                        </w:r>
                      </w:p>
                    </w:txbxContent>
                  </v:textbox>
                </v:shape>
                <v:group id="_x0000_s1119" style="position:absolute;left:8421;top:12777;width:505;height:309" coordorigin="12984,4946" coordsize="505,309">
                  <v:group id="_x0000_s1120" style="position:absolute;left:12984;top:5162;width:505;height:93" coordorigin="11619,5114" coordsize="505,93">
                    <v:rect id="_x0000_s1121" style="position:absolute;left:11619;top:5162;width:505;height:45"/>
                    <v:rect id="_x0000_s1122" style="position:absolute;left:11637;top:5117;width:28;height:45"/>
                    <v:rect id="_x0000_s1123" style="position:absolute;left:12063;top:5117;width:28;height:45"/>
                    <v:line id="_x0000_s1124" style="position:absolute" from="11625,5114" to="11676,5114" strokeweight="2.25pt"/>
                    <v:line id="_x0000_s1125" style="position:absolute" from="12063,5114" to="12114,5114" strokeweight="2.25pt"/>
                  </v:group>
                  <v:rect id="_x0000_s1126" style="position:absolute;left:13074;top:5108;width:51;height:102"/>
                  <v:rect id="_x0000_s1127" style="position:absolute;left:13323;top:5102;width:51;height:102"/>
                  <v:rect id="_x0000_s1128" style="position:absolute;left:13092;top:5009;width:315;height:45;rotation:30"/>
                  <v:line id="_x0000_s1129" style="position:absolute;rotation:30" from="13053,4946" to="13158,4946" strokeweight="2.25pt"/>
                </v:group>
              </v:group>
              <v:group id="_x0000_s1130" style="position:absolute;left:4011;top:17613;width:210;height:357" coordorigin="13719,4025" coordsize="210,357">
                <v:rect id="_x0000_s1131" style="position:absolute;left:13719;top:4070;width:210;height:312"/>
                <v:rect id="_x0000_s1132" style="position:absolute;left:13767;top:4025;width:105;height:45"/>
              </v:group>
              <v:group id="_x0000_s1133" style="position:absolute;left:3591;top:17613;width:210;height:357" coordorigin="13719,4025" coordsize="210,357">
                <v:rect id="_x0000_s1134" style="position:absolute;left:13719;top:4070;width:210;height:312"/>
                <v:rect id="_x0000_s1135" style="position:absolute;left:13767;top:4025;width:105;height:45"/>
              </v:group>
              <v:shape id="_x0000_s1136" style="position:absolute;left:2531;top:16485;width:918;height:635;mso-wrap-distance-left:.00025mm;mso-wrap-distance-top:0;mso-wrap-distance-right:.00025mm;mso-wrap-distance-bottom:0;v-text-anchor:top" coordsize="918,635" path="m909,15hdc672,62,918,,749,75,710,92,664,92,629,115v-78,52,-37,32,-120,60c496,195,489,222,469,235v-36,22,-80,27,-120,40c326,283,310,304,289,315v-19,9,-40,13,-60,20c136,475,189,428,89,495v-7,20,-5,45,-20,60c54,570,18,556,9,575v-9,19,20,60,20,60e" filled="f">
                <v:path arrowok="t"/>
              </v:shape>
              <v:shape id="_x0000_s1137" style="position:absolute;left:2019;top:16006;width:3093;height:1614;mso-wrap-distance-left:.00025mm;mso-wrap-distance-top:0;mso-wrap-distance-right:.00025mm;mso-wrap-distance-bottom:0;v-text-anchor:top" coordsize="3093,1614" path="m2081,1614hcl2181,1514hdc2181,1514,2181,1514,2181,1514v220,-24,120,-10,300,-40c2557,1423,2633,1416,2721,1394v11,-7,116,-98,120,-100c2859,1282,2882,1283,2901,1274v21,-11,40,-27,60,-40c3009,1091,2978,1149,3041,1054,3022,787,3093,778,2901,714v-7,-20,-20,-39,-20,-60c2881,520,3015,663,2881,414v-23,-42,-80,-53,-120,-80c2741,321,2701,294,2701,294,2638,199,2568,170,2461,134v-20,-20,-33,-51,-60,-60c2344,55,2281,57,2221,54,1968,43,1714,41,1461,34,1221,,980,14,741,54,721,67,702,83,681,94v-19,9,-44,7,-60,20c602,129,600,159,581,174v-16,13,-42,10,-60,20c417,252,334,316,221,354v-53,160,27,-27,-80,80c126,449,130,475,121,494v-11,21,-30,38,-40,60c37,653,18,749,1,854,8,914,,977,21,1034v8,23,45,21,60,40c94,1090,92,1115,101,1134v4,8,13,13,20,20hce" filled="f">
                <v:path arrowok="t"/>
              </v:shape>
              <v:shape id="_x0000_s1138" style="position:absolute;left:3840;top:16500;width:660;height:260;mso-wrap-distance-left:.00025mm;mso-wrap-distance-top:0;mso-wrap-distance-right:.00025mm;mso-wrap-distance-bottom:0;v-text-anchor:top" coordsize="660,260" path="m,hdc80,7,160,9,240,20v21,3,47,4,60,20c317,61,306,96,320,120v42,74,104,75,180,100c555,238,602,260,660,260e" filled="f">
                <v:path arrowok="t"/>
              </v:shape>
              <v:shape id="_x0000_s1139" style="position:absolute;left:3640;top:17552;width:433;height:509;mso-wrap-distance-left:.00025mm;mso-wrap-distance-top:0;mso-wrap-distance-right:.00025mm;mso-wrap-distance-bottom:0;v-text-anchor:top" coordsize="433,509" path="m,88hdc20,81,44,81,60,68,79,53,78,17,100,8v20,-8,40,13,60,20c173,68,197,106,200,148v7,87,9,174,20,260c223,429,225,453,240,468v15,15,40,13,60,20c433,466,420,509,420,428e" filled="f">
                <v:path arrowok="t"/>
              </v:shape>
              <v:shape id="_x0000_s1140" style="position:absolute;left:2580;top:17119;width:1100;height:1002;mso-wrap-distance-left:.00025mm;mso-wrap-distance-top:0;mso-wrap-distance-right:.00025mm;mso-wrap-distance-bottom:0;v-text-anchor:top" coordsize="1100,1002" path="m,1hdc33,8,73,,100,21v38,30,53,80,80,120c240,231,265,276,300,381v23,68,80,120,120,180c514,701,548,784,720,841v107,161,114,121,320,100c1065,867,1041,890,1100,861e" filled="f">
                <v:path arrowok="t"/>
              </v:shape>
            </v:group>
            <v:rect id="_x0000_s1141" style="position:absolute;left:5634;top:12151;width:2880;height:1604">
              <v:stroke dashstyle="dash"/>
            </v:rect>
            <w10:wrap type="square"/>
          </v:group>
        </w:pict>
      </w:r>
    </w:p>
    <w:p w:rsidR="00A86A54" w:rsidRDefault="00CE35A8" w:rsidP="0064190C">
      <w:pPr>
        <w:adjustRightInd w:val="0"/>
        <w:spacing w:line="360" w:lineRule="auto"/>
        <w:jc w:val="left"/>
        <w:rPr>
          <w:rFonts w:ascii="宋体"/>
          <w:color w:val="000000"/>
        </w:rPr>
      </w:pPr>
    </w:p>
    <w:p w:rsidR="00A86A54" w:rsidRDefault="00CE35A8" w:rsidP="0064190C">
      <w:pPr>
        <w:adjustRightInd w:val="0"/>
        <w:spacing w:line="360" w:lineRule="auto"/>
        <w:jc w:val="left"/>
        <w:rPr>
          <w:rFonts w:ascii="宋体"/>
          <w:color w:val="000000"/>
        </w:rPr>
      </w:pPr>
    </w:p>
    <w:p w:rsidR="00A86A54" w:rsidRDefault="00CE35A8" w:rsidP="0064190C">
      <w:pPr>
        <w:adjustRightInd w:val="0"/>
        <w:spacing w:line="360" w:lineRule="auto"/>
        <w:jc w:val="left"/>
        <w:rPr>
          <w:rFonts w:ascii="宋体"/>
          <w:color w:val="000000"/>
        </w:rPr>
      </w:pPr>
    </w:p>
    <w:p w:rsidR="00A86A54" w:rsidRDefault="00CE35A8" w:rsidP="0064190C">
      <w:pPr>
        <w:adjustRightInd w:val="0"/>
        <w:spacing w:line="360" w:lineRule="auto"/>
        <w:jc w:val="left"/>
        <w:rPr>
          <w:rFonts w:ascii="宋体"/>
          <w:color w:val="000000"/>
        </w:rPr>
      </w:pPr>
    </w:p>
    <w:p w:rsidR="00A86A54" w:rsidRDefault="00EA1C57" w:rsidP="0064190C">
      <w:pPr>
        <w:adjustRightInd w:val="0"/>
        <w:spacing w:line="360" w:lineRule="auto"/>
        <w:jc w:val="left"/>
        <w:rPr>
          <w:szCs w:val="21"/>
        </w:rPr>
      </w:pPr>
      <w:r w:rsidRPr="000A74D8">
        <w:rPr>
          <w:rFonts w:ascii="宋体" w:hAnsi="宋体"/>
          <w:color w:val="000000"/>
        </w:rPr>
        <w:t>22.</w:t>
      </w:r>
      <w:r w:rsidRPr="005D1A47">
        <w:rPr>
          <w:noProof/>
        </w:rPr>
        <w:t xml:space="preserve"> </w:t>
      </w:r>
      <w:r>
        <w:rPr>
          <w:rFonts w:hint="eastAsia"/>
          <w:szCs w:val="21"/>
        </w:rPr>
        <w:t>（</w:t>
      </w:r>
      <w:r>
        <w:rPr>
          <w:szCs w:val="21"/>
        </w:rPr>
        <w:t>6</w:t>
      </w:r>
      <w:r>
        <w:rPr>
          <w:rFonts w:hint="eastAsia"/>
          <w:szCs w:val="21"/>
        </w:rPr>
        <w:t>分）我国在世界上第一次对可燃冰实现安全可控开采．</w:t>
      </w:r>
      <w:smartTag w:uri="urn:schemas-microsoft-com:office:smarttags" w:element="chmetcnv">
        <w:smartTagPr>
          <w:attr w:name="HasSpace" w:val="False"/>
          <w:attr w:name="Negative" w:val="False"/>
          <w:attr w:name="NumberType" w:val="1"/>
          <w:attr w:name="SourceValue" w:val="1"/>
          <w:attr w:name="TCSC" w:val="0"/>
          <w:attr w:name="UnitName" w:val="m3"/>
        </w:smartTagPr>
        <w:r>
          <w:rPr>
            <w:szCs w:val="21"/>
          </w:rPr>
          <w:t>1m</w:t>
        </w:r>
        <w:r>
          <w:rPr>
            <w:szCs w:val="21"/>
            <w:vertAlign w:val="superscript"/>
          </w:rPr>
          <w:t>3</w:t>
        </w:r>
      </w:smartTag>
      <w:r>
        <w:rPr>
          <w:rFonts w:hint="eastAsia"/>
          <w:szCs w:val="21"/>
        </w:rPr>
        <w:t>可燃冰分解后，可释放出约</w:t>
      </w:r>
      <w:smartTag w:uri="urn:schemas-microsoft-com:office:smarttags" w:element="chmetcnv">
        <w:smartTagPr>
          <w:attr w:name="HasSpace" w:val="False"/>
          <w:attr w:name="Negative" w:val="False"/>
          <w:attr w:name="NumberType" w:val="1"/>
          <w:attr w:name="SourceValue" w:val="60"/>
          <w:attr w:name="TCSC" w:val="0"/>
          <w:attr w:name="UnitName" w:val="kg"/>
        </w:smartTagPr>
        <w:r>
          <w:rPr>
            <w:szCs w:val="21"/>
          </w:rPr>
          <w:t>60kg</w:t>
        </w:r>
      </w:smartTag>
      <w:r>
        <w:rPr>
          <w:rFonts w:hint="eastAsia"/>
          <w:szCs w:val="21"/>
        </w:rPr>
        <w:t>的天然气，已知</w:t>
      </w:r>
      <w:r>
        <w:rPr>
          <w:szCs w:val="21"/>
        </w:rPr>
        <w:t>q</w:t>
      </w:r>
      <w:r>
        <w:rPr>
          <w:rFonts w:hint="eastAsia"/>
          <w:szCs w:val="21"/>
          <w:vertAlign w:val="subscript"/>
        </w:rPr>
        <w:t>天然气</w:t>
      </w:r>
      <w:r>
        <w:rPr>
          <w:szCs w:val="21"/>
        </w:rPr>
        <w:t>=4.4×10</w:t>
      </w:r>
      <w:r>
        <w:rPr>
          <w:szCs w:val="21"/>
          <w:vertAlign w:val="superscript"/>
        </w:rPr>
        <w:t>7</w:t>
      </w:r>
      <w:r>
        <w:rPr>
          <w:szCs w:val="21"/>
        </w:rPr>
        <w:t>J/kg</w:t>
      </w:r>
      <w:r>
        <w:rPr>
          <w:rFonts w:hint="eastAsia"/>
          <w:szCs w:val="21"/>
        </w:rPr>
        <w:t>，</w:t>
      </w:r>
    </w:p>
    <w:p w:rsidR="00A86A54" w:rsidRDefault="00EA1C57" w:rsidP="0064190C">
      <w:pPr>
        <w:adjustRightInd w:val="0"/>
        <w:spacing w:line="360" w:lineRule="auto"/>
        <w:jc w:val="left"/>
        <w:rPr>
          <w:szCs w:val="21"/>
        </w:rPr>
      </w:pPr>
      <w:r>
        <w:rPr>
          <w:szCs w:val="21"/>
        </w:rPr>
        <w:t>C</w:t>
      </w:r>
      <w:r>
        <w:rPr>
          <w:rFonts w:hint="eastAsia"/>
          <w:szCs w:val="21"/>
          <w:vertAlign w:val="subscript"/>
        </w:rPr>
        <w:t>水</w:t>
      </w:r>
      <w:r>
        <w:rPr>
          <w:szCs w:val="21"/>
        </w:rPr>
        <w:t>=4.2×10</w:t>
      </w:r>
      <w:r>
        <w:rPr>
          <w:szCs w:val="21"/>
          <w:vertAlign w:val="superscript"/>
        </w:rPr>
        <w:t>3</w:t>
      </w:r>
      <w:r>
        <w:rPr>
          <w:szCs w:val="21"/>
        </w:rPr>
        <w:t>J/(kg</w:t>
      </w:r>
      <w:r>
        <w:rPr>
          <w:b/>
          <w:szCs w:val="21"/>
        </w:rPr>
        <w:t>·</w:t>
      </w:r>
      <w:r>
        <w:rPr>
          <w:rFonts w:ascii="宋体" w:hAnsi="宋体" w:cs="宋体" w:hint="eastAsia"/>
          <w:szCs w:val="21"/>
        </w:rPr>
        <w:t>℃</w:t>
      </w:r>
      <w:r>
        <w:rPr>
          <w:szCs w:val="21"/>
        </w:rPr>
        <w:t>)</w:t>
      </w:r>
      <w:r>
        <w:rPr>
          <w:rFonts w:hint="eastAsia"/>
          <w:szCs w:val="21"/>
        </w:rPr>
        <w:t>．求：</w:t>
      </w:r>
    </w:p>
    <w:p w:rsidR="00A86A54" w:rsidRDefault="00EA1C57" w:rsidP="0064190C">
      <w:pPr>
        <w:adjustRightInd w:val="0"/>
        <w:spacing w:line="360" w:lineRule="auto"/>
        <w:jc w:val="left"/>
        <w:rPr>
          <w:szCs w:val="21"/>
        </w:rPr>
      </w:pPr>
      <w:r>
        <w:rPr>
          <w:rFonts w:hint="eastAsia"/>
          <w:szCs w:val="21"/>
        </w:rPr>
        <w:t>（</w:t>
      </w:r>
      <w:r>
        <w:rPr>
          <w:szCs w:val="21"/>
        </w:rPr>
        <w:t>1</w:t>
      </w:r>
      <w:r>
        <w:rPr>
          <w:rFonts w:hint="eastAsia"/>
          <w:szCs w:val="21"/>
        </w:rPr>
        <w:t>）</w:t>
      </w:r>
      <w:r>
        <w:rPr>
          <w:szCs w:val="21"/>
        </w:rPr>
        <w:t>lm</w:t>
      </w:r>
      <w:r>
        <w:rPr>
          <w:szCs w:val="21"/>
          <w:vertAlign w:val="superscript"/>
        </w:rPr>
        <w:t>3</w:t>
      </w:r>
      <w:r>
        <w:rPr>
          <w:rFonts w:hint="eastAsia"/>
          <w:szCs w:val="21"/>
        </w:rPr>
        <w:t>可燃冰释放出的天然气完全燃烧，放出的热量约是多少？</w:t>
      </w:r>
    </w:p>
    <w:p w:rsidR="00A86A54" w:rsidRPr="00A8201A" w:rsidRDefault="00EA1C57" w:rsidP="0064190C">
      <w:pPr>
        <w:adjustRightInd w:val="0"/>
        <w:spacing w:line="360" w:lineRule="auto"/>
        <w:jc w:val="left"/>
        <w:rPr>
          <w:szCs w:val="21"/>
        </w:rPr>
      </w:pPr>
      <w:r>
        <w:rPr>
          <w:rFonts w:hint="eastAsia"/>
          <w:szCs w:val="21"/>
        </w:rPr>
        <w:t>（</w:t>
      </w:r>
      <w:r>
        <w:rPr>
          <w:szCs w:val="21"/>
        </w:rPr>
        <w:t>2</w:t>
      </w:r>
      <w:r>
        <w:rPr>
          <w:rFonts w:hint="eastAsia"/>
          <w:szCs w:val="21"/>
        </w:rPr>
        <w:t>）若上述热量</w:t>
      </w:r>
      <w:r>
        <w:rPr>
          <w:szCs w:val="21"/>
        </w:rPr>
        <w:t>70</w:t>
      </w:r>
      <w:r>
        <w:rPr>
          <w:rFonts w:hint="eastAsia"/>
          <w:szCs w:val="21"/>
        </w:rPr>
        <w:t>％被水吸收，可将多少</w:t>
      </w:r>
      <w:r>
        <w:rPr>
          <w:szCs w:val="21"/>
        </w:rPr>
        <w:t>kg</w:t>
      </w:r>
      <w:r>
        <w:rPr>
          <w:rFonts w:hint="eastAsia"/>
          <w:szCs w:val="21"/>
        </w:rPr>
        <w:t>的水从</w:t>
      </w:r>
      <w:smartTag w:uri="urn:schemas-microsoft-com:office:smarttags" w:element="chmetcnv">
        <w:smartTagPr>
          <w:attr w:name="HasSpace" w:val="False"/>
          <w:attr w:name="Negative" w:val="False"/>
          <w:attr w:name="NumberType" w:val="1"/>
          <w:attr w:name="SourceValue" w:val="20"/>
          <w:attr w:name="TCSC" w:val="0"/>
        </w:smartTagPr>
        <w:r>
          <w:rPr>
            <w:szCs w:val="21"/>
          </w:rPr>
          <w:t>20</w:t>
        </w:r>
        <w:r>
          <w:rPr>
            <w:rFonts w:ascii="宋体" w:hAnsi="宋体" w:cs="宋体" w:hint="eastAsia"/>
            <w:szCs w:val="21"/>
          </w:rPr>
          <w:t>℃</w:t>
        </w:r>
      </w:smartTag>
      <w:r>
        <w:rPr>
          <w:rFonts w:hint="eastAsia"/>
          <w:szCs w:val="21"/>
        </w:rPr>
        <w:t>加热至</w:t>
      </w:r>
      <w:smartTag w:uri="urn:schemas-microsoft-com:office:smarttags" w:element="chmetcnv">
        <w:smartTagPr>
          <w:attr w:name="HasSpace" w:val="False"/>
          <w:attr w:name="Negative" w:val="False"/>
          <w:attr w:name="NumberType" w:val="1"/>
          <w:attr w:name="SourceValue" w:val="60"/>
          <w:attr w:name="TCSC" w:val="0"/>
        </w:smartTagPr>
        <w:r>
          <w:rPr>
            <w:szCs w:val="21"/>
          </w:rPr>
          <w:t>60</w:t>
        </w:r>
        <w:r>
          <w:rPr>
            <w:rFonts w:ascii="宋体" w:hAnsi="宋体" w:cs="宋体" w:hint="eastAsia"/>
            <w:szCs w:val="21"/>
          </w:rPr>
          <w:t>℃</w:t>
        </w:r>
      </w:smartTag>
      <w:r>
        <w:rPr>
          <w:rFonts w:hint="eastAsia"/>
          <w:szCs w:val="21"/>
        </w:rPr>
        <w:t>？</w:t>
      </w:r>
    </w:p>
    <w:p w:rsidR="00A86A54" w:rsidRDefault="00CE35A8" w:rsidP="0064190C">
      <w:pPr>
        <w:spacing w:line="360" w:lineRule="auto"/>
        <w:rPr>
          <w:rFonts w:ascii="宋体"/>
          <w:szCs w:val="21"/>
        </w:rPr>
      </w:pPr>
    </w:p>
    <w:p w:rsidR="00A86A54" w:rsidRDefault="00CE35A8" w:rsidP="0064190C">
      <w:pPr>
        <w:spacing w:line="360" w:lineRule="auto"/>
        <w:rPr>
          <w:rFonts w:ascii="宋体"/>
          <w:szCs w:val="21"/>
        </w:rPr>
      </w:pPr>
    </w:p>
    <w:p w:rsidR="00A86A54" w:rsidRPr="000A74D8" w:rsidRDefault="002F5E06" w:rsidP="0064190C">
      <w:pPr>
        <w:spacing w:line="360" w:lineRule="auto"/>
        <w:rPr>
          <w:rFonts w:ascii="宋体"/>
          <w:color w:val="000000"/>
          <w:szCs w:val="21"/>
        </w:rPr>
      </w:pPr>
      <w:r w:rsidRPr="002F5E06">
        <w:rPr>
          <w:noProof/>
        </w:rPr>
        <w:pict>
          <v:group id="_x0000_s1142" alt="学科网(www.zxxk.com)--教育资源门户，提供试卷、教案、课件、论文、素材及各类教学资源下载，还有大量而丰富的教学相关资讯！" style="position:absolute;left:0;text-align:left;margin-left:365.8pt;margin-top:3.6pt;width:107.2pt;height:140.4pt;z-index:-2" coordorigin="7794,1027" coordsize="1347,2445">
            <v:shape id="_x0000_s1143" type="#_x0000_t75" style="position:absolute;left:7794;top:1027;width:1111;height:2190">
              <v:imagedata r:id="rId30" o:title="" croptop="18696f" cropbottom="30444f" cropleft="53024f" cropright="5712f"/>
            </v:shape>
            <v:shape id="_x0000_s1144" type="#_x0000_t202" style="position:absolute;left:7867;top:3037;width:1274;height:435" filled="f" strokecolor="white">
              <v:textbox>
                <w:txbxContent>
                  <w:p w:rsidR="00A86A54" w:rsidRDefault="00CE35A8" w:rsidP="000A74D8"/>
                </w:txbxContent>
              </v:textbox>
            </v:shape>
            <w10:wrap type="square"/>
          </v:group>
        </w:pict>
      </w:r>
      <w:r w:rsidR="00EA1C57" w:rsidRPr="000A74D8">
        <w:rPr>
          <w:rFonts w:ascii="宋体" w:hAnsi="宋体"/>
          <w:szCs w:val="21"/>
        </w:rPr>
        <w:t>23</w:t>
      </w:r>
      <w:r w:rsidR="00EA1C57">
        <w:rPr>
          <w:rFonts w:ascii="宋体"/>
          <w:szCs w:val="21"/>
        </w:rPr>
        <w:t>.</w:t>
      </w:r>
      <w:r w:rsidR="00EA1C57" w:rsidRPr="000A74D8">
        <w:rPr>
          <w:rFonts w:ascii="宋体" w:hAnsi="宋体" w:hint="eastAsia"/>
          <w:szCs w:val="21"/>
        </w:rPr>
        <w:t>（</w:t>
      </w:r>
      <w:r w:rsidR="00EA1C57" w:rsidRPr="000A74D8">
        <w:rPr>
          <w:rFonts w:ascii="宋体" w:hAnsi="宋体"/>
          <w:szCs w:val="21"/>
        </w:rPr>
        <w:t>8</w:t>
      </w:r>
      <w:r w:rsidR="00EA1C57" w:rsidRPr="000A74D8">
        <w:rPr>
          <w:rFonts w:ascii="宋体" w:hAnsi="宋体" w:hint="eastAsia"/>
          <w:szCs w:val="21"/>
        </w:rPr>
        <w:t>分）在建筑工地上常看到这种起重机械，利用它吊起混凝土结构的吊板。</w:t>
      </w:r>
      <w:r w:rsidR="00EA1C57" w:rsidRPr="000A74D8">
        <w:rPr>
          <w:rFonts w:ascii="宋体" w:hAnsi="宋体" w:hint="eastAsia"/>
        </w:rPr>
        <w:t>当竖直匀速吊起</w:t>
      </w:r>
      <w:r w:rsidR="00EA1C57" w:rsidRPr="000A74D8">
        <w:rPr>
          <w:rFonts w:ascii="宋体" w:hAnsi="宋体"/>
        </w:rPr>
        <w:t>2400N</w:t>
      </w:r>
      <w:r w:rsidR="00EA1C57" w:rsidRPr="000A74D8">
        <w:rPr>
          <w:rFonts w:ascii="宋体" w:hAnsi="宋体" w:hint="eastAsia"/>
        </w:rPr>
        <w:t>的物体时，</w:t>
      </w:r>
      <w:r w:rsidR="00EA1C57">
        <w:rPr>
          <w:rFonts w:hint="eastAsia"/>
          <w:color w:val="000000"/>
          <w:kern w:val="0"/>
          <w:szCs w:val="21"/>
        </w:rPr>
        <w:t>滑轮组的机械效率为</w:t>
      </w:r>
      <w:r w:rsidR="00EA1C57">
        <w:rPr>
          <w:color w:val="000000"/>
          <w:kern w:val="0"/>
          <w:szCs w:val="21"/>
        </w:rPr>
        <w:t>80%</w:t>
      </w:r>
      <w:r w:rsidR="00EA1C57">
        <w:rPr>
          <w:rFonts w:hint="eastAsia"/>
          <w:color w:val="000000"/>
          <w:kern w:val="0"/>
          <w:szCs w:val="21"/>
        </w:rPr>
        <w:t>，</w:t>
      </w:r>
      <w:r w:rsidR="00EA1C57" w:rsidRPr="000A74D8">
        <w:rPr>
          <w:rFonts w:ascii="宋体" w:hAnsi="宋体" w:hint="eastAsia"/>
        </w:rPr>
        <w:t>不计绳重和滑轮轴与轮间摩擦．（</w:t>
      </w:r>
      <w:r w:rsidR="00EA1C57" w:rsidRPr="000A74D8">
        <w:rPr>
          <w:rFonts w:ascii="宋体" w:hAnsi="宋体"/>
        </w:rPr>
        <w:t>g</w:t>
      </w:r>
      <w:r w:rsidR="00EA1C57" w:rsidRPr="000A74D8">
        <w:rPr>
          <w:rFonts w:ascii="宋体" w:hAnsi="宋体" w:hint="eastAsia"/>
        </w:rPr>
        <w:t>取</w:t>
      </w:r>
      <w:r w:rsidR="00EA1C57" w:rsidRPr="000A74D8">
        <w:rPr>
          <w:rFonts w:ascii="宋体" w:hAnsi="宋体"/>
        </w:rPr>
        <w:t>10N/kg</w:t>
      </w:r>
      <w:r w:rsidR="00EA1C57">
        <w:rPr>
          <w:rFonts w:ascii="宋体" w:hAnsi="宋体" w:hint="eastAsia"/>
        </w:rPr>
        <w:t>）</w:t>
      </w:r>
    </w:p>
    <w:p w:rsidR="00A86A54" w:rsidRDefault="00EA1C57" w:rsidP="0064190C">
      <w:pPr>
        <w:spacing w:line="360" w:lineRule="auto"/>
        <w:ind w:left="420"/>
        <w:rPr>
          <w:rFonts w:ascii="宋体"/>
          <w:szCs w:val="21"/>
        </w:rPr>
      </w:pPr>
      <w:r w:rsidRPr="000A74D8">
        <w:rPr>
          <w:rFonts w:ascii="宋体" w:hAnsi="宋体" w:hint="eastAsia"/>
          <w:szCs w:val="21"/>
        </w:rPr>
        <w:t>求：（</w:t>
      </w:r>
      <w:r w:rsidRPr="000A74D8">
        <w:rPr>
          <w:rFonts w:ascii="宋体" w:hAnsi="宋体"/>
          <w:szCs w:val="21"/>
        </w:rPr>
        <w:t>1</w:t>
      </w:r>
      <w:r w:rsidRPr="000A74D8">
        <w:rPr>
          <w:rFonts w:ascii="宋体" w:hAnsi="宋体" w:hint="eastAsia"/>
          <w:szCs w:val="21"/>
        </w:rPr>
        <w:t>）重物升高</w:t>
      </w:r>
      <w:smartTag w:uri="urn:schemas-microsoft-com:office:smarttags" w:element="chmetcnv">
        <w:smartTagPr>
          <w:attr w:name="HasSpace" w:val="False"/>
          <w:attr w:name="Negative" w:val="False"/>
          <w:attr w:name="NumberType" w:val="1"/>
          <w:attr w:name="SourceValue" w:val=".5"/>
          <w:attr w:name="TCSC" w:val="0"/>
          <w:attr w:name="UnitName" w:val="m"/>
        </w:smartTagPr>
        <w:r w:rsidRPr="000A74D8">
          <w:rPr>
            <w:rFonts w:ascii="宋体" w:hAnsi="宋体"/>
            <w:szCs w:val="21"/>
          </w:rPr>
          <w:t>0.5m</w:t>
        </w:r>
      </w:smartTag>
      <w:r w:rsidRPr="000A74D8">
        <w:rPr>
          <w:rFonts w:ascii="宋体" w:hAnsi="宋体" w:hint="eastAsia"/>
          <w:szCs w:val="21"/>
        </w:rPr>
        <w:t>的过程中，所做的</w:t>
      </w:r>
      <w:r>
        <w:rPr>
          <w:rFonts w:ascii="宋体" w:hAnsi="宋体" w:hint="eastAsia"/>
          <w:szCs w:val="21"/>
        </w:rPr>
        <w:t>有用功多大</w:t>
      </w:r>
      <w:r w:rsidRPr="000A74D8">
        <w:rPr>
          <w:rFonts w:ascii="宋体" w:hAnsi="宋体" w:hint="eastAsia"/>
          <w:szCs w:val="21"/>
        </w:rPr>
        <w:t>？</w:t>
      </w:r>
    </w:p>
    <w:p w:rsidR="00A86A54" w:rsidRDefault="00EA1C57" w:rsidP="0064190C">
      <w:pPr>
        <w:spacing w:line="360" w:lineRule="auto"/>
        <w:ind w:left="420"/>
        <w:rPr>
          <w:color w:val="000000"/>
          <w:kern w:val="0"/>
          <w:szCs w:val="21"/>
        </w:rPr>
      </w:pPr>
      <w:r>
        <w:rPr>
          <w:rFonts w:hint="eastAsia"/>
          <w:color w:val="000000"/>
          <w:kern w:val="0"/>
          <w:szCs w:val="21"/>
        </w:rPr>
        <w:t>（</w:t>
      </w:r>
      <w:r>
        <w:rPr>
          <w:color w:val="000000"/>
          <w:kern w:val="0"/>
          <w:szCs w:val="21"/>
        </w:rPr>
        <w:t>2</w:t>
      </w:r>
      <w:r>
        <w:rPr>
          <w:rFonts w:hint="eastAsia"/>
          <w:color w:val="000000"/>
          <w:kern w:val="0"/>
          <w:szCs w:val="21"/>
        </w:rPr>
        <w:t>）绳端的拉力</w:t>
      </w:r>
      <w:r>
        <w:rPr>
          <w:i/>
          <w:color w:val="000000"/>
          <w:kern w:val="0"/>
          <w:szCs w:val="21"/>
        </w:rPr>
        <w:t>F</w:t>
      </w:r>
      <w:r>
        <w:rPr>
          <w:rFonts w:hint="eastAsia"/>
          <w:color w:val="000000"/>
          <w:kern w:val="0"/>
          <w:szCs w:val="21"/>
        </w:rPr>
        <w:t>是多大？</w:t>
      </w:r>
    </w:p>
    <w:p w:rsidR="00A86A54" w:rsidRDefault="00EA1C57" w:rsidP="00683DF0">
      <w:pPr>
        <w:spacing w:line="360" w:lineRule="auto"/>
        <w:ind w:firstLineChars="150" w:firstLine="315"/>
        <w:rPr>
          <w:rFonts w:ascii="宋体"/>
          <w:szCs w:val="21"/>
        </w:rPr>
      </w:pPr>
      <w:r w:rsidRPr="000A74D8">
        <w:rPr>
          <w:rFonts w:ascii="宋体" w:hAnsi="宋体" w:hint="eastAsia"/>
          <w:szCs w:val="21"/>
        </w:rPr>
        <w:t>（</w:t>
      </w:r>
      <w:r>
        <w:rPr>
          <w:rFonts w:ascii="宋体" w:hAnsi="宋体"/>
          <w:szCs w:val="21"/>
        </w:rPr>
        <w:t>3</w:t>
      </w:r>
      <w:r w:rsidRPr="000A74D8">
        <w:rPr>
          <w:rFonts w:ascii="宋体" w:hAnsi="宋体" w:hint="eastAsia"/>
          <w:szCs w:val="21"/>
        </w:rPr>
        <w:t>）若将重力为</w:t>
      </w:r>
      <w:r>
        <w:rPr>
          <w:rFonts w:ascii="宋体" w:hAnsi="宋体"/>
          <w:szCs w:val="21"/>
        </w:rPr>
        <w:t>3000</w:t>
      </w:r>
      <w:r w:rsidRPr="000A74D8">
        <w:rPr>
          <w:rFonts w:ascii="宋体" w:hAnsi="宋体"/>
          <w:szCs w:val="21"/>
        </w:rPr>
        <w:t>N</w:t>
      </w:r>
      <w:r w:rsidRPr="000A74D8">
        <w:rPr>
          <w:rFonts w:ascii="宋体" w:hAnsi="宋体" w:hint="eastAsia"/>
          <w:szCs w:val="21"/>
        </w:rPr>
        <w:t>的重物提升</w:t>
      </w:r>
      <w:bookmarkStart w:id="0" w:name="_GoBack"/>
      <w:bookmarkEnd w:id="0"/>
      <w:smartTag w:uri="urn:schemas-microsoft-com:office:smarttags" w:element="chmetcnv">
        <w:smartTagPr>
          <w:attr w:name="HasSpace" w:val="False"/>
          <w:attr w:name="Negative" w:val="False"/>
          <w:attr w:name="NumberType" w:val="1"/>
          <w:attr w:name="SourceValue" w:val=".5"/>
          <w:attr w:name="TCSC" w:val="0"/>
          <w:attr w:name="UnitName" w:val="m"/>
        </w:smartTagPr>
        <w:r w:rsidRPr="000A74D8">
          <w:rPr>
            <w:rFonts w:ascii="宋体" w:hAnsi="宋体"/>
            <w:szCs w:val="21"/>
          </w:rPr>
          <w:t>0.5m</w:t>
        </w:r>
      </w:smartTag>
      <w:r w:rsidRPr="000A74D8">
        <w:rPr>
          <w:rFonts w:ascii="宋体" w:hAnsi="宋体" w:hint="eastAsia"/>
          <w:szCs w:val="21"/>
        </w:rPr>
        <w:t>，拉力做的总功为多大？</w:t>
      </w:r>
    </w:p>
    <w:p w:rsidR="00A86A54" w:rsidRPr="000A74D8" w:rsidRDefault="00CE35A8" w:rsidP="00683DF0">
      <w:pPr>
        <w:spacing w:line="360" w:lineRule="auto"/>
        <w:ind w:firstLineChars="150" w:firstLine="315"/>
        <w:rPr>
          <w:rFonts w:ascii="宋体"/>
          <w:szCs w:val="21"/>
        </w:rPr>
      </w:pPr>
    </w:p>
    <w:p w:rsidR="00A86A54" w:rsidRPr="00623598" w:rsidRDefault="00EA1C57" w:rsidP="0064190C">
      <w:pPr>
        <w:spacing w:line="360" w:lineRule="auto"/>
        <w:rPr>
          <w:szCs w:val="21"/>
        </w:rPr>
      </w:pPr>
      <w:r>
        <w:rPr>
          <w:szCs w:val="21"/>
        </w:rPr>
        <w:t>24</w:t>
      </w:r>
      <w:r w:rsidRPr="000A74D8">
        <w:rPr>
          <w:rFonts w:hint="eastAsia"/>
          <w:color w:val="000000"/>
          <w:szCs w:val="21"/>
        </w:rPr>
        <w:t>．</w:t>
      </w:r>
      <w:r>
        <w:rPr>
          <w:rFonts w:hint="eastAsia"/>
          <w:color w:val="000000"/>
          <w:szCs w:val="21"/>
        </w:rPr>
        <w:t>（</w:t>
      </w:r>
      <w:r>
        <w:rPr>
          <w:color w:val="000000"/>
          <w:szCs w:val="21"/>
        </w:rPr>
        <w:t>4</w:t>
      </w:r>
      <w:r>
        <w:rPr>
          <w:rFonts w:hint="eastAsia"/>
          <w:color w:val="000000"/>
          <w:szCs w:val="21"/>
        </w:rPr>
        <w:t>分）</w:t>
      </w:r>
      <w:r w:rsidRPr="000A74D8">
        <w:rPr>
          <w:rFonts w:hint="eastAsia"/>
        </w:rPr>
        <w:t>在探究影响导体电阻大小的因素时，小华同学作出了如下猜想：</w:t>
      </w:r>
    </w:p>
    <w:p w:rsidR="00A86A54" w:rsidRPr="000A74D8" w:rsidRDefault="00EA1C57" w:rsidP="00683DF0">
      <w:pPr>
        <w:pStyle w:val="DefaultParagraph"/>
        <w:spacing w:line="360" w:lineRule="auto"/>
        <w:ind w:firstLineChars="50" w:firstLine="105"/>
        <w:rPr>
          <w:rFonts w:ascii="宋体"/>
          <w:sz w:val="21"/>
        </w:rPr>
      </w:pPr>
      <w:r w:rsidRPr="000A74D8">
        <w:rPr>
          <w:rFonts w:ascii="宋体" w:hAnsi="宋体" w:hint="eastAsia"/>
          <w:sz w:val="21"/>
        </w:rPr>
        <w:t>猜想</w:t>
      </w:r>
      <w:r w:rsidRPr="000A74D8">
        <w:rPr>
          <w:rFonts w:ascii="宋体" w:hAnsi="宋体"/>
          <w:sz w:val="21"/>
        </w:rPr>
        <w:t xml:space="preserve">1 </w:t>
      </w:r>
      <w:r w:rsidRPr="000A74D8">
        <w:rPr>
          <w:rFonts w:ascii="宋体" w:hAnsi="宋体" w:hint="eastAsia"/>
          <w:sz w:val="21"/>
        </w:rPr>
        <w:t>导体的电阻与导体的长度有关</w:t>
      </w:r>
    </w:p>
    <w:p w:rsidR="00A86A54" w:rsidRPr="002E36E9" w:rsidRDefault="00EA1C57" w:rsidP="00683DF0">
      <w:pPr>
        <w:pStyle w:val="DefaultParagraph"/>
        <w:spacing w:line="360" w:lineRule="auto"/>
        <w:ind w:firstLineChars="50" w:firstLine="105"/>
        <w:rPr>
          <w:rFonts w:hAnsi="Times New Roman"/>
          <w:sz w:val="21"/>
        </w:rPr>
      </w:pPr>
      <w:r w:rsidRPr="002E36E9">
        <w:rPr>
          <w:rFonts w:hAnsi="Times New Roman" w:hint="eastAsia"/>
          <w:sz w:val="21"/>
        </w:rPr>
        <w:t>猜想</w:t>
      </w:r>
      <w:r w:rsidRPr="002E36E9">
        <w:rPr>
          <w:rFonts w:hAnsi="Times New Roman"/>
          <w:sz w:val="21"/>
        </w:rPr>
        <w:t xml:space="preserve">2 </w:t>
      </w:r>
      <w:r w:rsidRPr="002E36E9">
        <w:rPr>
          <w:rFonts w:hAnsi="Times New Roman" w:hint="eastAsia"/>
          <w:sz w:val="21"/>
        </w:rPr>
        <w:t>导体的电阻与导体的横截面积有关</w:t>
      </w:r>
    </w:p>
    <w:p w:rsidR="00A86A54" w:rsidRPr="002E36E9" w:rsidRDefault="00EA1C57" w:rsidP="00683DF0">
      <w:pPr>
        <w:pStyle w:val="DefaultParagraph"/>
        <w:spacing w:line="360" w:lineRule="auto"/>
        <w:ind w:firstLineChars="50" w:firstLine="105"/>
        <w:rPr>
          <w:rFonts w:hAnsi="Times New Roman"/>
          <w:sz w:val="21"/>
        </w:rPr>
      </w:pPr>
      <w:r w:rsidRPr="002E36E9">
        <w:rPr>
          <w:rFonts w:hAnsi="Times New Roman" w:hint="eastAsia"/>
          <w:sz w:val="21"/>
        </w:rPr>
        <w:t>猜想</w:t>
      </w:r>
      <w:r w:rsidRPr="002E36E9">
        <w:rPr>
          <w:rFonts w:hAnsi="Times New Roman"/>
          <w:sz w:val="21"/>
        </w:rPr>
        <w:t>3</w:t>
      </w:r>
      <w:r w:rsidR="005573A9" w:rsidRPr="002F5E06">
        <w:rPr>
          <w:rFonts w:hAnsi="Times New Roman"/>
          <w:sz w:val="21"/>
        </w:rPr>
        <w:pict>
          <v:shape id="_x0000_i1032" type="#_x0000_t75" alt="学科网(www.zxxk.com)--教育资源门户，提供试卷、教案、课件、论文、素材及各类教学资源下载，还有大量而丰富的教学相关资讯！" style="width:3pt;height:1.5pt">
            <v:imagedata r:id="rId12" o:title=""/>
          </v:shape>
        </w:pict>
      </w:r>
      <w:r w:rsidRPr="002E36E9">
        <w:rPr>
          <w:rFonts w:hAnsi="Times New Roman"/>
          <w:sz w:val="21"/>
        </w:rPr>
        <w:t xml:space="preserve"> </w:t>
      </w:r>
      <w:r w:rsidRPr="002E36E9">
        <w:rPr>
          <w:rFonts w:hAnsi="Times New Roman" w:hint="eastAsia"/>
          <w:sz w:val="21"/>
        </w:rPr>
        <w:t>导体的电阻与导体的材料有关．</w:t>
      </w:r>
    </w:p>
    <w:p w:rsidR="00A86A54" w:rsidRPr="002E36E9" w:rsidRDefault="002F5E06" w:rsidP="0064190C">
      <w:pPr>
        <w:pStyle w:val="DefaultParagraph"/>
        <w:spacing w:line="360" w:lineRule="auto"/>
        <w:rPr>
          <w:rFonts w:hAnsi="Times New Roman"/>
          <w:sz w:val="21"/>
        </w:rPr>
      </w:pPr>
      <w:r w:rsidRPr="002F5E06">
        <w:rPr>
          <w:noProof/>
        </w:rPr>
        <w:pict>
          <v:shape id="图片 1" o:spid="_x0000_s1146" type="#_x0000_t75" alt="学科网(www.zxxk.com)--教育资源门户，提供试卷、教案、课件、论文、素材及各类教学资源下载，还有大量而丰富的教学相关资讯！" style="position:absolute;margin-left:252pt;margin-top:7.8pt;width:210.1pt;height:102.45pt;z-index:-5;visibility:visible;mso-wrap-distance-left:0;mso-wrap-distance-right:0">
            <v:imagedata r:id="rId31" o:title="" gain="99297f" blacklevel="-6554f"/>
            <w10:wrap type="square"/>
          </v:shape>
        </w:pict>
      </w:r>
      <w:r w:rsidR="00EA1C57" w:rsidRPr="002E36E9">
        <w:rPr>
          <w:rFonts w:hAnsi="Times New Roman" w:hint="eastAsia"/>
          <w:sz w:val="21"/>
        </w:rPr>
        <w:t>实验室提供了四根电阻丝，其规格、材料如下表：</w:t>
      </w:r>
    </w:p>
    <w:tbl>
      <w:tblPr>
        <w:tblW w:w="0" w:type="auto"/>
        <w:tblInd w:w="2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A0"/>
      </w:tblPr>
      <w:tblGrid>
        <w:gridCol w:w="863"/>
        <w:gridCol w:w="955"/>
        <w:gridCol w:w="764"/>
        <w:gridCol w:w="1528"/>
      </w:tblGrid>
      <w:tr w:rsidR="00C57725" w:rsidTr="004172C7">
        <w:tc>
          <w:tcPr>
            <w:tcW w:w="863"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hint="eastAsia"/>
                <w:sz w:val="21"/>
              </w:rPr>
              <w:t>电阻丝</w:t>
            </w:r>
          </w:p>
        </w:tc>
        <w:tc>
          <w:tcPr>
            <w:tcW w:w="955"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hint="eastAsia"/>
                <w:sz w:val="21"/>
              </w:rPr>
              <w:t>材</w:t>
            </w:r>
            <w:r w:rsidRPr="00CB5EE7">
              <w:rPr>
                <w:rFonts w:ascii="Times New Roman" w:hAnsi="Times New Roman"/>
                <w:sz w:val="21"/>
              </w:rPr>
              <w:t xml:space="preserve"> </w:t>
            </w:r>
            <w:r w:rsidRPr="00CB5EE7">
              <w:rPr>
                <w:rFonts w:ascii="Times New Roman" w:hAnsi="Times New Roman" w:hint="eastAsia"/>
                <w:sz w:val="21"/>
              </w:rPr>
              <w:t>料</w:t>
            </w:r>
          </w:p>
        </w:tc>
        <w:tc>
          <w:tcPr>
            <w:tcW w:w="764"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hint="eastAsia"/>
                <w:sz w:val="21"/>
              </w:rPr>
              <w:t>长度</w:t>
            </w:r>
            <w:r w:rsidRPr="00CB5EE7">
              <w:rPr>
                <w:rFonts w:ascii="Times New Roman" w:hAnsi="Times New Roman"/>
                <w:sz w:val="21"/>
              </w:rPr>
              <w:t>/m</w:t>
            </w:r>
          </w:p>
        </w:tc>
        <w:tc>
          <w:tcPr>
            <w:tcW w:w="1528"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hint="eastAsia"/>
                <w:sz w:val="21"/>
              </w:rPr>
              <w:t>横截面积</w:t>
            </w:r>
            <w:r w:rsidRPr="00CB5EE7">
              <w:rPr>
                <w:rFonts w:ascii="Times New Roman" w:hAnsi="Times New Roman"/>
                <w:sz w:val="21"/>
              </w:rPr>
              <w:t>/mm</w:t>
            </w:r>
            <w:r w:rsidRPr="002E36E9">
              <w:rPr>
                <w:rFonts w:ascii="Times New Roman" w:hAnsi="Times New Roman"/>
                <w:sz w:val="21"/>
                <w:szCs w:val="24"/>
                <w:vertAlign w:val="superscript"/>
              </w:rPr>
              <w:t>2</w:t>
            </w:r>
          </w:p>
        </w:tc>
      </w:tr>
      <w:tr w:rsidR="00C57725" w:rsidTr="004172C7">
        <w:tc>
          <w:tcPr>
            <w:tcW w:w="863"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A</w:t>
            </w:r>
          </w:p>
        </w:tc>
        <w:tc>
          <w:tcPr>
            <w:tcW w:w="955"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hint="eastAsia"/>
                <w:sz w:val="21"/>
              </w:rPr>
              <w:t>镍铬合金</w:t>
            </w:r>
          </w:p>
        </w:tc>
        <w:tc>
          <w:tcPr>
            <w:tcW w:w="764"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0</w:t>
            </w:r>
            <w:r w:rsidRPr="00CB5EE7">
              <w:rPr>
                <w:rFonts w:ascii="Times New Roman" w:hAnsi="Times New Roman"/>
                <w:b/>
                <w:sz w:val="21"/>
              </w:rPr>
              <w:t>.</w:t>
            </w:r>
            <w:r w:rsidRPr="00CB5EE7">
              <w:rPr>
                <w:rFonts w:ascii="Times New Roman" w:hAnsi="Times New Roman"/>
                <w:sz w:val="21"/>
              </w:rPr>
              <w:t>5</w:t>
            </w:r>
          </w:p>
        </w:tc>
        <w:tc>
          <w:tcPr>
            <w:tcW w:w="1528"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0</w:t>
            </w:r>
            <w:r w:rsidRPr="00CB5EE7">
              <w:rPr>
                <w:rFonts w:ascii="Times New Roman" w:hAnsi="Times New Roman"/>
                <w:b/>
                <w:sz w:val="21"/>
              </w:rPr>
              <w:t>.</w:t>
            </w:r>
            <w:r w:rsidRPr="00CB5EE7">
              <w:rPr>
                <w:rFonts w:ascii="Times New Roman" w:hAnsi="Times New Roman"/>
                <w:sz w:val="21"/>
              </w:rPr>
              <w:t>5</w:t>
            </w:r>
          </w:p>
        </w:tc>
      </w:tr>
      <w:tr w:rsidR="00C57725" w:rsidTr="004172C7">
        <w:tc>
          <w:tcPr>
            <w:tcW w:w="863"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B</w:t>
            </w:r>
          </w:p>
        </w:tc>
        <w:tc>
          <w:tcPr>
            <w:tcW w:w="955"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hint="eastAsia"/>
                <w:sz w:val="21"/>
              </w:rPr>
              <w:t>镍铬合金</w:t>
            </w:r>
          </w:p>
        </w:tc>
        <w:tc>
          <w:tcPr>
            <w:tcW w:w="764"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1</w:t>
            </w:r>
            <w:r w:rsidRPr="00CB5EE7">
              <w:rPr>
                <w:rFonts w:ascii="Times New Roman" w:hAnsi="Times New Roman"/>
                <w:b/>
                <w:sz w:val="21"/>
              </w:rPr>
              <w:t>.</w:t>
            </w:r>
            <w:r w:rsidRPr="00CB5EE7">
              <w:rPr>
                <w:rFonts w:ascii="Times New Roman" w:hAnsi="Times New Roman"/>
                <w:sz w:val="21"/>
              </w:rPr>
              <w:t>0</w:t>
            </w:r>
          </w:p>
        </w:tc>
        <w:tc>
          <w:tcPr>
            <w:tcW w:w="1528"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0</w:t>
            </w:r>
            <w:r w:rsidRPr="00CB5EE7">
              <w:rPr>
                <w:rFonts w:ascii="Times New Roman" w:hAnsi="Times New Roman"/>
                <w:b/>
                <w:sz w:val="21"/>
              </w:rPr>
              <w:t>.</w:t>
            </w:r>
            <w:r w:rsidRPr="00CB5EE7">
              <w:rPr>
                <w:rFonts w:ascii="Times New Roman" w:hAnsi="Times New Roman"/>
                <w:sz w:val="21"/>
              </w:rPr>
              <w:t>5</w:t>
            </w:r>
          </w:p>
        </w:tc>
      </w:tr>
      <w:tr w:rsidR="00C57725" w:rsidTr="004172C7">
        <w:tc>
          <w:tcPr>
            <w:tcW w:w="863"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C</w:t>
            </w:r>
          </w:p>
        </w:tc>
        <w:tc>
          <w:tcPr>
            <w:tcW w:w="955"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hint="eastAsia"/>
                <w:sz w:val="21"/>
              </w:rPr>
              <w:t>镍铬合金</w:t>
            </w:r>
          </w:p>
        </w:tc>
        <w:tc>
          <w:tcPr>
            <w:tcW w:w="764"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0</w:t>
            </w:r>
            <w:r w:rsidRPr="00CB5EE7">
              <w:rPr>
                <w:rFonts w:ascii="Times New Roman" w:hAnsi="Times New Roman"/>
                <w:b/>
                <w:sz w:val="21"/>
              </w:rPr>
              <w:t>.</w:t>
            </w:r>
            <w:r w:rsidRPr="00CB5EE7">
              <w:rPr>
                <w:rFonts w:ascii="Times New Roman" w:hAnsi="Times New Roman"/>
                <w:sz w:val="21"/>
              </w:rPr>
              <w:t>5</w:t>
            </w:r>
          </w:p>
        </w:tc>
        <w:tc>
          <w:tcPr>
            <w:tcW w:w="1528"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1</w:t>
            </w:r>
            <w:r w:rsidRPr="00CB5EE7">
              <w:rPr>
                <w:rFonts w:ascii="Times New Roman" w:hAnsi="Times New Roman"/>
                <w:b/>
                <w:sz w:val="21"/>
              </w:rPr>
              <w:t>.</w:t>
            </w:r>
            <w:r w:rsidRPr="00CB5EE7">
              <w:rPr>
                <w:rFonts w:ascii="Times New Roman" w:hAnsi="Times New Roman"/>
                <w:sz w:val="21"/>
              </w:rPr>
              <w:t>0</w:t>
            </w:r>
          </w:p>
        </w:tc>
      </w:tr>
      <w:tr w:rsidR="00C57725" w:rsidTr="004172C7">
        <w:tc>
          <w:tcPr>
            <w:tcW w:w="863"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D</w:t>
            </w:r>
          </w:p>
        </w:tc>
        <w:tc>
          <w:tcPr>
            <w:tcW w:w="955"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hint="eastAsia"/>
                <w:sz w:val="21"/>
              </w:rPr>
              <w:t>锰铜合金</w:t>
            </w:r>
          </w:p>
        </w:tc>
        <w:tc>
          <w:tcPr>
            <w:tcW w:w="764"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0</w:t>
            </w:r>
            <w:r w:rsidRPr="00CB5EE7">
              <w:rPr>
                <w:rFonts w:ascii="Times New Roman" w:hAnsi="Times New Roman"/>
                <w:b/>
                <w:sz w:val="21"/>
              </w:rPr>
              <w:t>.</w:t>
            </w:r>
            <w:r w:rsidRPr="00CB5EE7">
              <w:rPr>
                <w:rFonts w:ascii="Times New Roman" w:hAnsi="Times New Roman"/>
                <w:sz w:val="21"/>
              </w:rPr>
              <w:t>5</w:t>
            </w:r>
          </w:p>
        </w:tc>
        <w:tc>
          <w:tcPr>
            <w:tcW w:w="1528" w:type="dxa"/>
            <w:vAlign w:val="center"/>
          </w:tcPr>
          <w:p w:rsidR="00A86A54" w:rsidRPr="00CB5EE7" w:rsidRDefault="00EA1C57" w:rsidP="0064190C">
            <w:pPr>
              <w:pStyle w:val="DefaultParagraph"/>
              <w:spacing w:line="360" w:lineRule="auto"/>
              <w:jc w:val="center"/>
              <w:rPr>
                <w:rFonts w:ascii="Times New Roman" w:hAnsi="Times New Roman"/>
                <w:sz w:val="21"/>
              </w:rPr>
            </w:pPr>
            <w:r w:rsidRPr="00CB5EE7">
              <w:rPr>
                <w:rFonts w:ascii="Times New Roman" w:hAnsi="Times New Roman"/>
                <w:sz w:val="21"/>
              </w:rPr>
              <w:t>0</w:t>
            </w:r>
            <w:r w:rsidRPr="00CB5EE7">
              <w:rPr>
                <w:rFonts w:ascii="Times New Roman" w:hAnsi="Times New Roman"/>
                <w:b/>
                <w:sz w:val="21"/>
              </w:rPr>
              <w:t>.</w:t>
            </w:r>
            <w:r w:rsidRPr="00CB5EE7">
              <w:rPr>
                <w:rFonts w:ascii="Times New Roman" w:hAnsi="Times New Roman"/>
                <w:sz w:val="21"/>
              </w:rPr>
              <w:t>5</w:t>
            </w:r>
          </w:p>
        </w:tc>
      </w:tr>
    </w:tbl>
    <w:p w:rsidR="00A86A54" w:rsidRPr="002E36E9" w:rsidRDefault="00EA1C57" w:rsidP="0064190C">
      <w:pPr>
        <w:spacing w:line="360" w:lineRule="auto"/>
        <w:rPr>
          <w:rFonts w:ascii="宋体"/>
        </w:rPr>
      </w:pPr>
      <w:r>
        <w:t>(1)</w:t>
      </w:r>
      <w:r w:rsidRPr="002E36E9">
        <w:rPr>
          <w:rFonts w:hint="eastAsia"/>
        </w:rPr>
        <w:t>为了验</w:t>
      </w:r>
      <w:r w:rsidR="005573A9">
        <w:pict>
          <v:shape id="_x0000_i1033" type="#_x0000_t75" alt="学科网(www.zxxk.com)--教育资源门户，提供试卷、教案、课件、论文、素材及各类教学资源下载，还有大量而丰富的教学相关资讯！" style="width:3pt;height:1.5pt">
            <v:imagedata r:id="rId12" o:title=""/>
          </v:shape>
        </w:pict>
      </w:r>
      <w:r w:rsidRPr="002E36E9">
        <w:rPr>
          <w:rFonts w:hint="eastAsia"/>
        </w:rPr>
        <w:t>证上述猜想，她设计了如图所示的实验电路，在</w:t>
      </w:r>
      <w:r w:rsidRPr="002E36E9">
        <w:t>M</w:t>
      </w:r>
      <w:r w:rsidRPr="002E36E9">
        <w:rPr>
          <w:rFonts w:hint="eastAsia"/>
        </w:rPr>
        <w:t>、</w:t>
      </w:r>
      <w:r w:rsidRPr="002E36E9">
        <w:t>N</w:t>
      </w:r>
      <w:r w:rsidRPr="002E36E9">
        <w:rPr>
          <w:rFonts w:hint="eastAsia"/>
        </w:rPr>
        <w:t>之间分别接上不同的导体，则通过</w:t>
      </w:r>
      <w:r w:rsidRPr="002E36E9">
        <w:rPr>
          <w:rFonts w:hint="eastAsia"/>
        </w:rPr>
        <w:lastRenderedPageBreak/>
        <w:t>观察</w:t>
      </w:r>
      <w:r>
        <w:rPr>
          <w:u w:val="single"/>
        </w:rPr>
        <w:t xml:space="preserve">  </w:t>
      </w:r>
      <w:r w:rsidRPr="002E36E9">
        <w:rPr>
          <w:u w:val="single"/>
        </w:rPr>
        <w:t xml:space="preserve"> </w:t>
      </w:r>
      <w:r w:rsidRPr="002E36E9">
        <w:rPr>
          <w:rFonts w:ascii="宋体" w:hAnsi="宋体" w:hint="eastAsia"/>
          <w:szCs w:val="21"/>
          <w:u w:val="single"/>
        </w:rPr>
        <w:t>▲</w:t>
      </w:r>
      <w:r>
        <w:rPr>
          <w:u w:val="single"/>
        </w:rPr>
        <w:t xml:space="preserve"> </w:t>
      </w:r>
      <w:r w:rsidRPr="002E36E9">
        <w:rPr>
          <w:u w:val="single"/>
        </w:rPr>
        <w:t xml:space="preserve">  </w:t>
      </w:r>
      <w:r w:rsidRPr="002E36E9">
        <w:rPr>
          <w:rFonts w:hint="eastAsia"/>
        </w:rPr>
        <w:t>来比较导体电阻的大小．</w:t>
      </w:r>
    </w:p>
    <w:p w:rsidR="00A86A54" w:rsidRDefault="00EA1C57" w:rsidP="0064190C">
      <w:pPr>
        <w:pStyle w:val="DefaultParagraph"/>
        <w:spacing w:line="360" w:lineRule="auto"/>
        <w:rPr>
          <w:rFonts w:hAnsi="Times New Roman"/>
          <w:sz w:val="21"/>
          <w:u w:val="single"/>
        </w:rPr>
      </w:pPr>
      <w:r w:rsidRPr="002E36E9">
        <w:rPr>
          <w:rFonts w:hAnsi="Times New Roman" w:hint="eastAsia"/>
          <w:sz w:val="21"/>
        </w:rPr>
        <w:t>（</w:t>
      </w:r>
      <w:r>
        <w:rPr>
          <w:rFonts w:hAnsi="Times New Roman"/>
          <w:sz w:val="21"/>
        </w:rPr>
        <w:t>2</w:t>
      </w:r>
      <w:r w:rsidRPr="002E36E9">
        <w:rPr>
          <w:rFonts w:hAnsi="Times New Roman" w:hint="eastAsia"/>
          <w:sz w:val="21"/>
        </w:rPr>
        <w:t>）为了验证猜想</w:t>
      </w:r>
      <w:r w:rsidRPr="002E36E9">
        <w:rPr>
          <w:rFonts w:hAnsi="Times New Roman"/>
          <w:sz w:val="21"/>
        </w:rPr>
        <w:t>1</w:t>
      </w:r>
      <w:r w:rsidRPr="002E36E9">
        <w:rPr>
          <w:rFonts w:hAnsi="Times New Roman" w:hint="eastAsia"/>
          <w:sz w:val="21"/>
        </w:rPr>
        <w:t>，应该选用编号为</w:t>
      </w:r>
      <w:r w:rsidRPr="002E36E9">
        <w:rPr>
          <w:rFonts w:hAnsi="Times New Roman"/>
          <w:sz w:val="21"/>
          <w:u w:val="single"/>
        </w:rPr>
        <w:t xml:space="preserve">   </w:t>
      </w:r>
      <w:r w:rsidRPr="002E36E9">
        <w:rPr>
          <w:rFonts w:ascii="宋体" w:hAnsi="宋体" w:hint="eastAsia"/>
          <w:sz w:val="21"/>
          <w:szCs w:val="21"/>
          <w:u w:val="single"/>
        </w:rPr>
        <w:t>▲</w:t>
      </w:r>
      <w:r w:rsidRPr="002E36E9">
        <w:rPr>
          <w:rFonts w:hAnsi="Times New Roman"/>
          <w:sz w:val="21"/>
          <w:u w:val="single"/>
        </w:rPr>
        <w:t xml:space="preserve">       </w:t>
      </w:r>
      <w:r w:rsidRPr="002E36E9">
        <w:rPr>
          <w:rFonts w:hAnsi="Times New Roman" w:hint="eastAsia"/>
          <w:sz w:val="21"/>
        </w:rPr>
        <w:t>的两根电阻丝进行实验；如果选用编号为</w:t>
      </w:r>
      <w:r w:rsidRPr="002E36E9">
        <w:rPr>
          <w:rFonts w:hAnsi="Times New Roman"/>
          <w:sz w:val="21"/>
        </w:rPr>
        <w:t>A</w:t>
      </w:r>
      <w:r w:rsidRPr="002E36E9">
        <w:rPr>
          <w:rFonts w:hAnsi="Times New Roman" w:hint="eastAsia"/>
          <w:sz w:val="21"/>
        </w:rPr>
        <w:t>、</w:t>
      </w:r>
      <w:r w:rsidRPr="002E36E9">
        <w:rPr>
          <w:rFonts w:hAnsi="Times New Roman"/>
          <w:sz w:val="21"/>
        </w:rPr>
        <w:t>C</w:t>
      </w:r>
      <w:r w:rsidRPr="002E36E9">
        <w:rPr>
          <w:rFonts w:hAnsi="Times New Roman" w:hint="eastAsia"/>
          <w:sz w:val="21"/>
        </w:rPr>
        <w:t>的两根电阻丝进行实验，是为了验证猜想</w:t>
      </w:r>
      <w:r w:rsidRPr="002E36E9">
        <w:rPr>
          <w:rFonts w:hAnsi="Times New Roman"/>
          <w:sz w:val="21"/>
          <w:u w:val="single"/>
        </w:rPr>
        <w:t xml:space="preserve">     </w:t>
      </w:r>
      <w:r w:rsidRPr="002E36E9">
        <w:rPr>
          <w:rFonts w:ascii="宋体" w:hAnsi="宋体" w:hint="eastAsia"/>
          <w:sz w:val="21"/>
          <w:szCs w:val="21"/>
          <w:u w:val="single"/>
        </w:rPr>
        <w:t>▲</w:t>
      </w:r>
      <w:r w:rsidRPr="002E36E9">
        <w:rPr>
          <w:rFonts w:hAnsi="Times New Roman"/>
          <w:sz w:val="21"/>
          <w:u w:val="single"/>
        </w:rPr>
        <w:t xml:space="preserve">   </w:t>
      </w:r>
      <w:r>
        <w:rPr>
          <w:rFonts w:hAnsi="Times New Roman" w:hint="eastAsia"/>
          <w:sz w:val="21"/>
        </w:rPr>
        <w:t>（填序号）</w:t>
      </w:r>
      <w:r w:rsidRPr="002E36E9">
        <w:rPr>
          <w:rFonts w:hAnsi="Times New Roman" w:hint="eastAsia"/>
          <w:sz w:val="21"/>
        </w:rPr>
        <w:t>，</w:t>
      </w:r>
      <w:r>
        <w:rPr>
          <w:rFonts w:hAnsi="Times New Roman" w:hint="eastAsia"/>
          <w:sz w:val="21"/>
        </w:rPr>
        <w:t>此时</w:t>
      </w:r>
      <w:r w:rsidRPr="002E36E9">
        <w:rPr>
          <w:rFonts w:hAnsi="Times New Roman" w:hint="eastAsia"/>
          <w:sz w:val="21"/>
        </w:rPr>
        <w:t>得出</w:t>
      </w:r>
      <w:r>
        <w:rPr>
          <w:rFonts w:hAnsi="Times New Roman" w:hint="eastAsia"/>
          <w:sz w:val="21"/>
        </w:rPr>
        <w:t>的</w:t>
      </w:r>
      <w:r w:rsidRPr="002E36E9">
        <w:rPr>
          <w:rFonts w:hAnsi="Times New Roman" w:hint="eastAsia"/>
          <w:sz w:val="21"/>
        </w:rPr>
        <w:t>结论</w:t>
      </w:r>
      <w:r>
        <w:rPr>
          <w:rFonts w:hAnsi="Times New Roman" w:hint="eastAsia"/>
          <w:sz w:val="21"/>
        </w:rPr>
        <w:t>是</w:t>
      </w:r>
      <w:r w:rsidRPr="002E36E9">
        <w:rPr>
          <w:rFonts w:hAnsi="Times New Roman" w:hint="eastAsia"/>
          <w:sz w:val="21"/>
        </w:rPr>
        <w:t>：</w:t>
      </w:r>
      <w:r w:rsidRPr="002E36E9">
        <w:rPr>
          <w:rFonts w:hAnsi="Times New Roman"/>
          <w:sz w:val="21"/>
          <w:u w:val="single"/>
        </w:rPr>
        <w:t xml:space="preserve">  </w:t>
      </w:r>
      <w:r w:rsidRPr="002E36E9">
        <w:rPr>
          <w:rFonts w:ascii="宋体" w:hAnsi="宋体" w:hint="eastAsia"/>
          <w:sz w:val="21"/>
          <w:szCs w:val="21"/>
          <w:u w:val="single"/>
        </w:rPr>
        <w:t>▲</w:t>
      </w:r>
      <w:r w:rsidRPr="002E36E9">
        <w:rPr>
          <w:rFonts w:hAnsi="Times New Roman"/>
          <w:sz w:val="21"/>
          <w:u w:val="single"/>
        </w:rPr>
        <w:t xml:space="preserve">                          </w:t>
      </w:r>
    </w:p>
    <w:p w:rsidR="00A86A54" w:rsidRDefault="00CE35A8" w:rsidP="0064190C">
      <w:pPr>
        <w:pStyle w:val="DefaultParagraph"/>
        <w:spacing w:line="360" w:lineRule="auto"/>
        <w:rPr>
          <w:rFonts w:hAnsi="Times New Roman"/>
          <w:sz w:val="21"/>
          <w:u w:val="single"/>
        </w:rPr>
      </w:pPr>
    </w:p>
    <w:p w:rsidR="00A86A54" w:rsidRPr="0052751A" w:rsidRDefault="00EA1C57" w:rsidP="0064190C">
      <w:pPr>
        <w:pStyle w:val="DefaultParagraph"/>
        <w:spacing w:line="360" w:lineRule="auto"/>
      </w:pPr>
      <w:r>
        <w:t>25.</w:t>
      </w:r>
      <w:r>
        <w:rPr>
          <w:rFonts w:hint="eastAsia"/>
        </w:rPr>
        <w:t>（</w:t>
      </w:r>
      <w:r>
        <w:t>6</w:t>
      </w:r>
      <w:r>
        <w:rPr>
          <w:rFonts w:hint="eastAsia"/>
        </w:rPr>
        <w:t>分）小明和小红用图</w:t>
      </w:r>
      <w:r w:rsidRPr="002E36E9">
        <w:rPr>
          <w:rFonts w:hint="eastAsia"/>
        </w:rPr>
        <w:t>所示的杠杆一起探究杠杆的平衡条件：</w:t>
      </w:r>
    </w:p>
    <w:p w:rsidR="00A86A54" w:rsidRDefault="002F5E06" w:rsidP="0064190C">
      <w:pPr>
        <w:spacing w:line="360" w:lineRule="auto"/>
        <w:rPr>
          <w:szCs w:val="21"/>
        </w:rPr>
      </w:pPr>
      <w:r w:rsidRPr="002F5E06">
        <w:rPr>
          <w:noProof/>
        </w:rPr>
        <w:pict>
          <v:group id="组合 250" o:spid="_x0000_s1148" alt="学科网(www.zxxk.com)--教育资源门户，提供试卷、教案、课件、论文、素材及各类教学资源下载，还有大量而丰富的教学相关资讯！" style="position:absolute;left:0;text-align:left;margin-left:178.5pt;margin-top:15.6pt;width:128.6pt;height:83.6pt;z-index:15" coordsize="2572,1672">
            <v:shape id="文本框 251" o:spid="_x0000_s1149" type="#_x0000_t202" style="position:absolute;left:1060;top:1422;width:584;height:250" filled="f" stroked="f">
              <v:textbox inset="0,0,0,0">
                <w:txbxContent>
                  <w:p w:rsidR="00A86A54" w:rsidRDefault="00CE35A8" w:rsidP="0006486E">
                    <w:pPr>
                      <w:rPr>
                        <w:rFonts w:ascii="宋体"/>
                        <w:sz w:val="18"/>
                        <w:szCs w:val="18"/>
                      </w:rPr>
                    </w:pPr>
                  </w:p>
                </w:txbxContent>
              </v:textbox>
            </v:shape>
            <v:group id="组合 252" o:spid="_x0000_s1150" style="position:absolute;width:2572;height:1440" coordsize="2572,1440">
              <v:shape id="文本框 253" o:spid="_x0000_s1151" type="#_x0000_t202" style="position:absolute;left:1380;top:66;width:180;height:180" filled="f" stroked="f">
                <v:textbox inset="0,0,0,0">
                  <w:txbxContent>
                    <w:p w:rsidR="00A86A54" w:rsidRDefault="00EA1C57" w:rsidP="0006486E">
                      <w:pPr>
                        <w:spacing w:line="180" w:lineRule="exact"/>
                        <w:rPr>
                          <w:sz w:val="18"/>
                          <w:szCs w:val="18"/>
                        </w:rPr>
                      </w:pPr>
                      <w:r>
                        <w:rPr>
                          <w:sz w:val="18"/>
                          <w:szCs w:val="18"/>
                        </w:rPr>
                        <w:t>O</w:t>
                      </w:r>
                    </w:p>
                  </w:txbxContent>
                </v:textbox>
              </v:shape>
              <v:group id="组合 254" o:spid="_x0000_s1152" style="position:absolute;width:2572;height:1440" coordsize="2572,1440">
                <v:group id="组合 255" o:spid="_x0000_s1153" style="position:absolute;left:722;width:1190;height:1440" coordsize="1210,2659">
                  <v:group id="组合 256" o:spid="_x0000_s1154" style="position:absolute;left:523;width:170;height:2438" coordsize="210,1984">
                    <v:rect id="矩形 257" o:spid="_x0000_s1155" style="position:absolute;left:48;width:102;height:1944">
                      <v:fill color2="fill darken(118)" angle="-90" method="linear sigma" focus="50%" type="gradient"/>
                    </v:rect>
                    <v:rect id="矩形 258" o:spid="_x0000_s1156" style="position:absolute;top:1871;width:210;height:113" fillcolor="#333"/>
                  </v:group>
                  <v:group id="组合 259" o:spid="_x0000_s1157" style="position:absolute;top:2412;width:1210;height:247" coordsize="1310,247">
                    <v:rect id="矩形 260" o:spid="_x0000_s1158" style="position:absolute;width:1310;height:155" fillcolor="gray"/>
                    <v:rect id="矩形 261" o:spid="_x0000_s1159" style="position:absolute;top:155;width:124;height:92" fillcolor="#969696">
                      <v:fill color2="fill darken(118)" focusposition=".5,.5" focussize="" method="linear sigma" focus="100%" type="gradientRadial"/>
                    </v:rect>
                    <v:rect id="矩形 262" o:spid="_x0000_s1160" style="position:absolute;left:1197;top:155;width:112;height:83" fillcolor="#969696">
                      <v:fill color2="fill darken(118)" focusposition=".5,.5" focussize="" method="linear sigma" focus="100%" type="gradientRadial"/>
                    </v:rect>
                  </v:group>
                </v:group>
                <v:group id="组合 263" o:spid="_x0000_s1161" style="position:absolute;top:198;width:2572;height:145" coordsize="2572,145">
                  <v:group id="组合 264" o:spid="_x0000_s1162" style="position:absolute;left:2370;top:11;width:202;height:134" coordsize="202,134">
                    <v:line id="直线 265" o:spid="_x0000_s1163" style="position:absolute" from="0,72" to="202,72" strokeweight="1pt"/>
                    <v:rect id="矩形 266" o:spid="_x0000_s1164" style="position:absolute;left:94;width:54;height:134" fillcolor="gray"/>
                  </v:group>
                  <v:rect id="矩形 267" o:spid="_x0000_s1165" style="position:absolute;left:192;top:39;width:225;height:76"/>
                  <v:rect id="矩形 268" o:spid="_x0000_s1166" style="position:absolute;left:417;top:39;width:224;height:76"/>
                  <v:rect id="矩形 269" o:spid="_x0000_s1167" style="position:absolute;left:641;top:39;width:224;height:76"/>
                  <v:rect id="矩形 270" o:spid="_x0000_s1168" style="position:absolute;left:865;top:39;width:224;height:76"/>
                  <v:rect id="矩形 271" o:spid="_x0000_s1169" style="position:absolute;left:1089;top:39;width:225;height:76"/>
                  <v:rect id="矩形 272" o:spid="_x0000_s1170" style="position:absolute;left:1314;top:39;width:224;height:76"/>
                  <v:rect id="矩形 273" o:spid="_x0000_s1171" style="position:absolute;left:1538;top:39;width:224;height:76"/>
                  <v:rect id="矩形 274" o:spid="_x0000_s1172" style="position:absolute;left:1762;top:39;width:224;height:76"/>
                  <v:rect id="矩形 275" o:spid="_x0000_s1173" style="position:absolute;left:1986;top:39;width:225;height:76"/>
                  <v:rect id="矩形 276" o:spid="_x0000_s1174" style="position:absolute;left:2211;top:39;width:224;height:76"/>
                  <v:group id="组合 277" o:spid="_x0000_s1175" style="position:absolute;width:202;height:134" coordsize="202,134">
                    <v:line id="直线 278" o:spid="_x0000_s1176" style="position:absolute" from="0,72" to="202,72" strokeweight="1pt"/>
                    <v:rect id="矩形 279" o:spid="_x0000_s1177" style="position:absolute;left:94;width:54;height:134" fillcolor="gray"/>
                  </v:group>
                </v:group>
              </v:group>
              <v:shape id="文本框 280" o:spid="_x0000_s1178" type="#_x0000_t202" style="position:absolute;left:1206;top:138;width:190;height:192" filled="f" stroked="f">
                <v:textbox inset="0,0,0,0">
                  <w:txbxContent>
                    <w:p w:rsidR="00A86A54" w:rsidRDefault="00EA1C57" w:rsidP="0006486E">
                      <w:pPr>
                        <w:spacing w:line="240" w:lineRule="exact"/>
                        <w:rPr>
                          <w:szCs w:val="21"/>
                        </w:rPr>
                      </w:pPr>
                      <w:r>
                        <w:rPr>
                          <w:rFonts w:hint="eastAsia"/>
                          <w:szCs w:val="21"/>
                        </w:rPr>
                        <w:t>·</w:t>
                      </w:r>
                    </w:p>
                  </w:txbxContent>
                </v:textbox>
              </v:shape>
              <v:group id="组合 281" o:spid="_x0000_s1179" style="position:absolute;left:554;top:240;width:175;height:904" coordsize="175,904">
                <v:line id="直线 282" o:spid="_x0000_s1180" style="position:absolute" from="87,0" to="88,226"/>
                <v:group id="组合 283" o:spid="_x0000_s1181" style="position:absolute;top:174;width:167;height:196" coordsize="1155,1502">
                  <v:shape id="未知" o:spid="_x0000_s1182" style="position:absolute;left:440;top:1068;width:338;height:434;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shape id="未知" o:spid="_x0000_s1183" style="position:absolute;left:375;width:338;height:434;flip:x y;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rect id="矩形 286" o:spid="_x0000_s1184" style="position:absolute;top:394;width:1155;height:760" fillcolor="#333">
                    <v:fill color2="silver" angle="-90" focus="-50%" type="gradient"/>
                  </v:rect>
                </v:group>
                <v:group id="组合 287" o:spid="_x0000_s1185" style="position:absolute;top:350;width:167;height:196" coordsize="1155,1502">
                  <v:shape id="未知" o:spid="_x0000_s1186" style="position:absolute;left:440;top:1068;width:338;height:434;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shape id="未知" o:spid="_x0000_s1187" style="position:absolute;left:375;width:338;height:434;flip:x y;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rect id="矩形 290" o:spid="_x0000_s1188" style="position:absolute;top:394;width:1155;height:760" fillcolor="#333">
                    <v:fill color2="silver" angle="-90" focus="-50%" type="gradient"/>
                  </v:rect>
                </v:group>
                <v:group id="组合 291" o:spid="_x0000_s1189" style="position:absolute;top:524;width:167;height:197" coordsize="1155,1502">
                  <v:shape id="未知" o:spid="_x0000_s1190" style="position:absolute;left:440;top:1068;width:338;height:434;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shape id="未知" o:spid="_x0000_s1191" style="position:absolute;left:375;width:338;height:434;flip:x y;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rect id="矩形 294" o:spid="_x0000_s1192" style="position:absolute;top:394;width:1155;height:760" fillcolor="#333">
                    <v:fill color2="silver" angle="-90" focus="-50%" type="gradient"/>
                  </v:rect>
                </v:group>
                <v:group id="组合 295" o:spid="_x0000_s1193" style="position:absolute;left:8;top:707;width:167;height:197" coordsize="1155,1502">
                  <v:shape id="未知" o:spid="_x0000_s1194" style="position:absolute;left:440;top:1068;width:338;height:434;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shape id="未知" o:spid="_x0000_s1195" style="position:absolute;left:375;width:338;height:434;flip:x y;mso-wrap-style:squar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rect id="矩形 298" o:spid="_x0000_s1196" style="position:absolute;top:394;width:1155;height:760" fillcolor="#333">
                    <v:fill color2="silver" angle="-90" focus="-50%" type="gradient"/>
                  </v:rect>
                </v:group>
              </v:group>
              <v:shape id="文本框 299" o:spid="_x0000_s1197" type="#_x0000_t202" style="position:absolute;left:1672;top:54;width:172;height:206" filled="f" stroked="f">
                <v:textbox inset="0,0,0,0">
                  <w:txbxContent>
                    <w:p w:rsidR="00A86A54" w:rsidRDefault="00EA1C57" w:rsidP="0006486E">
                      <w:pPr>
                        <w:spacing w:line="180" w:lineRule="exact"/>
                        <w:rPr>
                          <w:rFonts w:eastAsia="楷体_GB2312"/>
                          <w:sz w:val="18"/>
                          <w:szCs w:val="18"/>
                        </w:rPr>
                      </w:pPr>
                      <w:r>
                        <w:rPr>
                          <w:rFonts w:eastAsia="楷体_GB2312"/>
                          <w:sz w:val="18"/>
                          <w:szCs w:val="18"/>
                        </w:rPr>
                        <w:t>B</w:t>
                      </w:r>
                    </w:p>
                  </w:txbxContent>
                </v:textbox>
              </v:shape>
              <v:shape id="文本框 300" o:spid="_x0000_s1198" type="#_x0000_t202" style="position:absolute;left:572;top:24;width:172;height:206" filled="f" stroked="f">
                <v:textbox inset="0,0,0,0">
                  <w:txbxContent>
                    <w:p w:rsidR="00A86A54" w:rsidRDefault="00EA1C57" w:rsidP="0006486E">
                      <w:pPr>
                        <w:spacing w:line="180" w:lineRule="exact"/>
                        <w:rPr>
                          <w:rFonts w:eastAsia="楷体_GB2312"/>
                          <w:sz w:val="18"/>
                          <w:szCs w:val="18"/>
                        </w:rPr>
                      </w:pPr>
                      <w:r>
                        <w:rPr>
                          <w:rFonts w:eastAsia="楷体_GB2312"/>
                          <w:sz w:val="18"/>
                          <w:szCs w:val="18"/>
                        </w:rPr>
                        <w:t>A</w:t>
                      </w:r>
                    </w:p>
                  </w:txbxContent>
                </v:textbox>
              </v:shape>
              <v:shape id="文本框 301" o:spid="_x0000_s1199" type="#_x0000_t202" style="position:absolute;left:534;top:210;width:144;height:155" filled="f" stroked="f">
                <v:textbox inset="0,0,0,0">
                  <w:txbxContent>
                    <w:p w:rsidR="00A86A54" w:rsidRDefault="00EA1C57" w:rsidP="0006486E">
                      <w:pPr>
                        <w:spacing w:line="180" w:lineRule="exact"/>
                        <w:rPr>
                          <w:rFonts w:ascii="宋体"/>
                          <w:szCs w:val="21"/>
                        </w:rPr>
                      </w:pPr>
                      <w:r>
                        <w:rPr>
                          <w:rFonts w:ascii="宋体" w:hint="eastAsia"/>
                          <w:szCs w:val="21"/>
                        </w:rPr>
                        <w:t>·</w:t>
                      </w:r>
                    </w:p>
                  </w:txbxContent>
                </v:textbox>
              </v:shape>
              <v:shape id="文本框 302" o:spid="_x0000_s1200" type="#_x0000_t202" style="position:absolute;left:1654;top:195;width:144;height:155" filled="f" stroked="f">
                <v:textbox inset="0,0,0,0">
                  <w:txbxContent>
                    <w:p w:rsidR="00A86A54" w:rsidRDefault="00EA1C57" w:rsidP="0006486E">
                      <w:pPr>
                        <w:spacing w:line="180" w:lineRule="exact"/>
                        <w:rPr>
                          <w:rFonts w:ascii="宋体"/>
                          <w:szCs w:val="21"/>
                        </w:rPr>
                      </w:pPr>
                      <w:r>
                        <w:rPr>
                          <w:rFonts w:ascii="宋体" w:hint="eastAsia"/>
                          <w:szCs w:val="21"/>
                        </w:rPr>
                        <w:t>·</w:t>
                      </w:r>
                    </w:p>
                  </w:txbxContent>
                </v:textbox>
              </v:shape>
            </v:group>
            <w10:wrap type="square"/>
          </v:group>
        </w:pict>
      </w:r>
      <w:r w:rsidRPr="002F5E06">
        <w:rPr>
          <w:noProof/>
        </w:rPr>
        <w:pict>
          <v:group id="_x0000_s1201" alt="学科网(www.zxxk.com)--教育资源门户，提供试卷、教案、课件、论文、素材及各类教学资源下载，还有大量而丰富的教学相关资讯！" style="position:absolute;left:0;text-align:left;margin-left:52.5pt;margin-top:15.6pt;width:104.55pt;height:58.5pt;z-index:-3" coordsize="2614,1462">
            <o:lock v:ext="edit" aspectratio="t"/>
            <v:rect id="_x0000_s1202" style="position:absolute;left:1232;width:142;height:1304">
              <o:lock v:ext="edit" aspectratio="t"/>
            </v:rect>
            <v:group id="_x0000_s1203" style="position:absolute;top:88;width:2614;height:238;rotation:661328fd" coordsize="2614,238">
              <o:lock v:ext="edit" aspectratio="t"/>
              <v:rect id="_x0000_s1204" style="position:absolute;left:227;top:60;width:181;height:113">
                <o:lock v:ext="edit" aspectratio="t"/>
              </v:rect>
              <v:rect id="_x0000_s1205" style="position:absolute;left:407;top:60;width:181;height:113">
                <o:lock v:ext="edit" aspectratio="t"/>
              </v:rect>
              <v:rect id="_x0000_s1206" style="position:absolute;left:586;top:60;width:181;height:113">
                <o:lock v:ext="edit" aspectratio="t"/>
              </v:rect>
              <v:rect id="_x0000_s1207" style="position:absolute;left:766;top:60;width:181;height:113">
                <o:lock v:ext="edit" aspectratio="t"/>
              </v:rect>
              <v:rect id="_x0000_s1208" style="position:absolute;left:947;top:60;width:181;height:113">
                <o:lock v:ext="edit" aspectratio="t"/>
              </v:rect>
              <v:rect id="_x0000_s1209" style="position:absolute;left:1486;top:60;width:181;height:113">
                <o:lock v:ext="edit" aspectratio="t"/>
              </v:rect>
              <v:rect id="_x0000_s1210" style="position:absolute;left:1667;top:60;width:181;height:113">
                <o:lock v:ext="edit" aspectratio="t"/>
              </v:rect>
              <v:rect id="_x0000_s1211" style="position:absolute;left:1847;top:60;width:181;height:113">
                <o:lock v:ext="edit" aspectratio="t"/>
              </v:rect>
              <v:rect id="_x0000_s1212" style="position:absolute;left:2026;top:60;width:181;height:113">
                <o:lock v:ext="edit" aspectratio="t"/>
              </v:rect>
              <v:rect id="_x0000_s1213" style="position:absolute;left:2206;top:60;width:181;height:113">
                <o:lock v:ext="edit" aspectratio="t"/>
              </v:rect>
              <v:rect id="_x0000_s1214" style="position:absolute;left:2477;width:62;height:238" fillcolor="black">
                <v:fill type="pattern"/>
                <o:lock v:ext="edit" aspectratio="t"/>
              </v:rect>
              <v:line id="_x0000_s1215" style="position:absolute" from="2387,120" to="2614,120" strokeweight="1.5pt">
                <o:lock v:ext="edit" aspectratio="t"/>
              </v:line>
              <v:rect id="_x0000_s1216" style="position:absolute;left:90;width:62;height:238" fillcolor="black">
                <v:fill type="pattern"/>
                <o:lock v:ext="edit" aspectratio="t"/>
              </v:rect>
              <v:line id="_x0000_s1217" style="position:absolute" from="0,120" to="227,120" strokeweight="1.5pt">
                <o:lock v:ext="edit" aspectratio="t"/>
              </v:line>
              <v:rect id="_x0000_s1218" style="position:absolute;left:1127;top:60;width:363;height:113">
                <o:lock v:ext="edit" aspectratio="t"/>
              </v:rect>
            </v:group>
            <v:oval id="_x0000_s1219" style="position:absolute;left:1277;top:178;width:57;height:57">
              <o:lock v:ext="edit" aspectratio="t"/>
            </v:oval>
            <v:group id="_x0000_s1220" style="position:absolute;left:667;top:1294;width:1230;height:168" coordsize="1230,168">
              <o:lock v:ext="edit" aspectratio="t"/>
              <v:line id="_x0000_s1221" style="position:absolute" from="240,10" to="977,10">
                <o:lock v:ext="edit" aspectratio="t"/>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22" type="#_x0000_t19" style="position:absolute;left:990;top:5;width:240;height:163">
                <o:lock v:ext="edit" aspectratio="t"/>
              </v:shape>
              <v:shape id="_x0000_s1223" type="#_x0000_t19" style="position:absolute;width:240;height:163;flip:x">
                <o:lock v:ext="edit" aspectratio="t"/>
              </v:shape>
            </v:group>
            <v:group id="_x0000_s1224" style="position:absolute;left:847;top:1399;width:850;height:57" coordsize="1230,168">
              <o:lock v:ext="edit" aspectratio="t"/>
              <v:line id="_x0000_s1225" style="position:absolute" from="240,10" to="977,10">
                <o:lock v:ext="edit" aspectratio="t"/>
              </v:line>
              <v:shape id="_x0000_s1226" type="#_x0000_t19" style="position:absolute;left:990;top:5;width:240;height:163">
                <o:lock v:ext="edit" aspectratio="t"/>
              </v:shape>
              <v:shape id="_x0000_s1227" type="#_x0000_t19" style="position:absolute;width:240;height:163;flip:x">
                <o:lock v:ext="edit" aspectratio="t"/>
              </v:shape>
            </v:group>
            <v:line id="_x0000_s1228" style="position:absolute" from="672,1462" to="842,1462">
              <o:lock v:ext="edit" aspectratio="t"/>
            </v:line>
            <v:line id="_x0000_s1229" style="position:absolute" from="1707,1462" to="1888,1462">
              <o:lock v:ext="edit" aspectratio="t"/>
            </v:line>
            <w10:wrap type="square"/>
          </v:group>
        </w:pict>
      </w:r>
    </w:p>
    <w:p w:rsidR="00A86A54" w:rsidRDefault="00CE35A8" w:rsidP="0064190C">
      <w:pPr>
        <w:spacing w:line="360" w:lineRule="auto"/>
        <w:rPr>
          <w:szCs w:val="21"/>
        </w:rPr>
      </w:pPr>
    </w:p>
    <w:p w:rsidR="00A86A54" w:rsidRDefault="00CE35A8" w:rsidP="0064190C">
      <w:pPr>
        <w:spacing w:line="360" w:lineRule="auto"/>
        <w:rPr>
          <w:szCs w:val="21"/>
        </w:rPr>
      </w:pPr>
    </w:p>
    <w:p w:rsidR="00A86A54" w:rsidRDefault="00CE35A8" w:rsidP="0064190C">
      <w:pPr>
        <w:spacing w:line="360" w:lineRule="auto"/>
        <w:rPr>
          <w:szCs w:val="21"/>
        </w:rPr>
      </w:pPr>
    </w:p>
    <w:p w:rsidR="00A86A54" w:rsidRDefault="00CE35A8" w:rsidP="0064190C">
      <w:pPr>
        <w:spacing w:line="360" w:lineRule="auto"/>
        <w:rPr>
          <w:szCs w:val="21"/>
        </w:rPr>
      </w:pPr>
    </w:p>
    <w:p w:rsidR="00A86A54" w:rsidRPr="002E36E9" w:rsidRDefault="00EA1C57" w:rsidP="0064190C">
      <w:pPr>
        <w:spacing w:line="360" w:lineRule="auto"/>
        <w:rPr>
          <w:szCs w:val="21"/>
        </w:rPr>
      </w:pPr>
      <w:r w:rsidRPr="002E36E9">
        <w:rPr>
          <w:rFonts w:hint="eastAsia"/>
          <w:szCs w:val="21"/>
        </w:rPr>
        <w:t>（</w:t>
      </w:r>
      <w:r w:rsidRPr="002E36E9">
        <w:rPr>
          <w:szCs w:val="21"/>
        </w:rPr>
        <w:t>1</w:t>
      </w:r>
      <w:r>
        <w:rPr>
          <w:rFonts w:hint="eastAsia"/>
          <w:szCs w:val="21"/>
        </w:rPr>
        <w:t>）实验前，应使</w:t>
      </w:r>
      <w:r w:rsidRPr="002E36E9">
        <w:rPr>
          <w:rFonts w:hint="eastAsia"/>
          <w:szCs w:val="21"/>
        </w:rPr>
        <w:t>图中的杠杆在</w:t>
      </w:r>
      <w:r w:rsidRPr="002E36E9">
        <w:rPr>
          <w:rFonts w:ascii="宋体" w:hAnsi="宋体"/>
          <w:szCs w:val="21"/>
          <w:u w:val="single"/>
        </w:rPr>
        <w:t xml:space="preserve">  </w:t>
      </w:r>
      <w:r w:rsidRPr="002E36E9">
        <w:rPr>
          <w:rFonts w:ascii="宋体" w:hAnsi="宋体" w:cs="宋体" w:hint="eastAsia"/>
          <w:kern w:val="0"/>
          <w:szCs w:val="21"/>
          <w:u w:val="single"/>
          <w:lang w:val="zh-CN"/>
        </w:rPr>
        <w:t>▲</w:t>
      </w:r>
      <w:r w:rsidRPr="002E36E9">
        <w:rPr>
          <w:rFonts w:ascii="宋体" w:hAnsi="宋体"/>
          <w:szCs w:val="21"/>
          <w:u w:val="single"/>
        </w:rPr>
        <w:t xml:space="preserve">  </w:t>
      </w:r>
      <w:r w:rsidRPr="002E36E9">
        <w:rPr>
          <w:rFonts w:hint="eastAsia"/>
          <w:szCs w:val="21"/>
        </w:rPr>
        <w:t>位置平衡，可以将杠杆左端的平衡螺母向</w:t>
      </w:r>
      <w:r w:rsidRPr="002E36E9">
        <w:rPr>
          <w:rFonts w:ascii="宋体" w:hAnsi="宋体"/>
          <w:szCs w:val="21"/>
          <w:u w:val="single"/>
        </w:rPr>
        <w:t xml:space="preserve">  </w:t>
      </w:r>
      <w:r w:rsidRPr="002E36E9">
        <w:rPr>
          <w:rFonts w:ascii="宋体" w:hAnsi="宋体" w:cs="宋体" w:hint="eastAsia"/>
          <w:kern w:val="0"/>
          <w:szCs w:val="21"/>
          <w:u w:val="single"/>
          <w:lang w:val="zh-CN"/>
        </w:rPr>
        <w:t>▲</w:t>
      </w:r>
      <w:r w:rsidRPr="002E36E9">
        <w:rPr>
          <w:rFonts w:ascii="宋体" w:hAnsi="宋体"/>
          <w:szCs w:val="21"/>
          <w:u w:val="single"/>
        </w:rPr>
        <w:t xml:space="preserve">  </w:t>
      </w:r>
      <w:r w:rsidRPr="002E36E9">
        <w:rPr>
          <w:rFonts w:hint="eastAsia"/>
          <w:szCs w:val="21"/>
        </w:rPr>
        <w:t>调，</w:t>
      </w:r>
    </w:p>
    <w:p w:rsidR="00A86A54" w:rsidRDefault="00EA1C57" w:rsidP="0064190C">
      <w:pPr>
        <w:spacing w:line="360" w:lineRule="auto"/>
        <w:rPr>
          <w:szCs w:val="21"/>
        </w:rPr>
      </w:pPr>
      <w:r w:rsidRPr="002E36E9">
        <w:rPr>
          <w:rFonts w:hint="eastAsia"/>
          <w:szCs w:val="21"/>
        </w:rPr>
        <w:t>（</w:t>
      </w:r>
      <w:r w:rsidRPr="002E36E9">
        <w:rPr>
          <w:szCs w:val="21"/>
        </w:rPr>
        <w:t>2</w:t>
      </w:r>
      <w:r w:rsidRPr="002E36E9">
        <w:rPr>
          <w:rFonts w:hint="eastAsia"/>
          <w:szCs w:val="21"/>
        </w:rPr>
        <w:t>）调平衡后，小明在图所示位置处挂上</w:t>
      </w:r>
      <w:r>
        <w:rPr>
          <w:szCs w:val="21"/>
        </w:rPr>
        <w:t>4</w:t>
      </w:r>
      <w:r w:rsidRPr="002E36E9">
        <w:rPr>
          <w:rFonts w:hint="eastAsia"/>
          <w:szCs w:val="21"/>
        </w:rPr>
        <w:t>个钩码（每个重为</w:t>
      </w:r>
      <w:r w:rsidRPr="002E36E9">
        <w:rPr>
          <w:szCs w:val="21"/>
        </w:rPr>
        <w:t>1N</w:t>
      </w:r>
      <w:r w:rsidRPr="002E36E9">
        <w:rPr>
          <w:rFonts w:hint="eastAsia"/>
          <w:szCs w:val="21"/>
        </w:rPr>
        <w:t>），要使杠杆在水平位置平衡，应在杠杆右端的</w:t>
      </w:r>
      <w:r>
        <w:rPr>
          <w:szCs w:val="21"/>
        </w:rPr>
        <w:t>B</w:t>
      </w:r>
      <w:r w:rsidRPr="002E36E9">
        <w:rPr>
          <w:rFonts w:hint="eastAsia"/>
          <w:szCs w:val="21"/>
        </w:rPr>
        <w:t>点挂上</w:t>
      </w:r>
      <w:r w:rsidRPr="002E36E9">
        <w:rPr>
          <w:rFonts w:ascii="宋体" w:hAnsi="宋体" w:cs="宋体" w:hint="eastAsia"/>
          <w:kern w:val="0"/>
          <w:szCs w:val="21"/>
          <w:u w:val="single"/>
          <w:lang w:val="zh-CN"/>
        </w:rPr>
        <w:t>▲</w:t>
      </w:r>
      <w:r w:rsidRPr="002E36E9">
        <w:rPr>
          <w:rFonts w:ascii="宋体" w:hAnsi="宋体"/>
          <w:szCs w:val="21"/>
          <w:u w:val="single"/>
        </w:rPr>
        <w:t xml:space="preserve">  </w:t>
      </w:r>
      <w:r w:rsidRPr="002E36E9">
        <w:rPr>
          <w:rFonts w:hint="eastAsia"/>
          <w:szCs w:val="21"/>
        </w:rPr>
        <w:t>个钩码，这时使杠杆在水平位置平衡的好处是</w:t>
      </w:r>
      <w:r w:rsidRPr="002E36E9">
        <w:rPr>
          <w:szCs w:val="21"/>
          <w:u w:val="single"/>
        </w:rPr>
        <w:t xml:space="preserve">         </w:t>
      </w:r>
      <w:r w:rsidRPr="002E36E9">
        <w:rPr>
          <w:rFonts w:ascii="宋体" w:hAnsi="宋体"/>
          <w:szCs w:val="21"/>
          <w:u w:val="single"/>
        </w:rPr>
        <w:t xml:space="preserve">  </w:t>
      </w:r>
      <w:r w:rsidRPr="002E36E9">
        <w:rPr>
          <w:rFonts w:ascii="宋体" w:hAnsi="宋体" w:cs="宋体" w:hint="eastAsia"/>
          <w:kern w:val="0"/>
          <w:szCs w:val="21"/>
          <w:u w:val="single"/>
          <w:lang w:val="zh-CN"/>
        </w:rPr>
        <w:t>▲</w:t>
      </w:r>
      <w:r w:rsidRPr="002E36E9">
        <w:rPr>
          <w:rFonts w:ascii="宋体" w:hAnsi="宋体"/>
          <w:szCs w:val="21"/>
          <w:u w:val="single"/>
        </w:rPr>
        <w:t xml:space="preserve">  </w:t>
      </w:r>
      <w:r w:rsidRPr="002E36E9">
        <w:rPr>
          <w:szCs w:val="21"/>
          <w:u w:val="single"/>
        </w:rPr>
        <w:t xml:space="preserve">      </w:t>
      </w:r>
      <w:r w:rsidRPr="002E36E9">
        <w:rPr>
          <w:szCs w:val="21"/>
        </w:rPr>
        <w:t xml:space="preserve"> </w:t>
      </w:r>
      <w:r w:rsidRPr="002E36E9">
        <w:rPr>
          <w:rFonts w:hint="eastAsia"/>
          <w:szCs w:val="21"/>
        </w:rPr>
        <w:t>。</w:t>
      </w:r>
    </w:p>
    <w:p w:rsidR="00A86A54" w:rsidRPr="002E36E9" w:rsidRDefault="002F5E06" w:rsidP="0064190C">
      <w:pPr>
        <w:spacing w:line="360" w:lineRule="auto"/>
        <w:rPr>
          <w:szCs w:val="21"/>
        </w:rPr>
      </w:pPr>
      <w:r w:rsidRPr="002F5E06">
        <w:rPr>
          <w:noProof/>
        </w:rPr>
        <w:pict>
          <v:group id="_x0000_s1230" alt="学科网(www.zxxk.com)--教育资源门户，提供试卷、教案、课件、论文、素材及各类教学资源下载，还有大量而丰富的教学相关资讯！" style="position:absolute;left:0;text-align:left;margin-left:288.75pt;margin-top:23.4pt;width:153pt;height:95.1pt;z-index:13" coordorigin="2046,2094" coordsize="2582,1902">
            <v:group id="_x0000_s1231" style="position:absolute;left:3192;top:2094;width:295;height:724;rotation:30;flip:y" coordorigin="4524,4421" coordsize="450,1102">
              <v:group id="_x0000_s1232" style="position:absolute;left:4764;top:4458;width:210;height:1065" coordorigin="5374,3504" coordsize="210,1065">
                <v:group id="_x0000_s1233" style="position:absolute;left:5374;top:3504;width:95;height:1065;rotation:30;flip:y" coordorigin="6615,2097" coordsize="179,2002">
                  <v:shape id="_x0000_s1234" type="#_x0000_t19" style="position:absolute;left:6646;top:3607;width:120;height:112;flip:y" coordsize="43200,21600" adj="11796480,,21600" path="wr,,43200,43200,,21600,43200,21600nfewr,,43200,43200,,21600,43200,21600l21600,21600nsxe" filled="t">
                    <v:path o:connectlocs="0,21600;43200,21600;21600,21600"/>
                  </v:shape>
                  <v:shape id="_x0000_s1235" type="#_x0000_t19" style="position:absolute;left:6646;top:2312;width:120;height:111" coordsize="43200,21600" adj="11796480,,21600" path="wr,,43200,43200,,21600,43200,21600nfewr,,43200,43200,,21600,43200,21600l21600,21600nsxe">
                    <v:path o:connectlocs="0,21600;43200,21600;21600,21600"/>
                  </v:shape>
                  <v:group id="_x0000_s1236" style="position:absolute;left:6615;top:2097;width:179;height:2002" coordorigin="6615,2097" coordsize="179,2002">
                    <v:group id="_x0000_s1237" style="position:absolute;left:6630;top:3639;width:104;height:460;flip:y" coordorigin="6300,2532" coordsize="118,384">
                      <v:shape id="_x0000_s1238" style="position:absolute;left:6300;top:2532;width:118;height:151;flip:x y;visibility:visibl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oval id="_x0000_s1239" style="position:absolute;left:6345;top:2688;width:65;height:65" strokeweight="1.25pt"/>
                      <v:line id="_x0000_s1240" style="position:absolute" from="6375,2761" to="6375,2916" strokeweight="1.25pt"/>
                    </v:group>
                    <v:rect id="_x0000_s1241" style="position:absolute;left:6615;top:2423;width:179;height:1184;flip:y"/>
                    <v:group id="_x0000_s1242" style="position:absolute;left:6641;top:2558;width:121;height:925;flip:y" coordorigin="5623,2706" coordsize="650,4372">
                      <v:line id="_x0000_s1243" style="position:absolute;mso-position-horizontal:center" from="5630,2706" to="6260,2707"/>
                      <v:line id="_x0000_s1244" style="position:absolute;mso-position-horizontal:center" from="5765,2853" to="6125,2853"/>
                      <v:line id="_x0000_s1245" style="position:absolute;mso-position-horizontal:center" from="5765,3015" to="6125,3015"/>
                      <v:line id="_x0000_s1246" style="position:absolute;mso-position-horizontal:center" from="5765,3177" to="6125,3177"/>
                      <v:line id="_x0000_s1247" style="position:absolute;mso-position-horizontal:center" from="5765,3324" to="6125,3324"/>
                      <v:line id="_x0000_s1248" style="position:absolute;mso-position-horizontal:center" from="5630,3486" to="6261,3487"/>
                      <v:line id="_x0000_s1249" style="position:absolute;mso-position-horizontal:center" from="5765,3633" to="6125,3633"/>
                      <v:line id="_x0000_s1250" style="position:absolute;mso-position-horizontal:center" from="5765,3795" to="6125,3795"/>
                      <v:line id="_x0000_s1251" style="position:absolute;mso-position-horizontal:center" from="5765,3957" to="6125,3957"/>
                      <v:line id="_x0000_s1252" style="position:absolute;mso-position-horizontal:center" from="5630,4104" to="6261,4105"/>
                      <v:line id="_x0000_s1253" style="position:absolute;mso-position-horizontal:center" from="5765,4266" to="6125,4266"/>
                      <v:line id="_x0000_s1254" style="position:absolute;mso-position-horizontal:center" from="5765,4413" to="6125,4413"/>
                      <v:line id="_x0000_s1255" style="position:absolute;mso-position-horizontal:center" from="5765,4575" to="6125,4575"/>
                      <v:line id="_x0000_s1256" style="position:absolute;mso-position-horizontal:center" from="5630,4737" to="6261,4738"/>
                      <v:line id="_x0000_s1257" style="position:absolute;mso-position-horizontal:center" from="5765,4884" to="6125,4884"/>
                      <v:line id="_x0000_s1258" style="position:absolute;mso-position-horizontal:center" from="5765,5046" to="6125,5046"/>
                      <v:line id="_x0000_s1259" style="position:absolute;mso-position-horizontal:center" from="5765,5193" to="6125,5193"/>
                      <v:line id="_x0000_s1260" style="position:absolute;mso-position-horizontal:center" from="5765,5355" to="6125,5355"/>
                      <v:line id="_x0000_s1261" style="position:absolute;mso-position-horizontal:center" from="5630,5517" to="6261,5518"/>
                      <v:line id="_x0000_s1262" style="position:absolute;mso-position-horizontal:center" from="5765,5664" to="6125,5664"/>
                      <v:line id="_x0000_s1263" style="position:absolute;mso-position-horizontal:center" from="5765,5826" to="6125,5826"/>
                      <v:line id="_x0000_s1264" style="position:absolute;mso-position-horizontal:center" from="5765,5973" to="6125,5973"/>
                      <v:line id="_x0000_s1265" style="position:absolute;mso-position-horizontal:center" from="5765,6135" to="6125,6135"/>
                      <v:line id="_x0000_s1266" style="position:absolute;mso-position-horizontal:center" from="5630,6297" to="6261,6298"/>
                      <v:line id="_x0000_s1267" style="position:absolute;mso-position-horizontal:center" from="5765,6444" to="6125,6444"/>
                      <v:line id="_x0000_s1268" style="position:absolute;mso-position-horizontal:center" from="5765,6606" to="6125,6606"/>
                      <v:line id="_x0000_s1269" style="position:absolute;mso-position-horizontal:center" from="5765,6753" to="6125,6753"/>
                      <v:line id="_x0000_s1270" style="position:absolute;mso-position-horizontal:center" from="5765,6915" to="6125,6915"/>
                      <v:line id="_x0000_s1271" style="position:absolute;mso-position-horizontal:center" from="5623,7077" to="6273,7078"/>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72" type="#_x0000_t23" style="position:absolute;left:6628;top:2097;width:158;height:216;flip:y" fillcolor="black"/>
                  </v:group>
                </v:group>
                <v:group id="xjhdx6" o:spid="_x0000_s1273" style="position:absolute;left:5493;top:4115;width:33;height:149;rotation:120;flip:x" coordorigin="4212,1752" coordsize="220,100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74" type="#_x0000_t5" style="position:absolute;left:4212;top:1752;width:220;height:501;visibility:visible" fillcolor="black">
                    <o:extrusion v:ext="view" backdepth="8pt"/>
                  </v:shape>
                  <v:shape id="_x0000_s1275" type="#_x0000_t5" style="position:absolute;left:4212;top:2253;width:220;height:501;flip:y;visibility:visible" fillcolor="black">
                    <o:extrusion v:ext="view" backdepth="8pt"/>
                  </v:shape>
                </v:group>
              </v:group>
              <v:line id="_x0000_s1276" style="position:absolute;rotation:60" from="4425,4520" to="4623,4520"/>
            </v:group>
            <v:group id="_x0000_s1277" style="position:absolute;left:2046;top:2556;width:2582;height:1440" coordorigin="2046,2556" coordsize="2582,1440">
              <v:group id="_x0000_s1278" style="position:absolute;left:2600;top:2841;width:167;height:721" coordorigin="8652,3993" coordsize="167,721">
                <v:line id="_x0000_s1279" style="position:absolute" from="8739,3993" to="8740,4219"/>
                <v:group id="xjhlx13" o:spid="_x0000_s1280" style="position:absolute;left:8652;top:4167;width:167;height:196" coordorigin="6627,2220" coordsize="1155,1502">
                  <v:shape id="_x0000_s1281" style="position:absolute;left:7067;top:3288;width:338;height:434;visibility:visibl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shape id="_x0000_s1282" style="position:absolute;left:7002;top:2220;width:338;height:434;flip:x y;visibility:visibl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rect id="_x0000_s1283" style="position:absolute;left:6627;top:2614;width:1155;height:760;visibility:visible" fillcolor="#333">
                    <v:fill color2="silver" angle="-90" focus="-50%" type="gradient"/>
                  </v:rect>
                </v:group>
                <v:group id="xjhlx13" o:spid="_x0000_s1284" style="position:absolute;left:8652;top:4343;width:167;height:196" coordorigin="6627,2220" coordsize="1155,1502">
                  <v:shape id="_x0000_s1285" style="position:absolute;left:7067;top:3288;width:338;height:434;visibility:visibl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shape id="_x0000_s1286" style="position:absolute;left:7002;top:2220;width:338;height:434;flip:x y;visibility:visibl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rect id="_x0000_s1287" style="position:absolute;left:6627;top:2614;width:1155;height:760;visibility:visible" fillcolor="#333">
                    <v:fill color2="silver" angle="-90" focus="-50%" type="gradient"/>
                  </v:rect>
                </v:group>
                <v:group id="xjhlx13" o:spid="_x0000_s1288" style="position:absolute;left:8652;top:4517;width:167;height:197" coordorigin="6627,2220" coordsize="1155,1502">
                  <v:shape id="_x0000_s1289" style="position:absolute;left:7067;top:3288;width:338;height:434;visibility:visibl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shape id="_x0000_s1290" style="position:absolute;left:7002;top:2220;width:338;height:434;flip:x y;visibility:visible" coordsize="2020,2594"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v:shape>
                  <v:rect id="_x0000_s1291" style="position:absolute;left:6627;top:2614;width:1155;height:760;visibility:visible" fillcolor="#333">
                    <v:fill color2="silver" angle="-90" focus="-50%" type="gradient"/>
                  </v:rect>
                </v:group>
              </v:group>
              <v:group id="_x0000_s1292" style="position:absolute;left:2046;top:2556;width:2582;height:1440" coordorigin="2046,2556" coordsize="2582,1440">
                <v:shape id="_x0000_s1293" type="#_x0000_t202" style="position:absolute;left:4096;top:2622;width:180;height:180" filled="f" stroked="f">
                  <v:textbox inset="0,0,0,0">
                    <w:txbxContent>
                      <w:p w:rsidR="00A86A54" w:rsidRPr="005A6FD7" w:rsidRDefault="00EA1C57" w:rsidP="00FC7D40">
                        <w:pPr>
                          <w:spacing w:line="180" w:lineRule="exact"/>
                          <w:rPr>
                            <w:sz w:val="18"/>
                            <w:szCs w:val="18"/>
                          </w:rPr>
                        </w:pPr>
                        <w:r w:rsidRPr="005A6FD7">
                          <w:rPr>
                            <w:sz w:val="18"/>
                            <w:szCs w:val="18"/>
                          </w:rPr>
                          <w:t>O</w:t>
                        </w:r>
                      </w:p>
                    </w:txbxContent>
                  </v:textbox>
                </v:shape>
                <v:group id="_x0000_s1294" style="position:absolute;left:2046;top:2556;width:2582;height:1440" coordorigin="2046,2556" coordsize="2582,1440">
                  <v:group id="_x0000_s1295" style="position:absolute;left:2046;top:2556;width:2582;height:1440" coordorigin="2546,2736" coordsize="2582,1440">
                    <v:group id="_x0000_s1296" style="position:absolute;left:3938;top:2736;width:1190;height:1440" coordorigin="2524,1128" coordsize="1210,2659">
                      <v:group id="_x0000_s1297" style="position:absolute;left:3047;top:1128;width:170;height:2438" coordorigin="4677,1440" coordsize="210,1984">
                        <v:rect id="_x0000_s1298" style="position:absolute;left:4725;top:1440;width:102;height:1944;visibility:visible">
                          <v:fill color2="fill darken(118)" angle="-90" method="linear sigma" focus="50%" type="gradient"/>
                        </v:rect>
                        <v:rect id="_x0000_s1299" style="position:absolute;left:4677;top:3311;width:210;height:113;visibility:visible" fillcolor="#333"/>
                      </v:group>
                      <v:group id="_x0000_s1300" style="position:absolute;left:2524;top:3540;width:1210;height:247" coordorigin="2524,3540" coordsize="1310,247">
                        <v:rect id="_x0000_s1301" style="position:absolute;left:2524;top:3540;width:1310;height:155;visibility:visible" fillcolor="gray"/>
                        <v:rect id="_x0000_s1302" style="position:absolute;left:2524;top:3695;width:124;height:92;visibility:visible" fillcolor="#969696">
                          <v:fill color2="fill darken(118)" focusposition=".5,.5" focussize="" method="linear sigma" focus="100%" type="gradientRadial"/>
                        </v:rect>
                        <v:rect id="_x0000_s1303" style="position:absolute;left:3721;top:3695;width:112;height:83;visibility:visible" fillcolor="#969696">
                          <v:fill color2="fill darken(118)" focusposition=".5,.5" focussize="" method="linear sigma" focus="100%" type="gradientRadial"/>
                        </v:rect>
                      </v:group>
                    </v:group>
                    <v:group id="_x0000_s1304" style="position:absolute;left:2546;top:2934;width:2572;height:145" coordorigin="2486,3015" coordsize="2572,145">
                      <v:group id="_x0000_s1305" style="position:absolute;left:4856;top:3026;width:202;height:134" coordorigin="5416,3108" coordsize="202,134">
                        <v:line id="_x0000_s1306" style="position:absolute" from="5416,3180" to="5618,3180" strokeweight="1pt"/>
                        <v:rect id="_x0000_s1307" style="position:absolute;left:5510;top:3108;width:54;height:134" fillcolor="gray"/>
                      </v:group>
                      <v:rect id="_x0000_s1308" style="position:absolute;left:2678;top:3054;width:225;height:76"/>
                      <v:rect id="_x0000_s1309" style="position:absolute;left:2903;top:3054;width:224;height:76"/>
                      <v:rect id="_x0000_s1310" style="position:absolute;left:3127;top:3054;width:224;height:76"/>
                      <v:rect id="_x0000_s1311" style="position:absolute;left:3351;top:3054;width:224;height:76"/>
                      <v:rect id="_x0000_s1312" style="position:absolute;left:3575;top:3054;width:225;height:76"/>
                      <v:rect id="_x0000_s1313" style="position:absolute;left:3800;top:3054;width:224;height:76"/>
                      <v:rect id="_x0000_s1314" style="position:absolute;left:4024;top:3054;width:224;height:76"/>
                      <v:rect id="_x0000_s1315" style="position:absolute;left:4248;top:3054;width:224;height:76"/>
                      <v:rect id="_x0000_s1316" style="position:absolute;left:4472;top:3054;width:225;height:76"/>
                      <v:rect id="_x0000_s1317" style="position:absolute;left:4697;top:3054;width:224;height:76"/>
                      <v:group id="_x0000_s1318" style="position:absolute;left:2486;top:3015;width:202;height:134" coordorigin="5416,3108" coordsize="202,134">
                        <v:line id="_x0000_s1319" style="position:absolute" from="5416,3180" to="5618,3180" strokeweight="1pt"/>
                        <v:rect id="_x0000_s1320" style="position:absolute;left:5510;top:3108;width:54;height:134" fillcolor="gray"/>
                      </v:group>
                    </v:group>
                  </v:group>
                  <v:shape id="_x0000_s1321" type="#_x0000_t202" style="position:absolute;left:3942;top:2703;width:190;height:192" filled="f" stroked="f">
                    <v:textbox inset="0,0,0,0">
                      <w:txbxContent>
                        <w:p w:rsidR="00A86A54" w:rsidRPr="005A6FD7" w:rsidRDefault="00EA1C57" w:rsidP="00FC7D40">
                          <w:pPr>
                            <w:spacing w:line="240" w:lineRule="exact"/>
                            <w:rPr>
                              <w:szCs w:val="21"/>
                            </w:rPr>
                          </w:pPr>
                          <w:r w:rsidRPr="005A6FD7">
                            <w:rPr>
                              <w:rFonts w:hint="eastAsia"/>
                              <w:szCs w:val="21"/>
                            </w:rPr>
                            <w:t>·</w:t>
                          </w:r>
                        </w:p>
                      </w:txbxContent>
                    </v:textbox>
                  </v:shape>
                </v:group>
              </v:group>
            </v:group>
            <w10:wrap type="square"/>
          </v:group>
        </w:pict>
      </w:r>
      <w:r w:rsidR="00EA1C57" w:rsidRPr="002E36E9">
        <w:rPr>
          <w:rFonts w:hint="eastAsia"/>
          <w:szCs w:val="21"/>
        </w:rPr>
        <w:t>（</w:t>
      </w:r>
      <w:r w:rsidR="00EA1C57" w:rsidRPr="002E36E9">
        <w:rPr>
          <w:szCs w:val="21"/>
        </w:rPr>
        <w:t>3</w:t>
      </w:r>
      <w:r w:rsidR="00EA1C57">
        <w:rPr>
          <w:rFonts w:hint="eastAsia"/>
          <w:szCs w:val="21"/>
        </w:rPr>
        <w:t>）小明用调节好的杠杆进行了一次实验，所得数据</w:t>
      </w:r>
      <w:r w:rsidR="005573A9" w:rsidRPr="002F5E06">
        <w:rPr>
          <w:szCs w:val="21"/>
        </w:rPr>
        <w:pict>
          <v:shape id="_x0000_i1034" type="#_x0000_t75" alt="学科网(www.zxxk.com)--教育资源门户，提供试卷、教案、课件、论文、素材及各类教学资源下载，还有大量而丰富的教学相关资讯！" style="width:3pt;height:1.5pt">
            <v:imagedata r:id="rId12" o:title=""/>
          </v:shape>
        </w:pict>
      </w:r>
      <w:r w:rsidR="00EA1C57">
        <w:rPr>
          <w:rFonts w:hint="eastAsia"/>
          <w:szCs w:val="21"/>
        </w:rPr>
        <w:t>如下表</w:t>
      </w:r>
      <w:r w:rsidR="00EA1C57" w:rsidRPr="00CC28C5">
        <w:rPr>
          <w:color w:val="FFFFFF"/>
          <w:sz w:val="4"/>
          <w:szCs w:val="21"/>
        </w:rPr>
        <w:t>[</w:t>
      </w:r>
      <w:r w:rsidR="00EA1C57" w:rsidRPr="00CC28C5">
        <w:rPr>
          <w:rFonts w:hint="eastAsia"/>
          <w:color w:val="FFFFFF"/>
          <w:sz w:val="4"/>
          <w:szCs w:val="21"/>
        </w:rPr>
        <w:t>来源</w:t>
      </w:r>
      <w:r w:rsidR="00EA1C57" w:rsidRPr="00CC28C5">
        <w:rPr>
          <w:color w:val="FFFFFF"/>
          <w:sz w:val="4"/>
          <w:szCs w:val="21"/>
        </w:rPr>
        <w:t>:Z,xx,k.Com]</w:t>
      </w:r>
    </w:p>
    <w:p w:rsidR="00A86A54" w:rsidRPr="002E36E9" w:rsidRDefault="00EA1C57" w:rsidP="0064190C">
      <w:pPr>
        <w:spacing w:line="360" w:lineRule="auto"/>
        <w:rPr>
          <w:szCs w:val="21"/>
        </w:rPr>
      </w:pPr>
      <w:r w:rsidRPr="002E36E9">
        <w:rPr>
          <w:rFonts w:hint="eastAsia"/>
          <w:szCs w:val="21"/>
        </w:rPr>
        <w:t>于是他得出了杠杆的平衡条件：</w:t>
      </w:r>
      <w:r w:rsidRPr="002E36E9">
        <w:rPr>
          <w:szCs w:val="21"/>
        </w:rPr>
        <w:t>F</w:t>
      </w:r>
      <w:smartTag w:uri="urn:schemas-microsoft-com:office:smarttags" w:element="chmetcnv">
        <w:smartTagPr>
          <w:attr w:name="HasSpace" w:val="False"/>
          <w:attr w:name="Negative" w:val="False"/>
          <w:attr w:name="NumberType" w:val="1"/>
          <w:attr w:name="SourceValue" w:val="1"/>
          <w:attr w:name="TCSC" w:val="0"/>
          <w:attr w:name="UnitName" w:val="l"/>
        </w:smartTagPr>
        <w:r w:rsidRPr="002E36E9">
          <w:rPr>
            <w:szCs w:val="21"/>
            <w:vertAlign w:val="subscript"/>
          </w:rPr>
          <w:t>1</w:t>
        </w:r>
        <w:r w:rsidRPr="002E36E9">
          <w:rPr>
            <w:szCs w:val="21"/>
          </w:rPr>
          <w:t>L</w:t>
        </w:r>
      </w:smartTag>
      <w:r w:rsidRPr="002E36E9">
        <w:rPr>
          <w:szCs w:val="21"/>
          <w:vertAlign w:val="subscript"/>
        </w:rPr>
        <w:t>1</w:t>
      </w:r>
      <w:r w:rsidRPr="002E36E9">
        <w:rPr>
          <w:szCs w:val="21"/>
        </w:rPr>
        <w:t>=F</w:t>
      </w:r>
      <w:smartTag w:uri="urn:schemas-microsoft-com:office:smarttags" w:element="chmetcnv">
        <w:smartTagPr>
          <w:attr w:name="HasSpace" w:val="False"/>
          <w:attr w:name="Negative" w:val="False"/>
          <w:attr w:name="NumberType" w:val="1"/>
          <w:attr w:name="SourceValue" w:val="2"/>
          <w:attr w:name="TCSC" w:val="0"/>
          <w:attr w:name="UnitName" w:val="l"/>
        </w:smartTagPr>
        <w:r w:rsidRPr="002E36E9">
          <w:rPr>
            <w:szCs w:val="21"/>
            <w:vertAlign w:val="subscript"/>
          </w:rPr>
          <w:t>2</w:t>
        </w:r>
        <w:r w:rsidRPr="002E36E9">
          <w:rPr>
            <w:szCs w:val="21"/>
          </w:rPr>
          <w:t>L</w:t>
        </w:r>
      </w:smartTag>
      <w:r w:rsidRPr="002E36E9">
        <w:rPr>
          <w:szCs w:val="21"/>
          <w:vertAlign w:val="subscript"/>
        </w:rPr>
        <w:t>2</w:t>
      </w:r>
      <w:r w:rsidRPr="002E36E9">
        <w:rPr>
          <w:rFonts w:hint="eastAsia"/>
          <w:szCs w:val="21"/>
        </w:rPr>
        <w:t>，</w:t>
      </w:r>
    </w:p>
    <w:p w:rsidR="00A86A54" w:rsidRPr="002E36E9" w:rsidRDefault="00EA1C57" w:rsidP="0064190C">
      <w:pPr>
        <w:spacing w:line="360" w:lineRule="auto"/>
        <w:rPr>
          <w:rFonts w:ascii="宋体" w:hAnsi="宋体"/>
          <w:szCs w:val="21"/>
          <w:u w:val="single"/>
        </w:rPr>
      </w:pPr>
      <w:r w:rsidRPr="002E36E9">
        <w:rPr>
          <w:rFonts w:hint="eastAsia"/>
          <w:szCs w:val="21"/>
        </w:rPr>
        <w:t>请你对此作出评价：</w:t>
      </w:r>
      <w:r w:rsidRPr="002E36E9">
        <w:rPr>
          <w:rFonts w:ascii="宋体" w:hAnsi="宋体"/>
          <w:szCs w:val="21"/>
          <w:u w:val="single"/>
        </w:rPr>
        <w:t xml:space="preserve">  </w:t>
      </w:r>
      <w:r w:rsidRPr="002E36E9">
        <w:rPr>
          <w:rFonts w:ascii="宋体" w:hAnsi="宋体" w:cs="宋体" w:hint="eastAsia"/>
          <w:kern w:val="0"/>
          <w:szCs w:val="21"/>
          <w:u w:val="single"/>
          <w:lang w:val="zh-CN"/>
        </w:rPr>
        <w:t>▲</w:t>
      </w:r>
      <w:r w:rsidRPr="002E36E9">
        <w:rPr>
          <w:rFonts w:ascii="宋体" w:hAnsi="宋体"/>
          <w:szCs w:val="21"/>
          <w:u w:val="single"/>
        </w:rPr>
        <w:t xml:space="preserve">  </w:t>
      </w:r>
    </w:p>
    <w:p w:rsidR="00A86A54" w:rsidRDefault="00CE35A8" w:rsidP="0064190C">
      <w:pPr>
        <w:adjustRightInd w:val="0"/>
        <w:snapToGrid w:val="0"/>
        <w:spacing w:line="360" w:lineRule="auto"/>
        <w:rPr>
          <w:color w:val="000000"/>
          <w:szCs w:val="21"/>
        </w:rPr>
      </w:pPr>
    </w:p>
    <w:tbl>
      <w:tblPr>
        <w:tblpPr w:leftFromText="180" w:rightFromText="180" w:vertAnchor="text" w:horzAnchor="margin"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8"/>
        <w:gridCol w:w="960"/>
        <w:gridCol w:w="840"/>
        <w:gridCol w:w="840"/>
      </w:tblGrid>
      <w:tr w:rsidR="00C57725" w:rsidTr="004A0CDE">
        <w:tc>
          <w:tcPr>
            <w:tcW w:w="948" w:type="dxa"/>
            <w:vAlign w:val="center"/>
          </w:tcPr>
          <w:p w:rsidR="00A86A54" w:rsidRPr="002E36E9" w:rsidRDefault="00EA1C57" w:rsidP="004A0CDE">
            <w:pPr>
              <w:spacing w:line="360" w:lineRule="auto"/>
              <w:rPr>
                <w:szCs w:val="21"/>
              </w:rPr>
            </w:pPr>
            <w:r w:rsidRPr="002E36E9">
              <w:rPr>
                <w:rFonts w:hint="eastAsia"/>
                <w:szCs w:val="21"/>
              </w:rPr>
              <w:t>动力</w:t>
            </w:r>
            <w:r w:rsidRPr="002E36E9">
              <w:rPr>
                <w:szCs w:val="21"/>
              </w:rPr>
              <w:t>/N</w:t>
            </w:r>
          </w:p>
        </w:tc>
        <w:tc>
          <w:tcPr>
            <w:tcW w:w="960" w:type="dxa"/>
            <w:vAlign w:val="center"/>
          </w:tcPr>
          <w:p w:rsidR="00A86A54" w:rsidRPr="002E36E9" w:rsidRDefault="00EA1C57" w:rsidP="004A0CDE">
            <w:pPr>
              <w:spacing w:line="360" w:lineRule="auto"/>
              <w:rPr>
                <w:szCs w:val="21"/>
              </w:rPr>
            </w:pPr>
            <w:r w:rsidRPr="002E36E9">
              <w:rPr>
                <w:rFonts w:hint="eastAsia"/>
                <w:szCs w:val="21"/>
              </w:rPr>
              <w:t>阻力</w:t>
            </w:r>
            <w:r w:rsidRPr="002E36E9">
              <w:rPr>
                <w:szCs w:val="21"/>
              </w:rPr>
              <w:t>/N</w:t>
            </w:r>
          </w:p>
        </w:tc>
        <w:tc>
          <w:tcPr>
            <w:tcW w:w="840" w:type="dxa"/>
            <w:vAlign w:val="center"/>
          </w:tcPr>
          <w:p w:rsidR="00A86A54" w:rsidRPr="002E36E9" w:rsidRDefault="00EA1C57" w:rsidP="004A0CDE">
            <w:pPr>
              <w:spacing w:line="360" w:lineRule="auto"/>
              <w:rPr>
                <w:szCs w:val="21"/>
              </w:rPr>
            </w:pPr>
            <w:r w:rsidRPr="002E36E9">
              <w:rPr>
                <w:rFonts w:hint="eastAsia"/>
                <w:szCs w:val="21"/>
              </w:rPr>
              <w:t>动力</w:t>
            </w:r>
          </w:p>
          <w:p w:rsidR="00A86A54" w:rsidRPr="002E36E9" w:rsidRDefault="00EA1C57" w:rsidP="004A0CDE">
            <w:pPr>
              <w:spacing w:line="360" w:lineRule="auto"/>
              <w:rPr>
                <w:szCs w:val="21"/>
              </w:rPr>
            </w:pPr>
            <w:r w:rsidRPr="002E36E9">
              <w:rPr>
                <w:rFonts w:hint="eastAsia"/>
                <w:szCs w:val="21"/>
              </w:rPr>
              <w:t>臂</w:t>
            </w:r>
            <w:r w:rsidRPr="002E36E9">
              <w:rPr>
                <w:szCs w:val="21"/>
              </w:rPr>
              <w:t>/cm</w:t>
            </w:r>
          </w:p>
        </w:tc>
        <w:tc>
          <w:tcPr>
            <w:tcW w:w="840" w:type="dxa"/>
            <w:vAlign w:val="center"/>
          </w:tcPr>
          <w:p w:rsidR="00A86A54" w:rsidRPr="002E36E9" w:rsidRDefault="00EA1C57" w:rsidP="004A0CDE">
            <w:pPr>
              <w:spacing w:line="360" w:lineRule="auto"/>
              <w:rPr>
                <w:szCs w:val="21"/>
              </w:rPr>
            </w:pPr>
            <w:r w:rsidRPr="002E36E9">
              <w:rPr>
                <w:rFonts w:hint="eastAsia"/>
                <w:szCs w:val="21"/>
              </w:rPr>
              <w:t>阻力臂</w:t>
            </w:r>
            <w:r w:rsidRPr="002E36E9">
              <w:rPr>
                <w:szCs w:val="21"/>
              </w:rPr>
              <w:t>/cm</w:t>
            </w:r>
          </w:p>
        </w:tc>
      </w:tr>
      <w:tr w:rsidR="00C57725" w:rsidTr="004A0CDE">
        <w:tc>
          <w:tcPr>
            <w:tcW w:w="948" w:type="dxa"/>
            <w:vAlign w:val="center"/>
          </w:tcPr>
          <w:p w:rsidR="00A86A54" w:rsidRPr="002E36E9" w:rsidRDefault="00EA1C57" w:rsidP="004A0CDE">
            <w:pPr>
              <w:spacing w:line="360" w:lineRule="auto"/>
              <w:rPr>
                <w:szCs w:val="21"/>
              </w:rPr>
            </w:pPr>
            <w:r w:rsidRPr="002E36E9">
              <w:rPr>
                <w:szCs w:val="21"/>
              </w:rPr>
              <w:t>4</w:t>
            </w:r>
          </w:p>
        </w:tc>
        <w:tc>
          <w:tcPr>
            <w:tcW w:w="960" w:type="dxa"/>
            <w:vAlign w:val="center"/>
          </w:tcPr>
          <w:p w:rsidR="00A86A54" w:rsidRPr="002E36E9" w:rsidRDefault="00EA1C57" w:rsidP="004A0CDE">
            <w:pPr>
              <w:spacing w:line="360" w:lineRule="auto"/>
              <w:rPr>
                <w:szCs w:val="21"/>
              </w:rPr>
            </w:pPr>
            <w:r w:rsidRPr="002E36E9">
              <w:rPr>
                <w:szCs w:val="21"/>
              </w:rPr>
              <w:t>3</w:t>
            </w:r>
          </w:p>
        </w:tc>
        <w:tc>
          <w:tcPr>
            <w:tcW w:w="840" w:type="dxa"/>
            <w:vAlign w:val="center"/>
          </w:tcPr>
          <w:p w:rsidR="00A86A54" w:rsidRPr="002E36E9" w:rsidRDefault="00EA1C57" w:rsidP="004A0CDE">
            <w:pPr>
              <w:spacing w:line="360" w:lineRule="auto"/>
              <w:rPr>
                <w:szCs w:val="21"/>
              </w:rPr>
            </w:pPr>
            <w:r w:rsidRPr="002E36E9">
              <w:rPr>
                <w:szCs w:val="21"/>
              </w:rPr>
              <w:t>2</w:t>
            </w:r>
          </w:p>
        </w:tc>
        <w:tc>
          <w:tcPr>
            <w:tcW w:w="840" w:type="dxa"/>
            <w:vAlign w:val="center"/>
          </w:tcPr>
          <w:p w:rsidR="00A86A54" w:rsidRPr="002E36E9" w:rsidRDefault="00EA1C57" w:rsidP="004A0CDE">
            <w:pPr>
              <w:spacing w:line="360" w:lineRule="auto"/>
              <w:rPr>
                <w:szCs w:val="21"/>
              </w:rPr>
            </w:pPr>
            <w:r w:rsidRPr="002E36E9">
              <w:rPr>
                <w:szCs w:val="21"/>
              </w:rPr>
              <w:t>6</w:t>
            </w:r>
          </w:p>
        </w:tc>
      </w:tr>
    </w:tbl>
    <w:p w:rsidR="00A86A54" w:rsidRDefault="00CE35A8" w:rsidP="0064190C">
      <w:pPr>
        <w:adjustRightInd w:val="0"/>
        <w:snapToGrid w:val="0"/>
        <w:spacing w:line="360" w:lineRule="auto"/>
        <w:rPr>
          <w:color w:val="000000"/>
          <w:szCs w:val="21"/>
        </w:rPr>
      </w:pPr>
    </w:p>
    <w:p w:rsidR="00A86A54" w:rsidRDefault="00EA1C57" w:rsidP="0064190C">
      <w:pPr>
        <w:adjustRightInd w:val="0"/>
        <w:snapToGrid w:val="0"/>
        <w:spacing w:line="360" w:lineRule="auto"/>
        <w:rPr>
          <w:color w:val="000000"/>
          <w:szCs w:val="21"/>
        </w:rPr>
      </w:pPr>
      <w:r w:rsidRPr="00CC28C5">
        <w:rPr>
          <w:color w:val="FFFFFF"/>
          <w:sz w:val="4"/>
          <w:szCs w:val="21"/>
        </w:rPr>
        <w:t>[</w:t>
      </w:r>
      <w:r w:rsidRPr="00CC28C5">
        <w:rPr>
          <w:rFonts w:hint="eastAsia"/>
          <w:color w:val="FFFFFF"/>
          <w:sz w:val="4"/>
          <w:szCs w:val="21"/>
        </w:rPr>
        <w:t>来源</w:t>
      </w:r>
      <w:r w:rsidRPr="00CC28C5">
        <w:rPr>
          <w:color w:val="FFFFFF"/>
          <w:sz w:val="4"/>
          <w:szCs w:val="21"/>
        </w:rPr>
        <w:t>:</w:t>
      </w:r>
      <w:r w:rsidRPr="00CC28C5">
        <w:rPr>
          <w:rFonts w:hint="eastAsia"/>
          <w:color w:val="FFFFFF"/>
          <w:sz w:val="4"/>
          <w:szCs w:val="21"/>
        </w:rPr>
        <w:t>学科网</w:t>
      </w:r>
      <w:r w:rsidRPr="00CC28C5">
        <w:rPr>
          <w:color w:val="FFFFFF"/>
          <w:sz w:val="4"/>
          <w:szCs w:val="21"/>
        </w:rPr>
        <w:t>ZXXK]</w:t>
      </w:r>
    </w:p>
    <w:p w:rsidR="00A86A54" w:rsidRDefault="00CE35A8" w:rsidP="0064190C">
      <w:pPr>
        <w:adjustRightInd w:val="0"/>
        <w:snapToGrid w:val="0"/>
        <w:spacing w:line="360" w:lineRule="auto"/>
        <w:rPr>
          <w:color w:val="000000"/>
          <w:szCs w:val="21"/>
        </w:rPr>
      </w:pPr>
    </w:p>
    <w:p w:rsidR="00A86A54" w:rsidRDefault="00CE35A8" w:rsidP="0064190C">
      <w:pPr>
        <w:adjustRightInd w:val="0"/>
        <w:snapToGrid w:val="0"/>
        <w:spacing w:line="360" w:lineRule="auto"/>
        <w:rPr>
          <w:color w:val="000000"/>
          <w:szCs w:val="21"/>
        </w:rPr>
      </w:pPr>
    </w:p>
    <w:p w:rsidR="00A86A54" w:rsidRDefault="00CE35A8" w:rsidP="0064190C">
      <w:pPr>
        <w:adjustRightInd w:val="0"/>
        <w:snapToGrid w:val="0"/>
        <w:spacing w:line="360" w:lineRule="auto"/>
        <w:rPr>
          <w:color w:val="000000"/>
          <w:szCs w:val="21"/>
        </w:rPr>
      </w:pPr>
    </w:p>
    <w:p w:rsidR="00A86A54" w:rsidRPr="0052751A" w:rsidRDefault="00EA1C57" w:rsidP="0064190C">
      <w:pPr>
        <w:adjustRightInd w:val="0"/>
        <w:snapToGrid w:val="0"/>
        <w:spacing w:line="360" w:lineRule="auto"/>
        <w:rPr>
          <w:color w:val="000000"/>
          <w:szCs w:val="21"/>
        </w:rPr>
      </w:pPr>
      <w:r w:rsidRPr="00AD3C1D">
        <w:rPr>
          <w:rFonts w:hint="eastAsia"/>
          <w:color w:val="000000"/>
          <w:szCs w:val="21"/>
        </w:rPr>
        <w:t>（</w:t>
      </w:r>
      <w:r w:rsidRPr="00AD3C1D">
        <w:rPr>
          <w:color w:val="000000"/>
          <w:szCs w:val="21"/>
        </w:rPr>
        <w:t>4</w:t>
      </w:r>
      <w:r w:rsidRPr="00AD3C1D">
        <w:rPr>
          <w:rFonts w:hint="eastAsia"/>
          <w:color w:val="000000"/>
          <w:szCs w:val="21"/>
        </w:rPr>
        <w:t>）实验结束后，小明提出了新的探究问题：“若支点不在杠杆的中点时，杠杆的平衡条件是否仍然成立？”于是小组同学利用如图乙所示装置进行探究，发现在杠杆左端的不同位置，用弹簧测力计竖直向上拉使杠杆处于平衡状态时，测</w:t>
      </w:r>
      <w:r w:rsidR="005573A9" w:rsidRPr="002F5E06">
        <w:rPr>
          <w:color w:val="000000"/>
          <w:szCs w:val="21"/>
        </w:rPr>
        <w:pict>
          <v:shape id="_x0000_i1035" type="#_x0000_t75" alt="学科网(www.zxxk.com)--教育资源门户，提供试卷、教案、课件、论文、素材及各类教学资源下载，还有大量而丰富的教学相关资讯！" style="width:3pt;height:1.5pt">
            <v:imagedata r:id="rId12" o:title=""/>
          </v:shape>
        </w:pict>
      </w:r>
      <w:r w:rsidRPr="00AD3C1D">
        <w:rPr>
          <w:rFonts w:hint="eastAsia"/>
          <w:color w:val="000000"/>
          <w:szCs w:val="21"/>
        </w:rPr>
        <w:t>出的拉力大小都与杠杆平衡条件不相符。其原因是：</w:t>
      </w:r>
      <w:r w:rsidRPr="00AD3C1D">
        <w:rPr>
          <w:rFonts w:hint="eastAsia"/>
          <w:color w:val="000000"/>
          <w:szCs w:val="21"/>
          <w:u w:val="single"/>
        </w:rPr>
        <w:t xml:space="preserve">　　　　　　</w:t>
      </w:r>
      <w:r w:rsidRPr="00AD3C1D">
        <w:rPr>
          <w:rFonts w:ascii="宋体" w:hAnsi="宋体" w:hint="eastAsia"/>
          <w:szCs w:val="21"/>
          <w:u w:val="single"/>
        </w:rPr>
        <w:t>▲</w:t>
      </w:r>
      <w:r>
        <w:rPr>
          <w:rFonts w:ascii="宋体" w:hAnsi="宋体"/>
          <w:szCs w:val="21"/>
          <w:u w:val="single"/>
        </w:rPr>
        <w:t xml:space="preserve">       </w:t>
      </w:r>
      <w:r w:rsidRPr="00AD3C1D">
        <w:rPr>
          <w:rFonts w:hint="eastAsia"/>
          <w:color w:val="000000"/>
          <w:szCs w:val="21"/>
        </w:rPr>
        <w:t>。</w:t>
      </w:r>
    </w:p>
    <w:p w:rsidR="00A86A54" w:rsidRPr="00E41B60" w:rsidRDefault="00EA1C57" w:rsidP="0064190C">
      <w:pPr>
        <w:spacing w:line="360" w:lineRule="auto"/>
        <w:rPr>
          <w:rFonts w:ascii="微软雅黑" w:eastAsia="微软雅黑"/>
          <w:szCs w:val="21"/>
        </w:rPr>
      </w:pPr>
      <w:r w:rsidRPr="00E41B60">
        <w:rPr>
          <w:rFonts w:ascii="微软雅黑" w:hAnsi="微软雅黑"/>
          <w:szCs w:val="21"/>
        </w:rPr>
        <w:t>26</w:t>
      </w:r>
      <w:r>
        <w:rPr>
          <w:rFonts w:ascii="微软雅黑" w:eastAsia="微软雅黑"/>
          <w:szCs w:val="21"/>
        </w:rPr>
        <w:t>.</w:t>
      </w:r>
      <w:r w:rsidRPr="00E41B60">
        <w:rPr>
          <w:rFonts w:ascii="微软雅黑" w:hAnsi="微软雅黑" w:hint="eastAsia"/>
          <w:szCs w:val="21"/>
        </w:rPr>
        <w:t>（</w:t>
      </w:r>
      <w:r w:rsidRPr="00E41B60">
        <w:rPr>
          <w:rFonts w:ascii="微软雅黑" w:hAnsi="微软雅黑"/>
          <w:szCs w:val="21"/>
        </w:rPr>
        <w:t>6</w:t>
      </w:r>
      <w:r w:rsidRPr="00E41B60">
        <w:rPr>
          <w:rFonts w:ascii="微软雅黑" w:hAnsi="微软雅黑" w:hint="eastAsia"/>
          <w:szCs w:val="21"/>
        </w:rPr>
        <w:t>分）如图所示某班同学做“</w:t>
      </w:r>
      <w:r>
        <w:rPr>
          <w:rFonts w:ascii="微软雅黑" w:hAnsi="微软雅黑" w:hint="eastAsia"/>
          <w:szCs w:val="21"/>
        </w:rPr>
        <w:t>测灯泡电流和电压</w:t>
      </w:r>
      <w:r w:rsidRPr="00E41B60">
        <w:rPr>
          <w:rFonts w:ascii="微软雅黑" w:hAnsi="微软雅黑" w:hint="eastAsia"/>
          <w:szCs w:val="21"/>
        </w:rPr>
        <w:t>”的实验，</w:t>
      </w:r>
      <w:r>
        <w:rPr>
          <w:rFonts w:ascii="微软雅黑" w:hAnsi="微软雅黑" w:hint="eastAsia"/>
          <w:szCs w:val="21"/>
        </w:rPr>
        <w:t>电源由三只蓄电池串联组成</w:t>
      </w:r>
      <w:r w:rsidRPr="00E41B60">
        <w:rPr>
          <w:rFonts w:ascii="微软雅黑" w:hAnsi="微软雅黑" w:hint="eastAsia"/>
          <w:szCs w:val="21"/>
        </w:rPr>
        <w:t>．</w:t>
      </w:r>
    </w:p>
    <w:p w:rsidR="00A86A54" w:rsidRPr="00E41B60" w:rsidRDefault="00EA1C57" w:rsidP="0064190C">
      <w:pPr>
        <w:spacing w:line="360" w:lineRule="auto"/>
        <w:rPr>
          <w:rFonts w:ascii="微软雅黑" w:eastAsia="微软雅黑"/>
          <w:szCs w:val="21"/>
        </w:rPr>
      </w:pPr>
      <w:r w:rsidRPr="00E41B60">
        <w:rPr>
          <w:rStyle w:val="ucqobject1"/>
          <w:rFonts w:cs="Lucida Sans Unicode" w:hint="eastAsia"/>
          <w:spacing w:val="15"/>
          <w:szCs w:val="21"/>
        </w:rPr>
        <w:t>（</w:t>
      </w:r>
      <w:r w:rsidRPr="00E41B60">
        <w:rPr>
          <w:rStyle w:val="ucqobject1"/>
          <w:rFonts w:cs="Lucida Sans Unicode"/>
          <w:spacing w:val="15"/>
          <w:szCs w:val="21"/>
        </w:rPr>
        <w:t>1</w:t>
      </w:r>
      <w:r>
        <w:rPr>
          <w:rStyle w:val="ucqobject1"/>
          <w:rFonts w:cs="Lucida Sans Unicode" w:hint="eastAsia"/>
          <w:spacing w:val="15"/>
          <w:szCs w:val="21"/>
        </w:rPr>
        <w:t>）请用笔画线代替导线，将图</w:t>
      </w:r>
      <w:r w:rsidRPr="00E41B60">
        <w:rPr>
          <w:rStyle w:val="ucqobject1"/>
          <w:rFonts w:cs="Lucida Sans Unicode" w:hint="eastAsia"/>
          <w:spacing w:val="15"/>
          <w:szCs w:val="21"/>
        </w:rPr>
        <w:t>所示的实物电路连接完整（要求连线不得交叉，滑动变阻器滑片向右移动时</w:t>
      </w:r>
      <w:r w:rsidRPr="00E41B60">
        <w:rPr>
          <w:rStyle w:val="ucqobject1"/>
          <w:rFonts w:cs="Lucida Sans Unicode"/>
          <w:spacing w:val="15"/>
          <w:szCs w:val="21"/>
        </w:rPr>
        <w:t>,</w:t>
      </w:r>
      <w:r w:rsidRPr="00E41B60">
        <w:rPr>
          <w:rStyle w:val="ucqobject1"/>
          <w:rFonts w:cs="Lucida Sans Unicode" w:hint="eastAsia"/>
          <w:spacing w:val="15"/>
          <w:szCs w:val="21"/>
        </w:rPr>
        <w:t>灯泡亮度变暗）</w:t>
      </w:r>
      <w:r w:rsidRPr="00E41B60">
        <w:rPr>
          <w:rFonts w:ascii="微软雅黑" w:eastAsia="微软雅黑"/>
          <w:szCs w:val="21"/>
        </w:rPr>
        <w:br/>
      </w:r>
      <w:r w:rsidRPr="00E41B60">
        <w:rPr>
          <w:rFonts w:ascii="微软雅黑" w:hAnsi="微软雅黑" w:hint="eastAsia"/>
          <w:szCs w:val="21"/>
        </w:rPr>
        <w:t>（</w:t>
      </w:r>
      <w:r w:rsidRPr="00E41B60">
        <w:rPr>
          <w:rFonts w:ascii="微软雅黑" w:hAnsi="微软雅黑"/>
          <w:szCs w:val="21"/>
        </w:rPr>
        <w:t>2</w:t>
      </w:r>
      <w:r w:rsidRPr="00E41B60">
        <w:rPr>
          <w:rFonts w:ascii="微软雅黑" w:hAnsi="微软雅黑" w:hint="eastAsia"/>
          <w:szCs w:val="21"/>
        </w:rPr>
        <w:t>）连接实物时，开关应当</w:t>
      </w:r>
      <w:r w:rsidRPr="00E41B60">
        <w:rPr>
          <w:rFonts w:ascii="微软雅黑" w:eastAsia="微软雅黑"/>
          <w:szCs w:val="21"/>
          <w:u w:val="single"/>
        </w:rPr>
        <w:t>   </w:t>
      </w:r>
      <w:r w:rsidRPr="00E41B60">
        <w:rPr>
          <w:rFonts w:ascii="宋体" w:hAnsi="宋体" w:hint="eastAsia"/>
          <w:szCs w:val="21"/>
          <w:u w:val="single"/>
        </w:rPr>
        <w:t>▲</w:t>
      </w:r>
      <w:r w:rsidRPr="00E41B60">
        <w:rPr>
          <w:rFonts w:ascii="微软雅黑" w:eastAsia="微软雅黑"/>
          <w:szCs w:val="21"/>
          <w:u w:val="single"/>
        </w:rPr>
        <w:t>  </w:t>
      </w:r>
      <w:r w:rsidRPr="00E41B60">
        <w:rPr>
          <w:rFonts w:ascii="微软雅黑" w:hAnsi="微软雅黑" w:hint="eastAsia"/>
          <w:szCs w:val="21"/>
        </w:rPr>
        <w:t>，滑片</w:t>
      </w:r>
      <w:r w:rsidRPr="00E41B60">
        <w:rPr>
          <w:rFonts w:ascii="微软雅黑" w:hAnsi="微软雅黑"/>
          <w:szCs w:val="21"/>
        </w:rPr>
        <w:t>P</w:t>
      </w:r>
      <w:r w:rsidRPr="00E41B60">
        <w:rPr>
          <w:rFonts w:ascii="微软雅黑" w:hAnsi="微软雅黑" w:hint="eastAsia"/>
          <w:szCs w:val="21"/>
        </w:rPr>
        <w:t>应移动最</w:t>
      </w:r>
      <w:r w:rsidRPr="00E41B60">
        <w:rPr>
          <w:rFonts w:ascii="宋体" w:hAnsi="宋体" w:hint="eastAsia"/>
          <w:szCs w:val="21"/>
          <w:u w:val="single"/>
        </w:rPr>
        <w:t>▲</w:t>
      </w:r>
      <w:r w:rsidRPr="00E41B60">
        <w:rPr>
          <w:rFonts w:ascii="微软雅黑" w:eastAsia="微软雅黑"/>
          <w:szCs w:val="21"/>
          <w:u w:val="single"/>
        </w:rPr>
        <w:t>     </w:t>
      </w:r>
      <w:r w:rsidRPr="00E41B60">
        <w:rPr>
          <w:rFonts w:ascii="微软雅黑" w:eastAsia="微软雅黑"/>
          <w:szCs w:val="21"/>
        </w:rPr>
        <w:t> </w:t>
      </w:r>
      <w:r w:rsidRPr="00E41B60">
        <w:rPr>
          <w:rFonts w:ascii="微软雅黑" w:hAnsi="微软雅黑" w:hint="eastAsia"/>
          <w:szCs w:val="21"/>
        </w:rPr>
        <w:t>端（选填“左”或“右”）；</w:t>
      </w:r>
    </w:p>
    <w:p w:rsidR="00A86A54" w:rsidRDefault="00CE35A8" w:rsidP="0064190C">
      <w:pPr>
        <w:spacing w:line="360" w:lineRule="auto"/>
        <w:rPr>
          <w:bCs/>
          <w:szCs w:val="21"/>
        </w:rPr>
      </w:pPr>
    </w:p>
    <w:p w:rsidR="00A86A54" w:rsidRDefault="00EA1C57" w:rsidP="0064190C">
      <w:pPr>
        <w:spacing w:line="360" w:lineRule="auto"/>
        <w:rPr>
          <w:bCs/>
          <w:szCs w:val="21"/>
        </w:rPr>
      </w:pPr>
      <w:r w:rsidRPr="00CC28C5">
        <w:rPr>
          <w:bCs/>
          <w:color w:val="FFFFFF"/>
          <w:sz w:val="4"/>
          <w:szCs w:val="21"/>
        </w:rPr>
        <w:t>[</w:t>
      </w:r>
      <w:r w:rsidRPr="00CC28C5">
        <w:rPr>
          <w:rFonts w:hint="eastAsia"/>
          <w:bCs/>
          <w:color w:val="FFFFFF"/>
          <w:sz w:val="4"/>
          <w:szCs w:val="21"/>
        </w:rPr>
        <w:t>来源</w:t>
      </w:r>
      <w:r w:rsidRPr="00CC28C5">
        <w:rPr>
          <w:bCs/>
          <w:color w:val="FFFFFF"/>
          <w:sz w:val="4"/>
          <w:szCs w:val="21"/>
        </w:rPr>
        <w:t>:Z</w:t>
      </w:r>
      <w:r w:rsidRPr="00CC28C5">
        <w:rPr>
          <w:rFonts w:hint="eastAsia"/>
          <w:bCs/>
          <w:color w:val="FFFFFF"/>
          <w:sz w:val="4"/>
          <w:szCs w:val="21"/>
        </w:rPr>
        <w:t>§</w:t>
      </w:r>
      <w:r w:rsidRPr="00CC28C5">
        <w:rPr>
          <w:bCs/>
          <w:color w:val="FFFFFF"/>
          <w:sz w:val="4"/>
          <w:szCs w:val="21"/>
        </w:rPr>
        <w:t>xx</w:t>
      </w:r>
      <w:r w:rsidRPr="00CC28C5">
        <w:rPr>
          <w:rFonts w:hint="eastAsia"/>
          <w:bCs/>
          <w:color w:val="FFFFFF"/>
          <w:sz w:val="4"/>
          <w:szCs w:val="21"/>
        </w:rPr>
        <w:t>§</w:t>
      </w:r>
      <w:r w:rsidRPr="00CC28C5">
        <w:rPr>
          <w:bCs/>
          <w:color w:val="FFFFFF"/>
          <w:sz w:val="4"/>
          <w:szCs w:val="21"/>
        </w:rPr>
        <w:t>k.Com]</w:t>
      </w:r>
    </w:p>
    <w:p w:rsidR="00A86A54" w:rsidRDefault="002F5E06" w:rsidP="0064190C">
      <w:pPr>
        <w:spacing w:line="360" w:lineRule="auto"/>
        <w:rPr>
          <w:bCs/>
          <w:szCs w:val="21"/>
        </w:rPr>
      </w:pPr>
      <w:r w:rsidRPr="002F5E06">
        <w:rPr>
          <w:noProof/>
        </w:rPr>
        <w:pict>
          <v:shape id="_x0000_s1324" type="#_x0000_t75" alt="学科网(www.zxxk.com)--教育资源门户，提供试卷、教案、课件、论文、素材及各类教学资源下载，还有大量而丰富的教学相关资讯！" style="position:absolute;left:0;text-align:left;margin-left:73.5pt;margin-top:0;width:145.35pt;height:124.8pt;z-index:16">
            <v:imagedata r:id="rId32" o:title=""/>
            <w10:wrap type="square"/>
          </v:shape>
        </w:pict>
      </w:r>
    </w:p>
    <w:p w:rsidR="00A86A54" w:rsidRDefault="002F5E06" w:rsidP="0064190C">
      <w:pPr>
        <w:spacing w:line="360" w:lineRule="auto"/>
        <w:rPr>
          <w:bCs/>
          <w:szCs w:val="21"/>
        </w:rPr>
      </w:pPr>
      <w:r w:rsidRPr="002F5E06">
        <w:rPr>
          <w:noProof/>
        </w:rPr>
        <w:pict>
          <v:shape id="_x0000_s1325" type="#_x0000_t75" alt="学科网(www.zxxk.com)--教育资源门户，提供试卷、教案、课件、论文、素材及各类教学资源下载，还有大量而丰富的教学相关资讯！" style="position:absolute;left:0;text-align:left;margin-left:246.75pt;margin-top:0;width:106.7pt;height:73.8pt;z-index:-1">
            <v:imagedata r:id="rId33" o:title="" cropbottom="35955f" cropleft="24092f" cropright="21042f"/>
            <w10:wrap type="square"/>
          </v:shape>
        </w:pict>
      </w:r>
    </w:p>
    <w:p w:rsidR="00A86A54" w:rsidRDefault="00EA1C57" w:rsidP="0064190C">
      <w:pPr>
        <w:spacing w:line="360" w:lineRule="auto"/>
        <w:rPr>
          <w:bCs/>
          <w:szCs w:val="21"/>
        </w:rPr>
      </w:pPr>
      <w:r w:rsidRPr="00CC28C5">
        <w:rPr>
          <w:bCs/>
          <w:color w:val="FFFFFF"/>
          <w:sz w:val="4"/>
          <w:szCs w:val="21"/>
        </w:rPr>
        <w:t>[</w:t>
      </w:r>
      <w:r w:rsidRPr="00CC28C5">
        <w:rPr>
          <w:rFonts w:hint="eastAsia"/>
          <w:bCs/>
          <w:color w:val="FFFFFF"/>
          <w:sz w:val="4"/>
          <w:szCs w:val="21"/>
        </w:rPr>
        <w:t>来源</w:t>
      </w:r>
      <w:r w:rsidRPr="00CC28C5">
        <w:rPr>
          <w:bCs/>
          <w:color w:val="FFFFFF"/>
          <w:sz w:val="4"/>
          <w:szCs w:val="21"/>
        </w:rPr>
        <w:t>:Z&amp;xx&amp;k.Com]</w:t>
      </w:r>
    </w:p>
    <w:p w:rsidR="00A86A54" w:rsidRDefault="00CE35A8" w:rsidP="0064190C">
      <w:pPr>
        <w:spacing w:line="360" w:lineRule="auto"/>
        <w:rPr>
          <w:bCs/>
          <w:szCs w:val="21"/>
        </w:rPr>
      </w:pPr>
    </w:p>
    <w:p w:rsidR="00A86A54" w:rsidRDefault="00CE35A8" w:rsidP="0064190C">
      <w:pPr>
        <w:spacing w:line="360" w:lineRule="auto"/>
        <w:rPr>
          <w:bCs/>
          <w:szCs w:val="21"/>
        </w:rPr>
      </w:pPr>
    </w:p>
    <w:p w:rsidR="00A86A54" w:rsidRDefault="00CE35A8" w:rsidP="0064190C">
      <w:pPr>
        <w:spacing w:line="360" w:lineRule="auto"/>
        <w:rPr>
          <w:bCs/>
          <w:szCs w:val="21"/>
        </w:rPr>
      </w:pPr>
    </w:p>
    <w:p w:rsidR="00A86A54" w:rsidRDefault="00EA1C57" w:rsidP="0064190C">
      <w:pPr>
        <w:spacing w:line="360" w:lineRule="auto"/>
        <w:rPr>
          <w:rFonts w:ascii="微软雅黑" w:eastAsia="微软雅黑"/>
          <w:szCs w:val="21"/>
        </w:rPr>
      </w:pPr>
      <w:r w:rsidRPr="00E41B60">
        <w:rPr>
          <w:rFonts w:hint="eastAsia"/>
          <w:bCs/>
          <w:szCs w:val="21"/>
        </w:rPr>
        <w:t>（</w:t>
      </w:r>
      <w:r w:rsidRPr="00E41B60">
        <w:rPr>
          <w:bCs/>
          <w:szCs w:val="21"/>
        </w:rPr>
        <w:t>1</w:t>
      </w:r>
      <w:r w:rsidRPr="00E41B60">
        <w:rPr>
          <w:rFonts w:hint="eastAsia"/>
          <w:bCs/>
          <w:szCs w:val="21"/>
        </w:rPr>
        <w:t>）甲同学闭合开关前，发现电流表指针位置如图乙所示，需要进行的操作是</w:t>
      </w:r>
      <w:r w:rsidRPr="00E41B60">
        <w:rPr>
          <w:bCs/>
          <w:szCs w:val="21"/>
          <w:u w:val="single"/>
        </w:rPr>
        <w:t xml:space="preserve">               </w:t>
      </w:r>
      <w:r w:rsidRPr="00E41B60">
        <w:rPr>
          <w:rFonts w:ascii="宋体" w:hAnsi="宋体" w:cs="宋体" w:hint="eastAsia"/>
          <w:kern w:val="0"/>
          <w:szCs w:val="21"/>
          <w:u w:val="single"/>
          <w:lang w:val="zh-CN"/>
        </w:rPr>
        <w:t>▲</w:t>
      </w:r>
      <w:r w:rsidRPr="00E41B60">
        <w:rPr>
          <w:bCs/>
          <w:szCs w:val="21"/>
          <w:u w:val="single"/>
        </w:rPr>
        <w:t xml:space="preserve">   </w:t>
      </w:r>
      <w:r>
        <w:rPr>
          <w:rFonts w:hint="eastAsia"/>
          <w:bCs/>
          <w:szCs w:val="21"/>
        </w:rPr>
        <w:t>；闭合开关后，发现电流表的指针偏转又如图</w:t>
      </w:r>
      <w:r w:rsidRPr="00E41B60">
        <w:rPr>
          <w:rFonts w:hint="eastAsia"/>
          <w:bCs/>
          <w:szCs w:val="21"/>
        </w:rPr>
        <w:t>所示，原因是</w:t>
      </w:r>
      <w:r w:rsidRPr="00E41B60">
        <w:rPr>
          <w:bCs/>
          <w:szCs w:val="21"/>
          <w:u w:val="single"/>
        </w:rPr>
        <w:t>         </w:t>
      </w:r>
      <w:r w:rsidRPr="00E41B60">
        <w:rPr>
          <w:rFonts w:ascii="宋体" w:hAnsi="宋体" w:cs="宋体" w:hint="eastAsia"/>
          <w:kern w:val="0"/>
          <w:szCs w:val="21"/>
          <w:u w:val="single"/>
          <w:lang w:val="zh-CN"/>
        </w:rPr>
        <w:t>▲</w:t>
      </w:r>
      <w:r w:rsidRPr="00E41B60">
        <w:rPr>
          <w:bCs/>
          <w:szCs w:val="21"/>
          <w:u w:val="single"/>
        </w:rPr>
        <w:t xml:space="preserve">              </w:t>
      </w:r>
      <w:r w:rsidRPr="00E41B60">
        <w:rPr>
          <w:rFonts w:ascii="微软雅黑" w:eastAsia="微软雅黑"/>
          <w:szCs w:val="21"/>
        </w:rPr>
        <w:br/>
      </w:r>
      <w:r w:rsidRPr="00E41B60">
        <w:rPr>
          <w:rFonts w:ascii="微软雅黑" w:hAnsi="微软雅黑" w:hint="eastAsia"/>
          <w:szCs w:val="21"/>
        </w:rPr>
        <w:t>⑵开始实验后，乙同学发现无论怎样移动滑片</w:t>
      </w:r>
      <w:r w:rsidRPr="00E41B60">
        <w:rPr>
          <w:rFonts w:ascii="微软雅黑" w:hAnsi="微软雅黑"/>
          <w:szCs w:val="21"/>
        </w:rPr>
        <w:t>P</w:t>
      </w:r>
      <w:r w:rsidRPr="00E41B60">
        <w:rPr>
          <w:rFonts w:ascii="微软雅黑" w:hAnsi="微软雅黑" w:hint="eastAsia"/>
          <w:szCs w:val="21"/>
        </w:rPr>
        <w:t>，灯的亮度都不发</w:t>
      </w:r>
      <w:r w:rsidR="005573A9" w:rsidRPr="002F5E06">
        <w:rPr>
          <w:rFonts w:ascii="微软雅黑" w:eastAsia="微软雅黑"/>
          <w:szCs w:val="21"/>
        </w:rPr>
        <w:pict>
          <v:shape id="_x0000_i1036" type="#_x0000_t75" alt="学科网(www.zxxk.com)--教育资源门户，提供试卷、教案、课件、论文、素材及各类教学资源下载，还有大量而丰富的教学相关资讯！" style="width:3pt;height:1.5pt">
            <v:imagedata r:id="rId12" o:title=""/>
          </v:shape>
        </w:pict>
      </w:r>
      <w:r w:rsidRPr="00E41B60">
        <w:rPr>
          <w:rFonts w:ascii="微软雅黑" w:hAnsi="微软雅黑" w:hint="eastAsia"/>
          <w:szCs w:val="21"/>
        </w:rPr>
        <w:t>生变化，而且一直很暗，这可能是</w:t>
      </w:r>
      <w:r w:rsidRPr="00E41B60">
        <w:rPr>
          <w:rFonts w:ascii="微软雅黑" w:eastAsia="微软雅黑"/>
          <w:szCs w:val="21"/>
        </w:rPr>
        <w:t>    </w:t>
      </w:r>
      <w:r w:rsidRPr="00E41B60">
        <w:rPr>
          <w:rFonts w:ascii="微软雅黑" w:eastAsia="微软雅黑"/>
          <w:szCs w:val="21"/>
          <w:u w:val="single"/>
        </w:rPr>
        <w:t> </w:t>
      </w:r>
      <w:r w:rsidRPr="00E41B60">
        <w:rPr>
          <w:rFonts w:ascii="宋体" w:hAnsi="宋体" w:hint="eastAsia"/>
          <w:szCs w:val="21"/>
          <w:u w:val="single"/>
        </w:rPr>
        <w:t>▲</w:t>
      </w:r>
      <w:r w:rsidRPr="00E41B60">
        <w:rPr>
          <w:rFonts w:ascii="微软雅黑" w:eastAsia="微软雅黑"/>
          <w:szCs w:val="21"/>
          <w:u w:val="single"/>
        </w:rPr>
        <w:t>     </w:t>
      </w:r>
      <w:r w:rsidRPr="00E41B60">
        <w:rPr>
          <w:rFonts w:ascii="微软雅黑" w:hAnsi="微软雅黑" w:hint="eastAsia"/>
          <w:szCs w:val="21"/>
        </w:rPr>
        <w:t>；丙同学缓慢移动滑片</w:t>
      </w:r>
      <w:r w:rsidRPr="00E41B60">
        <w:rPr>
          <w:rFonts w:ascii="微软雅黑" w:hAnsi="微软雅黑"/>
          <w:szCs w:val="21"/>
        </w:rPr>
        <w:t>P</w:t>
      </w:r>
      <w:r w:rsidRPr="00E41B60">
        <w:rPr>
          <w:rFonts w:ascii="微软雅黑" w:hAnsi="微软雅黑" w:hint="eastAsia"/>
          <w:szCs w:val="21"/>
        </w:rPr>
        <w:t>时，看到灯忽然亮又忽然不亮这可能是</w:t>
      </w:r>
      <w:r w:rsidRPr="00E41B60">
        <w:rPr>
          <w:rFonts w:ascii="宋体" w:hAnsi="宋体" w:hint="eastAsia"/>
          <w:szCs w:val="21"/>
          <w:u w:val="single"/>
        </w:rPr>
        <w:t>▲</w:t>
      </w:r>
      <w:r w:rsidRPr="00E41B60">
        <w:rPr>
          <w:rFonts w:ascii="微软雅黑" w:eastAsia="微软雅黑"/>
          <w:szCs w:val="21"/>
          <w:u w:val="single"/>
        </w:rPr>
        <w:t>     </w:t>
      </w:r>
      <w:r w:rsidRPr="00E41B60">
        <w:rPr>
          <w:rFonts w:ascii="微软雅黑" w:eastAsia="微软雅黑"/>
          <w:szCs w:val="21"/>
        </w:rPr>
        <w:t> </w:t>
      </w:r>
      <w:r w:rsidRPr="00E41B60">
        <w:rPr>
          <w:rFonts w:ascii="微软雅黑" w:hAnsi="微软雅黑" w:hint="eastAsia"/>
          <w:szCs w:val="21"/>
        </w:rPr>
        <w:t>．</w:t>
      </w:r>
    </w:p>
    <w:p w:rsidR="00A86A54" w:rsidRPr="00E41B60" w:rsidRDefault="00CE35A8" w:rsidP="0064190C">
      <w:pPr>
        <w:spacing w:line="360" w:lineRule="auto"/>
      </w:pPr>
    </w:p>
    <w:p w:rsidR="00A86A54" w:rsidRPr="00E41B60" w:rsidRDefault="00EA1C57" w:rsidP="0064190C">
      <w:pPr>
        <w:spacing w:line="360" w:lineRule="auto"/>
        <w:rPr>
          <w:rFonts w:ascii="宋体" w:cs="宋体"/>
          <w:noProof/>
          <w:kern w:val="0"/>
          <w:szCs w:val="21"/>
        </w:rPr>
      </w:pPr>
      <w:r w:rsidRPr="00E41B60">
        <w:rPr>
          <w:rFonts w:ascii="宋体" w:hAnsi="宋体" w:cs="宋体"/>
          <w:noProof/>
          <w:kern w:val="0"/>
          <w:szCs w:val="21"/>
        </w:rPr>
        <w:t>27</w:t>
      </w:r>
      <w:r w:rsidRPr="00E41B60">
        <w:rPr>
          <w:rFonts w:ascii="宋体" w:cs="宋体"/>
          <w:noProof/>
          <w:kern w:val="0"/>
          <w:szCs w:val="21"/>
        </w:rPr>
        <w:t>.</w:t>
      </w:r>
      <w:r w:rsidRPr="00E41B60">
        <w:rPr>
          <w:rFonts w:ascii="宋体" w:cs="宋体" w:hint="eastAsia"/>
          <w:noProof/>
          <w:kern w:val="0"/>
          <w:szCs w:val="21"/>
        </w:rPr>
        <w:t>（</w:t>
      </w:r>
      <w:r w:rsidRPr="00E41B60">
        <w:rPr>
          <w:rFonts w:ascii="宋体" w:cs="宋体"/>
          <w:noProof/>
          <w:kern w:val="0"/>
          <w:szCs w:val="21"/>
        </w:rPr>
        <w:t>6</w:t>
      </w:r>
      <w:r w:rsidRPr="00E41B60">
        <w:rPr>
          <w:rFonts w:ascii="宋体" w:cs="宋体" w:hint="eastAsia"/>
          <w:noProof/>
          <w:kern w:val="0"/>
          <w:szCs w:val="21"/>
        </w:rPr>
        <w:t>分）</w:t>
      </w:r>
      <w:r w:rsidRPr="00E41B60">
        <w:rPr>
          <w:rFonts w:ascii="宋体" w:hAnsi="宋体" w:cs="宋体" w:hint="eastAsia"/>
          <w:noProof/>
          <w:kern w:val="0"/>
          <w:szCs w:val="21"/>
        </w:rPr>
        <w:t>如图所示，小明利用甲乙丙三套完全相同的装置，完成下面两个热学实验</w:t>
      </w:r>
      <w:r w:rsidRPr="00E41B60">
        <w:rPr>
          <w:rFonts w:ascii="宋体" w:cs="宋体"/>
          <w:noProof/>
          <w:kern w:val="0"/>
          <w:szCs w:val="21"/>
        </w:rPr>
        <w:t>.</w:t>
      </w:r>
    </w:p>
    <w:p w:rsidR="00A86A54" w:rsidRDefault="002F5E06" w:rsidP="0064190C">
      <w:pPr>
        <w:spacing w:line="360" w:lineRule="auto"/>
        <w:rPr>
          <w:szCs w:val="21"/>
        </w:rPr>
      </w:pPr>
      <w:r w:rsidRPr="002F5E06">
        <w:rPr>
          <w:noProof/>
        </w:rPr>
        <w:pict>
          <v:shape id="图片 4" o:spid="_x0000_s1327" type="#_x0000_t75" alt="学科网(www.zxxk.com)--教育资源门户，提供试卷、教案、课件、论文、素材及各类教学资源下载，还有大量而丰富的教学相关资讯！" style="position:absolute;left:0;text-align:left;margin-left:21pt;margin-top:7.8pt;width:252pt;height:124.5pt;z-index:14;visibility:visible">
            <v:imagedata r:id="rId34" o:title="" cropright="23271f" blacklevel="-1966f"/>
            <w10:wrap type="square"/>
          </v:shape>
        </w:pict>
      </w:r>
    </w:p>
    <w:p w:rsidR="00A86A54" w:rsidRDefault="00CE35A8" w:rsidP="0064190C">
      <w:pPr>
        <w:spacing w:line="360" w:lineRule="auto"/>
        <w:rPr>
          <w:szCs w:val="21"/>
        </w:rPr>
      </w:pPr>
    </w:p>
    <w:p w:rsidR="00A86A54" w:rsidRDefault="00CE35A8" w:rsidP="0064190C">
      <w:pPr>
        <w:spacing w:line="360" w:lineRule="auto"/>
        <w:rPr>
          <w:szCs w:val="21"/>
        </w:rPr>
      </w:pPr>
    </w:p>
    <w:p w:rsidR="00A86A54" w:rsidRDefault="00CE35A8" w:rsidP="0064190C">
      <w:pPr>
        <w:spacing w:line="360" w:lineRule="auto"/>
        <w:rPr>
          <w:szCs w:val="21"/>
        </w:rPr>
      </w:pPr>
    </w:p>
    <w:p w:rsidR="00A86A54" w:rsidRDefault="00CE35A8" w:rsidP="0064190C">
      <w:pPr>
        <w:spacing w:line="360" w:lineRule="auto"/>
        <w:rPr>
          <w:szCs w:val="21"/>
        </w:rPr>
      </w:pPr>
    </w:p>
    <w:p w:rsidR="00A86A54" w:rsidRDefault="00CE35A8" w:rsidP="0064190C">
      <w:pPr>
        <w:spacing w:line="360" w:lineRule="auto"/>
        <w:rPr>
          <w:szCs w:val="21"/>
        </w:rPr>
      </w:pPr>
    </w:p>
    <w:p w:rsidR="00A86A54" w:rsidRPr="002E36E9" w:rsidRDefault="00EA1C57" w:rsidP="0064190C">
      <w:pPr>
        <w:spacing w:line="360" w:lineRule="auto"/>
        <w:rPr>
          <w:szCs w:val="21"/>
        </w:rPr>
      </w:pPr>
      <w:r w:rsidRPr="002E36E9">
        <w:rPr>
          <w:rFonts w:hint="eastAsia"/>
          <w:szCs w:val="21"/>
        </w:rPr>
        <w:t>（</w:t>
      </w:r>
      <w:r w:rsidRPr="002E36E9">
        <w:rPr>
          <w:szCs w:val="21"/>
        </w:rPr>
        <w:t>1</w:t>
      </w:r>
      <w:r w:rsidRPr="002E36E9">
        <w:rPr>
          <w:rFonts w:hint="eastAsia"/>
          <w:szCs w:val="21"/>
        </w:rPr>
        <w:t>）为了比较水和煤油的吸热本领的大小，他应选择</w:t>
      </w:r>
      <w:r w:rsidRPr="002E36E9">
        <w:rPr>
          <w:szCs w:val="21"/>
        </w:rPr>
        <w:t>__</w:t>
      </w:r>
      <w:r w:rsidRPr="002E36E9">
        <w:rPr>
          <w:bCs/>
          <w:szCs w:val="21"/>
        </w:rPr>
        <w:t>_</w:t>
      </w:r>
      <w:r w:rsidRPr="002E36E9">
        <w:rPr>
          <w:rFonts w:ascii="宋体" w:hAnsi="宋体" w:cs="宋体" w:hint="eastAsia"/>
          <w:kern w:val="0"/>
          <w:szCs w:val="21"/>
          <w:u w:val="single"/>
          <w:lang w:val="zh-CN"/>
        </w:rPr>
        <w:t>▲</w:t>
      </w:r>
      <w:r w:rsidRPr="002E36E9">
        <w:rPr>
          <w:szCs w:val="21"/>
        </w:rPr>
        <w:t>_______</w:t>
      </w:r>
      <w:r w:rsidRPr="002E36E9">
        <w:rPr>
          <w:rFonts w:hint="eastAsia"/>
          <w:szCs w:val="21"/>
        </w:rPr>
        <w:t>（甲、乙</w:t>
      </w:r>
      <w:r w:rsidRPr="002E36E9">
        <w:rPr>
          <w:szCs w:val="21"/>
        </w:rPr>
        <w:t>/</w:t>
      </w:r>
      <w:r w:rsidRPr="002E36E9">
        <w:rPr>
          <w:rFonts w:hint="eastAsia"/>
          <w:szCs w:val="21"/>
        </w:rPr>
        <w:t>乙、丙</w:t>
      </w:r>
      <w:r w:rsidRPr="002E36E9">
        <w:rPr>
          <w:szCs w:val="21"/>
        </w:rPr>
        <w:t>/</w:t>
      </w:r>
      <w:r w:rsidRPr="002E36E9">
        <w:rPr>
          <w:rFonts w:hint="eastAsia"/>
          <w:szCs w:val="21"/>
        </w:rPr>
        <w:t>甲、丙）两套装置</w:t>
      </w:r>
      <w:r w:rsidRPr="002E36E9">
        <w:rPr>
          <w:szCs w:val="21"/>
        </w:rPr>
        <w:t>.</w:t>
      </w:r>
      <w:r w:rsidRPr="002E36E9">
        <w:rPr>
          <w:rFonts w:hint="eastAsia"/>
          <w:szCs w:val="21"/>
        </w:rPr>
        <w:t>实验应控制水和煤油的</w:t>
      </w:r>
      <w:r w:rsidRPr="002E36E9">
        <w:rPr>
          <w:szCs w:val="21"/>
        </w:rPr>
        <w:t>______</w:t>
      </w:r>
      <w:r w:rsidRPr="002E36E9">
        <w:rPr>
          <w:bCs/>
          <w:szCs w:val="21"/>
        </w:rPr>
        <w:t>_</w:t>
      </w:r>
      <w:r w:rsidRPr="002E36E9">
        <w:rPr>
          <w:rFonts w:ascii="宋体" w:hAnsi="宋体" w:cs="宋体" w:hint="eastAsia"/>
          <w:kern w:val="0"/>
          <w:szCs w:val="21"/>
          <w:u w:val="single"/>
          <w:lang w:val="zh-CN"/>
        </w:rPr>
        <w:t>▲</w:t>
      </w:r>
      <w:r w:rsidRPr="002E36E9">
        <w:rPr>
          <w:szCs w:val="21"/>
        </w:rPr>
        <w:t>_</w:t>
      </w:r>
      <w:r>
        <w:rPr>
          <w:rFonts w:hint="eastAsia"/>
          <w:szCs w:val="21"/>
        </w:rPr>
        <w:t>、初温相同。</w:t>
      </w:r>
      <w:r w:rsidRPr="002E36E9">
        <w:rPr>
          <w:rFonts w:hint="eastAsia"/>
          <w:szCs w:val="21"/>
        </w:rPr>
        <w:t>小明通过</w:t>
      </w:r>
      <w:r w:rsidRPr="002E36E9">
        <w:rPr>
          <w:szCs w:val="21"/>
        </w:rPr>
        <w:t>_______</w:t>
      </w:r>
      <w:r w:rsidRPr="002E36E9">
        <w:rPr>
          <w:bCs/>
          <w:szCs w:val="21"/>
        </w:rPr>
        <w:t>_</w:t>
      </w:r>
      <w:r w:rsidRPr="002E36E9">
        <w:rPr>
          <w:rFonts w:ascii="宋体" w:hAnsi="宋体" w:cs="宋体" w:hint="eastAsia"/>
          <w:kern w:val="0"/>
          <w:szCs w:val="21"/>
          <w:u w:val="single"/>
          <w:lang w:val="zh-CN"/>
        </w:rPr>
        <w:t>▲</w:t>
      </w:r>
      <w:r w:rsidRPr="002E36E9">
        <w:rPr>
          <w:szCs w:val="21"/>
        </w:rPr>
        <w:t>____</w:t>
      </w:r>
      <w:r w:rsidRPr="002E36E9">
        <w:rPr>
          <w:rFonts w:hint="eastAsia"/>
          <w:szCs w:val="21"/>
        </w:rPr>
        <w:t>（加热时间</w:t>
      </w:r>
      <w:r w:rsidRPr="002E36E9">
        <w:rPr>
          <w:szCs w:val="21"/>
        </w:rPr>
        <w:t>/</w:t>
      </w:r>
      <w:r w:rsidRPr="002E36E9">
        <w:rPr>
          <w:rFonts w:hint="eastAsia"/>
          <w:szCs w:val="21"/>
        </w:rPr>
        <w:t>温度计上升的示数）来比较水和煤油吸收热量的多少．</w:t>
      </w:r>
      <w:r w:rsidRPr="002E36E9">
        <w:rPr>
          <w:szCs w:val="21"/>
        </w:rPr>
        <w:t xml:space="preserve"> </w:t>
      </w:r>
    </w:p>
    <w:p w:rsidR="00A86A54" w:rsidRPr="003149A2" w:rsidRDefault="00EA1C57" w:rsidP="0064190C">
      <w:pPr>
        <w:spacing w:line="360" w:lineRule="auto"/>
        <w:rPr>
          <w:szCs w:val="21"/>
        </w:rPr>
      </w:pPr>
      <w:r w:rsidRPr="002E36E9">
        <w:rPr>
          <w:rFonts w:hint="eastAsia"/>
          <w:szCs w:val="21"/>
        </w:rPr>
        <w:t>（</w:t>
      </w:r>
      <w:r w:rsidRPr="002E36E9">
        <w:rPr>
          <w:szCs w:val="21"/>
        </w:rPr>
        <w:t>2</w:t>
      </w:r>
      <w:r w:rsidRPr="002E36E9">
        <w:rPr>
          <w:rFonts w:hint="eastAsia"/>
          <w:szCs w:val="21"/>
        </w:rPr>
        <w:t>）</w:t>
      </w:r>
      <w:r w:rsidRPr="003149A2">
        <w:rPr>
          <w:rFonts w:hint="eastAsia"/>
          <w:szCs w:val="21"/>
        </w:rPr>
        <w:t>为比较不同燃料的热值，小明选择了甲、乙两套装置，他分别在加热器中放入相同质量的不同燃料，同时点燃后对质量和初温相等的两种液体加热，直至燃料完全燃烧．</w:t>
      </w:r>
    </w:p>
    <w:p w:rsidR="00A86A54" w:rsidRPr="003149A2" w:rsidRDefault="00EA1C57" w:rsidP="0064190C">
      <w:pPr>
        <w:spacing w:line="360" w:lineRule="auto"/>
        <w:rPr>
          <w:szCs w:val="21"/>
        </w:rPr>
      </w:pPr>
      <w:r w:rsidRPr="003149A2">
        <w:rPr>
          <w:rFonts w:hint="eastAsia"/>
          <w:szCs w:val="21"/>
        </w:rPr>
        <w:t>①小明设计的方案存在明显的缺陷。请你指出．</w:t>
      </w:r>
    </w:p>
    <w:p w:rsidR="00A86A54" w:rsidRPr="003149A2" w:rsidRDefault="00EA1C57" w:rsidP="0064190C">
      <w:pPr>
        <w:spacing w:line="360" w:lineRule="auto"/>
        <w:rPr>
          <w:szCs w:val="21"/>
        </w:rPr>
      </w:pPr>
      <w:r w:rsidRPr="003149A2">
        <w:rPr>
          <w:rFonts w:hint="eastAsia"/>
          <w:szCs w:val="21"/>
        </w:rPr>
        <w:t>答：</w:t>
      </w:r>
      <w:r w:rsidRPr="003149A2">
        <w:rPr>
          <w:szCs w:val="21"/>
        </w:rPr>
        <w:t>________________</w:t>
      </w:r>
      <w:r w:rsidRPr="002E36E9">
        <w:rPr>
          <w:rFonts w:ascii="宋体" w:hAnsi="宋体" w:cs="宋体" w:hint="eastAsia"/>
          <w:kern w:val="0"/>
          <w:szCs w:val="21"/>
          <w:u w:val="single"/>
          <w:lang w:val="zh-CN"/>
        </w:rPr>
        <w:t>▲</w:t>
      </w:r>
      <w:r w:rsidRPr="003149A2">
        <w:rPr>
          <w:szCs w:val="21"/>
        </w:rPr>
        <w:t>________________________________</w:t>
      </w:r>
      <w:r w:rsidRPr="003149A2">
        <w:rPr>
          <w:rFonts w:hint="eastAsia"/>
          <w:szCs w:val="21"/>
        </w:rPr>
        <w:t>，</w:t>
      </w:r>
    </w:p>
    <w:p w:rsidR="00A86A54" w:rsidRPr="003149A2" w:rsidRDefault="00EA1C57" w:rsidP="0064190C">
      <w:pPr>
        <w:spacing w:line="360" w:lineRule="auto"/>
        <w:rPr>
          <w:szCs w:val="21"/>
        </w:rPr>
      </w:pPr>
      <w:r w:rsidRPr="003149A2">
        <w:rPr>
          <w:rFonts w:hint="eastAsia"/>
          <w:szCs w:val="21"/>
        </w:rPr>
        <w:t>②小明按正确方法进行实验，发现用燃料</w:t>
      </w:r>
      <w:r w:rsidRPr="003149A2">
        <w:rPr>
          <w:szCs w:val="21"/>
        </w:rPr>
        <w:t>2</w:t>
      </w:r>
      <w:r w:rsidRPr="003149A2">
        <w:rPr>
          <w:rFonts w:hint="eastAsia"/>
          <w:szCs w:val="21"/>
        </w:rPr>
        <w:t>作为燃料的水升高的温度Δ</w:t>
      </w:r>
      <w:r w:rsidRPr="003149A2">
        <w:rPr>
          <w:szCs w:val="21"/>
        </w:rPr>
        <w:t>t1</w:t>
      </w:r>
      <w:r w:rsidRPr="003149A2">
        <w:rPr>
          <w:rFonts w:hint="eastAsia"/>
          <w:szCs w:val="21"/>
        </w:rPr>
        <w:t>是用燃料</w:t>
      </w:r>
      <w:r w:rsidRPr="003149A2">
        <w:rPr>
          <w:szCs w:val="21"/>
        </w:rPr>
        <w:t>1</w:t>
      </w:r>
      <w:r w:rsidRPr="003149A2">
        <w:rPr>
          <w:rFonts w:hint="eastAsia"/>
          <w:szCs w:val="21"/>
        </w:rPr>
        <w:t>作为燃料的水升高的温度Δ</w:t>
      </w:r>
      <w:r w:rsidRPr="003149A2">
        <w:rPr>
          <w:szCs w:val="21"/>
        </w:rPr>
        <w:t>t2</w:t>
      </w:r>
      <w:r w:rsidRPr="003149A2">
        <w:rPr>
          <w:rFonts w:hint="eastAsia"/>
          <w:szCs w:val="21"/>
        </w:rPr>
        <w:t>的</w:t>
      </w:r>
      <w:r w:rsidRPr="003149A2">
        <w:rPr>
          <w:szCs w:val="21"/>
        </w:rPr>
        <w:t>2</w:t>
      </w:r>
      <w:r w:rsidRPr="003149A2">
        <w:rPr>
          <w:rFonts w:hint="eastAsia"/>
          <w:szCs w:val="21"/>
        </w:rPr>
        <w:t>倍，由此，他能否得出“燃料</w:t>
      </w:r>
      <w:r w:rsidRPr="003149A2">
        <w:rPr>
          <w:szCs w:val="21"/>
        </w:rPr>
        <w:t>2</w:t>
      </w:r>
      <w:r w:rsidRPr="003149A2">
        <w:rPr>
          <w:rFonts w:hint="eastAsia"/>
          <w:szCs w:val="21"/>
        </w:rPr>
        <w:t>的热值是燃料</w:t>
      </w:r>
      <w:r w:rsidRPr="003149A2">
        <w:rPr>
          <w:szCs w:val="21"/>
        </w:rPr>
        <w:t>1</w:t>
      </w:r>
      <w:r w:rsidRPr="003149A2">
        <w:rPr>
          <w:rFonts w:hint="eastAsia"/>
          <w:szCs w:val="21"/>
        </w:rPr>
        <w:t>的</w:t>
      </w:r>
      <w:r w:rsidRPr="003149A2">
        <w:rPr>
          <w:szCs w:val="21"/>
        </w:rPr>
        <w:t>2</w:t>
      </w:r>
      <w:r w:rsidRPr="003149A2">
        <w:rPr>
          <w:rFonts w:hint="eastAsia"/>
          <w:szCs w:val="21"/>
        </w:rPr>
        <w:t>倍”的结论，答：</w:t>
      </w:r>
      <w:r w:rsidRPr="003149A2">
        <w:rPr>
          <w:szCs w:val="21"/>
        </w:rPr>
        <w:t>___</w:t>
      </w:r>
      <w:r w:rsidRPr="002E36E9">
        <w:rPr>
          <w:rFonts w:ascii="宋体" w:hAnsi="宋体" w:cs="宋体" w:hint="eastAsia"/>
          <w:kern w:val="0"/>
          <w:szCs w:val="21"/>
          <w:u w:val="single"/>
          <w:lang w:val="zh-CN"/>
        </w:rPr>
        <w:t>▲</w:t>
      </w:r>
      <w:r w:rsidRPr="003149A2">
        <w:rPr>
          <w:szCs w:val="21"/>
        </w:rPr>
        <w:t>_____</w:t>
      </w:r>
      <w:r w:rsidRPr="003149A2">
        <w:rPr>
          <w:rFonts w:hint="eastAsia"/>
          <w:szCs w:val="21"/>
        </w:rPr>
        <w:lastRenderedPageBreak/>
        <w:t>（能</w:t>
      </w:r>
      <w:r w:rsidRPr="003149A2">
        <w:rPr>
          <w:szCs w:val="21"/>
        </w:rPr>
        <w:t>/</w:t>
      </w:r>
      <w:r w:rsidR="005573A9" w:rsidRPr="002F5E06">
        <w:rPr>
          <w:szCs w:val="21"/>
        </w:rPr>
        <w:pict>
          <v:shape id="_x0000_i1037" type="#_x0000_t75" alt="学科网(www.zxxk.com)--教育资源门户，提供试卷、教案、课件、论文、素材及各类教学资源下载，还有大量而丰富的教学相关资讯！" style="width:3pt;height:.75pt">
            <v:imagedata r:id="rId12" o:title=""/>
          </v:shape>
        </w:pict>
      </w:r>
      <w:r w:rsidRPr="003149A2">
        <w:rPr>
          <w:rFonts w:hint="eastAsia"/>
          <w:szCs w:val="21"/>
        </w:rPr>
        <w:t>不能），原因是：</w:t>
      </w:r>
      <w:r w:rsidRPr="003149A2">
        <w:rPr>
          <w:szCs w:val="21"/>
        </w:rPr>
        <w:t>________</w:t>
      </w:r>
      <w:r w:rsidRPr="002E36E9">
        <w:rPr>
          <w:rFonts w:ascii="宋体" w:hAnsi="宋体" w:cs="宋体" w:hint="eastAsia"/>
          <w:kern w:val="0"/>
          <w:szCs w:val="21"/>
          <w:u w:val="single"/>
          <w:lang w:val="zh-CN"/>
        </w:rPr>
        <w:t>▲</w:t>
      </w:r>
      <w:r w:rsidRPr="003149A2">
        <w:rPr>
          <w:szCs w:val="21"/>
        </w:rPr>
        <w:t>_______________________________.</w:t>
      </w:r>
    </w:p>
    <w:p w:rsidR="00A86A54" w:rsidRDefault="002F5E06" w:rsidP="0064190C">
      <w:pPr>
        <w:widowControl/>
        <w:spacing w:line="360" w:lineRule="auto"/>
        <w:jc w:val="left"/>
        <w:rPr>
          <w:szCs w:val="21"/>
        </w:rPr>
      </w:pPr>
      <w:r w:rsidRPr="002F5E06">
        <w:rPr>
          <w:noProof/>
        </w:rPr>
        <w:pict>
          <v:shape id="_x0000_s1329" type="#_x0000_t75" alt="学科网(www.zxxk.com)--教育资源门户，提供试卷、教案、课件、论文、素材及各类教学资源下载，还有大量而丰富的教学相关资讯！" style="position:absolute;margin-left:330.75pt;margin-top:23.4pt;width:111pt;height:94.5pt;z-index:23">
            <v:imagedata r:id="rId35" o:title=""/>
            <w10:wrap type="square"/>
          </v:shape>
        </w:pict>
      </w:r>
    </w:p>
    <w:p w:rsidR="00A86A54" w:rsidRPr="0020039A" w:rsidRDefault="00EA1C57" w:rsidP="0064190C">
      <w:pPr>
        <w:widowControl/>
        <w:spacing w:line="360" w:lineRule="auto"/>
        <w:jc w:val="left"/>
        <w:rPr>
          <w:rFonts w:ascii="Microsoft Yahei" w:hAnsi="Microsoft Yahei" w:cs="宋体"/>
          <w:kern w:val="0"/>
        </w:rPr>
      </w:pPr>
      <w:r w:rsidRPr="0020039A">
        <w:rPr>
          <w:szCs w:val="21"/>
        </w:rPr>
        <w:t>28</w:t>
      </w:r>
      <w:r w:rsidRPr="0020039A">
        <w:rPr>
          <w:rFonts w:hint="eastAsia"/>
          <w:szCs w:val="21"/>
        </w:rPr>
        <w:t>．阅读短文，回答问题</w:t>
      </w:r>
    </w:p>
    <w:p w:rsidR="00A86A54" w:rsidRPr="0020039A" w:rsidRDefault="00EA1C57" w:rsidP="0064190C">
      <w:pPr>
        <w:widowControl/>
        <w:spacing w:line="360" w:lineRule="auto"/>
        <w:jc w:val="center"/>
        <w:rPr>
          <w:rFonts w:ascii="Microsoft Yahei" w:hAnsi="Microsoft Yahei" w:cs="宋体"/>
          <w:kern w:val="0"/>
        </w:rPr>
      </w:pPr>
      <w:r w:rsidRPr="0020039A">
        <w:rPr>
          <w:rFonts w:ascii="Microsoft Yahei" w:hAnsi="Microsoft Yahei" w:cs="宋体" w:hint="eastAsia"/>
          <w:kern w:val="0"/>
        </w:rPr>
        <w:t>光电效应</w:t>
      </w:r>
    </w:p>
    <w:p w:rsidR="00A86A54" w:rsidRPr="0020039A" w:rsidRDefault="00EA1C57" w:rsidP="0064190C">
      <w:pPr>
        <w:widowControl/>
        <w:spacing w:line="360" w:lineRule="auto"/>
        <w:jc w:val="left"/>
        <w:rPr>
          <w:rFonts w:ascii="Microsoft Yahei" w:hAnsi="Microsoft Yahei" w:cs="宋体"/>
          <w:kern w:val="0"/>
        </w:rPr>
      </w:pPr>
      <w:r w:rsidRPr="0020039A">
        <w:rPr>
          <w:rFonts w:ascii="Microsoft Yahei" w:hAnsi="Microsoft Yahei" w:cs="宋体" w:hint="eastAsia"/>
          <w:kern w:val="0"/>
        </w:rPr>
        <w:t>光电效应是物理学中一个重要而神奇的现象．光照射到某些物质上，引起物质的电性质发生变化．这类光致电变的现象被人们统称为光电效应．光电效应分为：外光电效应和内光电效应．外光电效应是指被光激发产生的电子逸出物质表面的现象（如</w:t>
      </w:r>
      <w:r w:rsidR="005573A9" w:rsidRPr="002F5E06">
        <w:rPr>
          <w:rFonts w:ascii="Microsoft Yahei" w:hAnsi="Microsoft Yahei" w:cs="宋体"/>
          <w:kern w:val="0"/>
        </w:rPr>
        <w:pict>
          <v:shape id="_x0000_i1038" type="#_x0000_t75" alt="学科网(www.zxxk.com)--教育资源门户，提供试卷、教案、课件、论文、素材及各类教学资源下载，还有大量而丰富的教学相关资讯！" style="width:3pt;height:2.25pt">
            <v:imagedata r:id="rId12" o:title=""/>
          </v:shape>
        </w:pict>
      </w:r>
      <w:r w:rsidRPr="0020039A">
        <w:rPr>
          <w:rFonts w:ascii="Microsoft Yahei" w:hAnsi="Microsoft Yahei" w:cs="宋体" w:hint="eastAsia"/>
          <w:kern w:val="0"/>
        </w:rPr>
        <w:t>图甲）．只有入射光的频率高于一定值时，才能激发电子逸出物质表面．内光电效应是指被光激发所产生的电荷仍在物质内部运动，但使物质的导电能力发生变化或在物体两端产生电压的现象．</w:t>
      </w:r>
    </w:p>
    <w:p w:rsidR="00A86A54" w:rsidRPr="0020039A" w:rsidRDefault="00EA1C57" w:rsidP="0064190C">
      <w:pPr>
        <w:widowControl/>
        <w:spacing w:line="360" w:lineRule="auto"/>
        <w:rPr>
          <w:rFonts w:ascii="Microsoft Yahei" w:hAnsi="Microsoft Yahei" w:cs="宋体"/>
          <w:kern w:val="0"/>
          <w:szCs w:val="21"/>
        </w:rPr>
      </w:pPr>
      <w:r w:rsidRPr="0020039A">
        <w:rPr>
          <w:rFonts w:ascii="Microsoft Yahei" w:hAnsi="Microsoft Yahei" w:cs="宋体" w:hint="eastAsia"/>
          <w:kern w:val="0"/>
        </w:rPr>
        <w:t>光敏电阻器是利用半导体的光电效应制成的一种电阻值随入射光的强弱而改变的电阻器；入射光强，电阻减小，入射光弱，电阻增大．光敏电阻器一</w:t>
      </w:r>
      <w:r w:rsidR="005573A9" w:rsidRPr="002F5E06">
        <w:rPr>
          <w:rFonts w:ascii="Microsoft Yahei" w:hAnsi="Microsoft Yahei" w:cs="宋体"/>
          <w:kern w:val="0"/>
        </w:rPr>
        <w:pict>
          <v:shape id="_x0000_i1039" type="#_x0000_t75" alt="学科网(www.zxxk.com)--教育资源门户，提供试卷、教案、课件、论文、素材及各类教学资源下载，还有大量而丰富的教学相关资讯！" style="width:3pt;height:.75pt">
            <v:imagedata r:id="rId12" o:title=""/>
          </v:shape>
        </w:pict>
      </w:r>
      <w:r w:rsidRPr="0020039A">
        <w:rPr>
          <w:rFonts w:ascii="Microsoft Yahei" w:hAnsi="Microsoft Yahei" w:cs="宋体" w:hint="eastAsia"/>
          <w:kern w:val="0"/>
        </w:rPr>
        <w:t>般用于光的测量、光的控制和光电转换．</w:t>
      </w:r>
    </w:p>
    <w:p w:rsidR="00A86A54" w:rsidRPr="0020039A" w:rsidRDefault="00EA1C57" w:rsidP="0064190C">
      <w:pPr>
        <w:widowControl/>
        <w:spacing w:line="360" w:lineRule="auto"/>
        <w:jc w:val="left"/>
        <w:rPr>
          <w:rFonts w:ascii="Microsoft Yahei" w:hAnsi="Microsoft Yahei" w:cs="宋体"/>
          <w:kern w:val="0"/>
        </w:rPr>
      </w:pPr>
      <w:r w:rsidRPr="0020039A">
        <w:rPr>
          <w:rFonts w:ascii="Microsoft Yahei" w:hAnsi="Microsoft Yahei" w:cs="宋体" w:hint="eastAsia"/>
          <w:kern w:val="0"/>
        </w:rPr>
        <w:t>我们现在能够看到声和影完全配合一致的有声电影，还是多亏了光电效应．影片摄制完后，要进行录音．录音时通过专门的设备使声音的变化转变成光的变化，从而把声音的</w:t>
      </w:r>
      <w:r w:rsidRPr="0020039A">
        <w:rPr>
          <w:rFonts w:ascii="Microsoft Yahei" w:hAnsi="Microsoft Yahei" w:cs="宋体"/>
          <w:kern w:val="0"/>
        </w:rPr>
        <w:t>“</w:t>
      </w:r>
      <w:r w:rsidRPr="0020039A">
        <w:rPr>
          <w:rFonts w:ascii="Microsoft Yahei" w:hAnsi="Microsoft Yahei" w:cs="宋体" w:hint="eastAsia"/>
          <w:kern w:val="0"/>
        </w:rPr>
        <w:t>像</w:t>
      </w:r>
      <w:r w:rsidRPr="0020039A">
        <w:rPr>
          <w:rFonts w:ascii="Microsoft Yahei" w:hAnsi="Microsoft Yahei" w:cs="宋体"/>
          <w:kern w:val="0"/>
        </w:rPr>
        <w:t>”</w:t>
      </w:r>
      <w:r w:rsidRPr="0020039A">
        <w:rPr>
          <w:rFonts w:ascii="Microsoft Yahei" w:hAnsi="Microsoft Yahei" w:cs="宋体" w:hint="eastAsia"/>
          <w:kern w:val="0"/>
        </w:rPr>
        <w:t>摄制在影片的边缘上，这就是影片边上的声道．放映电影时，用强度不变的光束照射声道，由于影片上各处的声道不同，所以在影片移动的过程中，通过声道的光也就不断变化；变化的光射向图乙中的光敏电阻时，在电路中产生变化的电流，通过喇叭就可以把</w:t>
      </w:r>
      <w:r w:rsidRPr="0020039A">
        <w:rPr>
          <w:rFonts w:ascii="Microsoft Yahei" w:hAnsi="Microsoft Yahei" w:cs="宋体"/>
          <w:kern w:val="0"/>
        </w:rPr>
        <w:t>“</w:t>
      </w:r>
      <w:r w:rsidRPr="0020039A">
        <w:rPr>
          <w:rFonts w:ascii="Microsoft Yahei" w:hAnsi="Microsoft Yahei" w:cs="宋体" w:hint="eastAsia"/>
          <w:kern w:val="0"/>
        </w:rPr>
        <w:t>声音的照片</w:t>
      </w:r>
      <w:r w:rsidRPr="0020039A">
        <w:rPr>
          <w:rFonts w:ascii="Microsoft Yahei" w:hAnsi="Microsoft Yahei" w:cs="宋体"/>
          <w:kern w:val="0"/>
        </w:rPr>
        <w:t>”</w:t>
      </w:r>
      <w:r w:rsidRPr="0020039A">
        <w:rPr>
          <w:rFonts w:ascii="Microsoft Yahei" w:hAnsi="Microsoft Yahei" w:cs="宋体" w:hint="eastAsia"/>
          <w:kern w:val="0"/>
        </w:rPr>
        <w:t>还原成声音．</w:t>
      </w:r>
    </w:p>
    <w:p w:rsidR="00A86A54" w:rsidRPr="0020039A" w:rsidRDefault="00EA1C57" w:rsidP="0064190C">
      <w:pPr>
        <w:widowControl/>
        <w:spacing w:line="360" w:lineRule="auto"/>
        <w:jc w:val="left"/>
        <w:rPr>
          <w:rFonts w:ascii="Microsoft Yahei" w:hAnsi="Microsoft Yahei" w:cs="宋体"/>
          <w:kern w:val="0"/>
        </w:rPr>
      </w:pPr>
      <w:r w:rsidRPr="0020039A">
        <w:rPr>
          <w:rFonts w:ascii="Microsoft Yahei" w:hAnsi="Microsoft Yahei" w:cs="宋体" w:hint="eastAsia"/>
          <w:kern w:val="0"/>
        </w:rPr>
        <w:t>（</w:t>
      </w:r>
      <w:r w:rsidRPr="0020039A">
        <w:rPr>
          <w:rFonts w:ascii="Microsoft Yahei" w:hAnsi="Microsoft Yahei" w:cs="宋体"/>
          <w:kern w:val="0"/>
        </w:rPr>
        <w:t>1</w:t>
      </w:r>
      <w:r w:rsidRPr="0020039A">
        <w:rPr>
          <w:rFonts w:ascii="Microsoft Yahei" w:hAnsi="Microsoft Yahei" w:cs="宋体" w:hint="eastAsia"/>
          <w:kern w:val="0"/>
        </w:rPr>
        <w:t>）外光电效应会从物质中激发出</w:t>
      </w:r>
      <w:r w:rsidRPr="0020039A">
        <w:rPr>
          <w:rFonts w:ascii="Microsoft Yahei" w:hAnsi="Microsoft Yahei" w:cs="宋体"/>
          <w:kern w:val="0"/>
        </w:rPr>
        <w:t>______</w:t>
      </w:r>
      <w:r w:rsidRPr="0020039A">
        <w:rPr>
          <w:rFonts w:ascii="Microsoft Yahei" w:hAnsi="Microsoft Yahei" w:cs="宋体" w:hint="eastAsia"/>
          <w:kern w:val="0"/>
        </w:rPr>
        <w:t>．</w:t>
      </w:r>
    </w:p>
    <w:p w:rsidR="00A86A54" w:rsidRPr="0020039A" w:rsidRDefault="00EA1C57" w:rsidP="0064190C">
      <w:pPr>
        <w:widowControl/>
        <w:spacing w:line="360" w:lineRule="auto"/>
        <w:jc w:val="left"/>
        <w:rPr>
          <w:rFonts w:ascii="Microsoft Yahei" w:hAnsi="Microsoft Yahei" w:cs="宋体"/>
          <w:kern w:val="0"/>
        </w:rPr>
      </w:pPr>
      <w:r w:rsidRPr="0020039A">
        <w:rPr>
          <w:rFonts w:ascii="Microsoft Yahei" w:hAnsi="Microsoft Yahei" w:cs="宋体"/>
          <w:kern w:val="0"/>
        </w:rPr>
        <w:t>A</w:t>
      </w:r>
      <w:r w:rsidRPr="0020039A">
        <w:rPr>
          <w:rFonts w:ascii="Microsoft Yahei" w:hAnsi="Microsoft Yahei" w:cs="宋体" w:hint="eastAsia"/>
          <w:kern w:val="0"/>
        </w:rPr>
        <w:t>．原子</w:t>
      </w:r>
      <w:r w:rsidRPr="0020039A">
        <w:rPr>
          <w:rFonts w:ascii="Microsoft Yahei" w:hAnsi="Microsoft Yahei" w:cs="宋体"/>
          <w:kern w:val="0"/>
        </w:rPr>
        <w:t>           B</w:t>
      </w:r>
      <w:r w:rsidRPr="0020039A">
        <w:rPr>
          <w:rFonts w:ascii="Microsoft Yahei" w:hAnsi="Microsoft Yahei" w:cs="宋体" w:hint="eastAsia"/>
          <w:kern w:val="0"/>
        </w:rPr>
        <w:t>．质子</w:t>
      </w:r>
      <w:r w:rsidRPr="0020039A">
        <w:rPr>
          <w:rFonts w:ascii="Microsoft Yahei" w:hAnsi="Microsoft Yahei" w:cs="宋体"/>
          <w:kern w:val="0"/>
        </w:rPr>
        <w:t>           C</w:t>
      </w:r>
      <w:r w:rsidRPr="0020039A">
        <w:rPr>
          <w:rFonts w:ascii="Microsoft Yahei" w:hAnsi="Microsoft Yahei" w:cs="宋体" w:hint="eastAsia"/>
          <w:kern w:val="0"/>
        </w:rPr>
        <w:t>．中子</w:t>
      </w:r>
      <w:r>
        <w:rPr>
          <w:rFonts w:ascii="Microsoft Yahei" w:hAnsi="Microsoft Yahei" w:cs="宋体"/>
          <w:kern w:val="0"/>
        </w:rPr>
        <w:t>         </w:t>
      </w:r>
      <w:r w:rsidRPr="0020039A">
        <w:rPr>
          <w:rFonts w:ascii="Microsoft Yahei" w:hAnsi="Microsoft Yahei" w:cs="宋体"/>
          <w:kern w:val="0"/>
        </w:rPr>
        <w:t>D</w:t>
      </w:r>
      <w:r w:rsidRPr="0020039A">
        <w:rPr>
          <w:rFonts w:ascii="Microsoft Yahei" w:hAnsi="Microsoft Yahei" w:cs="宋体" w:hint="eastAsia"/>
          <w:kern w:val="0"/>
        </w:rPr>
        <w:t>．电子</w:t>
      </w:r>
    </w:p>
    <w:p w:rsidR="00A86A54" w:rsidRPr="0020039A" w:rsidRDefault="002F5E06" w:rsidP="0064190C">
      <w:pPr>
        <w:widowControl/>
        <w:spacing w:line="360" w:lineRule="auto"/>
        <w:jc w:val="left"/>
        <w:rPr>
          <w:rFonts w:ascii="Microsoft Yahei" w:hAnsi="Microsoft Yahei" w:cs="宋体"/>
          <w:kern w:val="0"/>
        </w:rPr>
      </w:pPr>
      <w:r w:rsidRPr="002F5E06">
        <w:rPr>
          <w:noProof/>
        </w:rPr>
        <w:pict>
          <v:shape id="_x0000_s1332" type="#_x0000_t75" alt="学科网(www.zxxk.com)--教育资源门户，提供试卷、教案、课件、论文、素材及各类教学资源下载，还有大量而丰富的教学相关资讯！" style="position:absolute;margin-left:276.35pt;margin-top:40.4pt;width:162pt;height:95pt;z-index:24">
            <v:imagedata r:id="rId36" o:title=""/>
            <w10:wrap type="square"/>
          </v:shape>
        </w:pict>
      </w:r>
      <w:r w:rsidR="00EA1C57" w:rsidRPr="0020039A">
        <w:rPr>
          <w:rFonts w:ascii="Microsoft Yahei" w:hAnsi="Microsoft Yahei" w:cs="宋体" w:hint="eastAsia"/>
          <w:kern w:val="0"/>
        </w:rPr>
        <w:t>（</w:t>
      </w:r>
      <w:r w:rsidR="00EA1C57" w:rsidRPr="0020039A">
        <w:rPr>
          <w:rFonts w:ascii="Microsoft Yahei" w:hAnsi="Microsoft Yahei" w:cs="宋体"/>
          <w:kern w:val="0"/>
        </w:rPr>
        <w:t>2</w:t>
      </w:r>
      <w:r w:rsidR="00EA1C57" w:rsidRPr="0020039A">
        <w:rPr>
          <w:rFonts w:ascii="Microsoft Yahei" w:hAnsi="Microsoft Yahei" w:cs="宋体" w:hint="eastAsia"/>
          <w:kern w:val="0"/>
        </w:rPr>
        <w:t>）在可见光中，从红光到紫光，光的频率是逐渐增大的．如果绿光照射到某金属表面能产生外光电效应，下列光照射该金属也一定能产生外光电效应是</w:t>
      </w:r>
      <w:r w:rsidR="00EA1C57" w:rsidRPr="0020039A">
        <w:rPr>
          <w:rFonts w:ascii="Microsoft Yahei" w:hAnsi="Microsoft Yahei" w:cs="宋体"/>
          <w:kern w:val="0"/>
        </w:rPr>
        <w:t>_____</w:t>
      </w:r>
      <w:r w:rsidR="00EA1C57" w:rsidRPr="0020039A">
        <w:rPr>
          <w:rFonts w:ascii="Microsoft Yahei" w:hAnsi="Microsoft Yahei" w:cs="宋体" w:hint="eastAsia"/>
          <w:kern w:val="0"/>
        </w:rPr>
        <w:t>．</w:t>
      </w:r>
    </w:p>
    <w:p w:rsidR="00A86A54" w:rsidRDefault="00EA1C57" w:rsidP="00683DF0">
      <w:pPr>
        <w:widowControl/>
        <w:spacing w:line="360" w:lineRule="auto"/>
        <w:ind w:firstLineChars="50" w:firstLine="105"/>
        <w:jc w:val="left"/>
        <w:rPr>
          <w:rFonts w:ascii="Microsoft Yahei" w:hAnsi="Microsoft Yahei" w:cs="宋体"/>
          <w:kern w:val="0"/>
        </w:rPr>
      </w:pPr>
      <w:r w:rsidRPr="0020039A">
        <w:rPr>
          <w:rFonts w:ascii="Microsoft Yahei" w:hAnsi="Microsoft Yahei" w:cs="宋体"/>
          <w:kern w:val="0"/>
        </w:rPr>
        <w:t>A</w:t>
      </w:r>
      <w:r w:rsidRPr="0020039A">
        <w:rPr>
          <w:rFonts w:ascii="Microsoft Yahei" w:hAnsi="Microsoft Yahei" w:cs="宋体" w:hint="eastAsia"/>
          <w:kern w:val="0"/>
        </w:rPr>
        <w:t>．红光、紫光</w:t>
      </w:r>
      <w:r w:rsidRPr="0020039A">
        <w:rPr>
          <w:rFonts w:ascii="Microsoft Yahei" w:hAnsi="Microsoft Yahei" w:cs="宋体"/>
          <w:kern w:val="0"/>
        </w:rPr>
        <w:t>    </w:t>
      </w:r>
      <w:r>
        <w:rPr>
          <w:rFonts w:ascii="Microsoft Yahei" w:hAnsi="Microsoft Yahei" w:cs="宋体"/>
          <w:kern w:val="0"/>
        </w:rPr>
        <w:t xml:space="preserve"> </w:t>
      </w:r>
      <w:r w:rsidRPr="0020039A">
        <w:rPr>
          <w:rFonts w:ascii="Microsoft Yahei" w:hAnsi="Microsoft Yahei" w:cs="宋体"/>
          <w:kern w:val="0"/>
        </w:rPr>
        <w:t xml:space="preserve"> B</w:t>
      </w:r>
      <w:r w:rsidRPr="0020039A">
        <w:rPr>
          <w:rFonts w:ascii="Microsoft Yahei" w:hAnsi="Microsoft Yahei" w:cs="宋体" w:hint="eastAsia"/>
          <w:kern w:val="0"/>
        </w:rPr>
        <w:t>．</w:t>
      </w:r>
      <w:r w:rsidRPr="0020039A">
        <w:rPr>
          <w:rFonts w:ascii="Microsoft Yahei" w:hAnsi="Microsoft Yahei" w:cs="宋体"/>
          <w:kern w:val="0"/>
        </w:rPr>
        <w:t>   </w:t>
      </w:r>
      <w:r w:rsidRPr="0020039A">
        <w:rPr>
          <w:rFonts w:ascii="Microsoft Yahei" w:hAnsi="Microsoft Yahei" w:cs="宋体" w:hint="eastAsia"/>
          <w:kern w:val="0"/>
        </w:rPr>
        <w:t>蓝光、紫光</w:t>
      </w:r>
    </w:p>
    <w:p w:rsidR="00A86A54" w:rsidRPr="0020039A" w:rsidRDefault="00EA1C57" w:rsidP="0064190C">
      <w:pPr>
        <w:widowControl/>
        <w:spacing w:line="360" w:lineRule="auto"/>
        <w:jc w:val="left"/>
        <w:rPr>
          <w:rFonts w:ascii="Microsoft Yahei" w:hAnsi="Microsoft Yahei" w:cs="宋体"/>
          <w:kern w:val="0"/>
        </w:rPr>
      </w:pPr>
      <w:r w:rsidRPr="0020039A">
        <w:rPr>
          <w:rFonts w:ascii="Microsoft Yahei" w:hAnsi="Microsoft Yahei" w:cs="宋体"/>
          <w:kern w:val="0"/>
        </w:rPr>
        <w:t>  C</w:t>
      </w:r>
      <w:r w:rsidRPr="0020039A">
        <w:rPr>
          <w:rFonts w:ascii="Microsoft Yahei" w:hAnsi="Microsoft Yahei" w:cs="宋体" w:hint="eastAsia"/>
          <w:kern w:val="0"/>
        </w:rPr>
        <w:t>．红光、黄光</w:t>
      </w:r>
      <w:r w:rsidRPr="0020039A">
        <w:rPr>
          <w:rFonts w:ascii="Microsoft Yahei" w:hAnsi="Microsoft Yahei" w:cs="宋体"/>
          <w:kern w:val="0"/>
        </w:rPr>
        <w:t>       D</w:t>
      </w:r>
      <w:r w:rsidRPr="0020039A">
        <w:rPr>
          <w:rFonts w:ascii="Microsoft Yahei" w:hAnsi="Microsoft Yahei" w:cs="宋体" w:hint="eastAsia"/>
          <w:kern w:val="0"/>
        </w:rPr>
        <w:t>．黄光、蓝光</w:t>
      </w:r>
    </w:p>
    <w:p w:rsidR="00A86A54" w:rsidRDefault="005573A9" w:rsidP="0064190C">
      <w:pPr>
        <w:widowControl/>
        <w:spacing w:line="360" w:lineRule="auto"/>
        <w:jc w:val="left"/>
        <w:rPr>
          <w:rFonts w:ascii="Microsoft Yahei" w:hAnsi="Microsoft Yahei" w:cs="宋体"/>
          <w:kern w:val="0"/>
        </w:rPr>
      </w:pPr>
      <w:r w:rsidRPr="002F5E06">
        <w:rPr>
          <w:rFonts w:ascii="Microsoft Yahei" w:hAnsi="Microsoft Yahei" w:cs="宋体"/>
          <w:kern w:val="0"/>
        </w:rPr>
        <w:pict>
          <v:shape id="_x0000_i1040" type="#_x0000_t75" alt="学科网(www.zxxk.com)--教育资源门户，提供试卷、教案、课件、论文、素材及各类教学资源下载，还有大量而丰富的教学相关资讯！" style="width:3pt;height:1.5pt">
            <v:imagedata r:id="rId12" o:title=""/>
          </v:shape>
        </w:pict>
      </w:r>
      <w:r w:rsidR="00EA1C57" w:rsidRPr="0020039A">
        <w:rPr>
          <w:rFonts w:ascii="Microsoft Yahei" w:hAnsi="Microsoft Yahei" w:cs="宋体" w:hint="eastAsia"/>
          <w:kern w:val="0"/>
        </w:rPr>
        <w:t>（</w:t>
      </w:r>
      <w:r w:rsidR="00EA1C57" w:rsidRPr="0020039A">
        <w:rPr>
          <w:rFonts w:ascii="Microsoft Yahei" w:hAnsi="Microsoft Yahei" w:cs="宋体"/>
          <w:kern w:val="0"/>
        </w:rPr>
        <w:t>3</w:t>
      </w:r>
      <w:r w:rsidR="00EA1C57" w:rsidRPr="0020039A">
        <w:rPr>
          <w:rFonts w:ascii="Microsoft Yahei" w:hAnsi="Microsoft Yahei" w:cs="宋体" w:hint="eastAsia"/>
          <w:kern w:val="0"/>
        </w:rPr>
        <w:t>）光敏电阻是依据</w:t>
      </w:r>
      <w:r w:rsidR="00EA1C57" w:rsidRPr="0020039A">
        <w:rPr>
          <w:rFonts w:ascii="Microsoft Yahei" w:hAnsi="Microsoft Yahei" w:cs="宋体"/>
          <w:kern w:val="0"/>
        </w:rPr>
        <w:t>______</w:t>
      </w:r>
      <w:r w:rsidR="00EA1C57" w:rsidRPr="0020039A">
        <w:rPr>
          <w:rFonts w:ascii="Microsoft Yahei" w:hAnsi="Microsoft Yahei" w:cs="宋体" w:hint="eastAsia"/>
          <w:kern w:val="0"/>
        </w:rPr>
        <w:t>（内</w:t>
      </w:r>
      <w:r w:rsidR="00EA1C57" w:rsidRPr="0020039A">
        <w:rPr>
          <w:rFonts w:ascii="Microsoft Yahei" w:hAnsi="Microsoft Yahei" w:cs="宋体"/>
          <w:kern w:val="0"/>
        </w:rPr>
        <w:t>/</w:t>
      </w:r>
      <w:r w:rsidR="00EA1C57" w:rsidRPr="0020039A">
        <w:rPr>
          <w:rFonts w:ascii="Microsoft Yahei" w:hAnsi="Microsoft Yahei" w:cs="宋体" w:hint="eastAsia"/>
          <w:kern w:val="0"/>
        </w:rPr>
        <w:t>外）光电效应工作的．</w:t>
      </w:r>
    </w:p>
    <w:p w:rsidR="00A86A54" w:rsidRDefault="002F5E06" w:rsidP="0064190C">
      <w:pPr>
        <w:widowControl/>
        <w:spacing w:line="360" w:lineRule="auto"/>
        <w:jc w:val="left"/>
        <w:rPr>
          <w:rFonts w:ascii="Microsoft Yahei" w:hAnsi="Microsoft Yahei" w:cs="宋体"/>
          <w:kern w:val="0"/>
        </w:rPr>
      </w:pPr>
      <w:r w:rsidRPr="002F5E06">
        <w:rPr>
          <w:noProof/>
        </w:rPr>
        <w:pict>
          <v:shape id="_x0000_s1334" type="#_x0000_t75" alt="学科网(www.zxxk.com)--教育资源门户，提供试卷、教案、课件、论文、素材及各类教学资源下载，还有大量而丰富的教学相关资讯！" style="position:absolute;margin-left:10.5pt;margin-top:7.8pt;width:378pt;height:109.75pt;z-index:25">
            <v:imagedata r:id="rId37" o:title=""/>
            <w10:wrap type="square"/>
          </v:shape>
        </w:pict>
      </w:r>
    </w:p>
    <w:p w:rsidR="00A86A54" w:rsidRDefault="00CE35A8" w:rsidP="0064190C">
      <w:pPr>
        <w:widowControl/>
        <w:spacing w:line="360" w:lineRule="auto"/>
        <w:jc w:val="left"/>
        <w:rPr>
          <w:rFonts w:ascii="Microsoft Yahei" w:hAnsi="Microsoft Yahei" w:cs="宋体"/>
          <w:kern w:val="0"/>
        </w:rPr>
      </w:pPr>
    </w:p>
    <w:p w:rsidR="00A86A54" w:rsidRDefault="00CE35A8" w:rsidP="0064190C">
      <w:pPr>
        <w:widowControl/>
        <w:spacing w:line="360" w:lineRule="auto"/>
        <w:jc w:val="left"/>
        <w:rPr>
          <w:rFonts w:ascii="Microsoft Yahei" w:hAnsi="Microsoft Yahei" w:cs="宋体"/>
          <w:kern w:val="0"/>
        </w:rPr>
      </w:pPr>
    </w:p>
    <w:p w:rsidR="00A86A54" w:rsidRDefault="00CE35A8" w:rsidP="0064190C">
      <w:pPr>
        <w:widowControl/>
        <w:spacing w:line="360" w:lineRule="auto"/>
        <w:jc w:val="left"/>
        <w:rPr>
          <w:rFonts w:ascii="Microsoft Yahei" w:hAnsi="Microsoft Yahei" w:cs="宋体"/>
          <w:kern w:val="0"/>
        </w:rPr>
      </w:pPr>
    </w:p>
    <w:p w:rsidR="00A86A54" w:rsidRDefault="00CE35A8" w:rsidP="0064190C">
      <w:pPr>
        <w:widowControl/>
        <w:spacing w:line="360" w:lineRule="auto"/>
        <w:jc w:val="left"/>
        <w:rPr>
          <w:rFonts w:ascii="Microsoft Yahei" w:hAnsi="Microsoft Yahei" w:cs="宋体"/>
          <w:kern w:val="0"/>
        </w:rPr>
      </w:pPr>
    </w:p>
    <w:p w:rsidR="00A86A54" w:rsidRDefault="00EA1C57" w:rsidP="0064190C">
      <w:pPr>
        <w:widowControl/>
        <w:spacing w:line="360" w:lineRule="auto"/>
        <w:jc w:val="left"/>
        <w:rPr>
          <w:rFonts w:ascii="Microsoft Yahei" w:hAnsi="Microsoft Yahei" w:cs="宋体"/>
          <w:kern w:val="0"/>
        </w:rPr>
      </w:pPr>
      <w:r w:rsidRPr="0020039A">
        <w:rPr>
          <w:rFonts w:ascii="Microsoft Yahei" w:hAnsi="Microsoft Yahei" w:cs="宋体" w:hint="eastAsia"/>
          <w:kern w:val="0"/>
        </w:rPr>
        <w:t>（</w:t>
      </w:r>
      <w:r w:rsidRPr="0020039A">
        <w:rPr>
          <w:rFonts w:ascii="Microsoft Yahei" w:hAnsi="Microsoft Yahei" w:cs="宋体"/>
          <w:kern w:val="0"/>
        </w:rPr>
        <w:t>4</w:t>
      </w:r>
      <w:r w:rsidRPr="0020039A">
        <w:rPr>
          <w:rFonts w:ascii="Microsoft Yahei" w:hAnsi="Microsoft Yahei" w:cs="宋体" w:hint="eastAsia"/>
          <w:kern w:val="0"/>
        </w:rPr>
        <w:t>）如图乙为光敏电阻的工作原理图，当光照强度发生变化时，小量程电流表的示数变化如图</w:t>
      </w:r>
      <w:r w:rsidRPr="0020039A">
        <w:rPr>
          <w:rFonts w:ascii="Microsoft Yahei" w:hAnsi="Microsoft Yahei" w:cs="宋体"/>
          <w:kern w:val="0"/>
        </w:rPr>
        <w:t>______</w:t>
      </w:r>
      <w:r w:rsidRPr="0020039A">
        <w:rPr>
          <w:rFonts w:ascii="Microsoft Yahei" w:hAnsi="Microsoft Yahei" w:cs="宋体" w:hint="eastAsia"/>
          <w:kern w:val="0"/>
        </w:rPr>
        <w:t>．</w:t>
      </w:r>
    </w:p>
    <w:p w:rsidR="00A86A54" w:rsidRPr="0020039A" w:rsidRDefault="00EA1C57" w:rsidP="0064190C">
      <w:pPr>
        <w:widowControl/>
        <w:spacing w:line="360" w:lineRule="auto"/>
        <w:jc w:val="left"/>
        <w:rPr>
          <w:rFonts w:ascii="Microsoft Yahei" w:hAnsi="Microsoft Yahei" w:cs="宋体"/>
          <w:kern w:val="0"/>
        </w:rPr>
      </w:pPr>
      <w:r w:rsidRPr="0020039A">
        <w:rPr>
          <w:rFonts w:ascii="Microsoft Yahei" w:hAnsi="Microsoft Yahei" w:cs="宋体" w:hint="eastAsia"/>
          <w:kern w:val="0"/>
        </w:rPr>
        <w:t>（</w:t>
      </w:r>
      <w:r w:rsidRPr="0020039A">
        <w:rPr>
          <w:rFonts w:ascii="Microsoft Yahei" w:hAnsi="Microsoft Yahei" w:cs="宋体"/>
          <w:kern w:val="0"/>
        </w:rPr>
        <w:t>5</w:t>
      </w:r>
      <w:r w:rsidRPr="0020039A">
        <w:rPr>
          <w:rFonts w:ascii="Microsoft Yahei" w:hAnsi="Microsoft Yahei" w:cs="宋体" w:hint="eastAsia"/>
          <w:kern w:val="0"/>
        </w:rPr>
        <w:t>）如图丙为某影片的部分声道图，当它按图示方向在放映条件下匀速通过光敏电阻上方时，喇叭发出的声音的响度将</w:t>
      </w:r>
      <w:r w:rsidRPr="0020039A">
        <w:rPr>
          <w:rFonts w:ascii="Microsoft Yahei" w:hAnsi="Microsoft Yahei" w:cs="宋体"/>
          <w:kern w:val="0"/>
        </w:rPr>
        <w:t>______</w:t>
      </w:r>
      <w:r w:rsidRPr="0020039A">
        <w:rPr>
          <w:rFonts w:ascii="Microsoft Yahei" w:hAnsi="Microsoft Yahei" w:cs="宋体" w:hint="eastAsia"/>
          <w:kern w:val="0"/>
        </w:rPr>
        <w:t>（变大</w:t>
      </w:r>
      <w:r w:rsidRPr="0020039A">
        <w:rPr>
          <w:rFonts w:ascii="Microsoft Yahei" w:hAnsi="Microsoft Yahei" w:cs="宋体"/>
          <w:kern w:val="0"/>
        </w:rPr>
        <w:t>/</w:t>
      </w:r>
      <w:r w:rsidRPr="0020039A">
        <w:rPr>
          <w:rFonts w:ascii="Microsoft Yahei" w:hAnsi="Microsoft Yahei" w:cs="宋体" w:hint="eastAsia"/>
          <w:kern w:val="0"/>
        </w:rPr>
        <w:t>变</w:t>
      </w:r>
      <w:r w:rsidR="005573A9" w:rsidRPr="002F5E06">
        <w:rPr>
          <w:rFonts w:ascii="Microsoft Yahei" w:hAnsi="Microsoft Yahei" w:cs="宋体"/>
          <w:kern w:val="0"/>
        </w:rPr>
        <w:pict>
          <v:shape id="_x0000_i1041" type="#_x0000_t75" alt="学科网(www.zxxk.com)--教育资源门户，提供试卷、教案、课件、论文、素材及各类教学资源下载，还有大量而丰富的教学相关资讯！" style="width:3pt;height:1.5pt">
            <v:imagedata r:id="rId12" o:title=""/>
          </v:shape>
        </w:pict>
      </w:r>
      <w:r w:rsidRPr="0020039A">
        <w:rPr>
          <w:rFonts w:ascii="Microsoft Yahei" w:hAnsi="Microsoft Yahei" w:cs="宋体" w:hint="eastAsia"/>
          <w:kern w:val="0"/>
        </w:rPr>
        <w:t>小</w:t>
      </w:r>
      <w:r w:rsidRPr="0020039A">
        <w:rPr>
          <w:rFonts w:ascii="Microsoft Yahei" w:hAnsi="Microsoft Yahei" w:cs="宋体"/>
          <w:kern w:val="0"/>
        </w:rPr>
        <w:t>/</w:t>
      </w:r>
      <w:r w:rsidRPr="0020039A">
        <w:rPr>
          <w:rFonts w:ascii="Microsoft Yahei" w:hAnsi="Microsoft Yahei" w:cs="宋体" w:hint="eastAsia"/>
          <w:kern w:val="0"/>
        </w:rPr>
        <w:t>不变）．</w:t>
      </w:r>
    </w:p>
    <w:p w:rsidR="00A86A54" w:rsidRDefault="002F5E06" w:rsidP="0064190C">
      <w:pPr>
        <w:spacing w:line="360" w:lineRule="auto"/>
      </w:pPr>
      <w:r>
        <w:rPr>
          <w:noProof/>
        </w:rPr>
        <w:pict>
          <v:shape id="_x0000_s1336" type="#_x0000_t75" alt="学科网(www.zxxk.com)--教育资源门户，提供试卷、教案、课件、论文、素材及各类教学资源下载，还有大量而丰富的教学相关资讯！" style="position:absolute;left:0;text-align:left;margin-left:110.25pt;margin-top:15.6pt;width:206.25pt;height:79.5pt;z-index:26">
            <v:imagedata r:id="rId38" o:title=""/>
            <w10:wrap type="square"/>
          </v:shape>
        </w:pict>
      </w:r>
    </w:p>
    <w:p w:rsidR="00A86A54" w:rsidRPr="00123F94" w:rsidRDefault="00EA1C57" w:rsidP="0064190C">
      <w:pPr>
        <w:spacing w:line="360" w:lineRule="auto"/>
        <w:jc w:val="center"/>
        <w:rPr>
          <w:rFonts w:ascii="宋体"/>
          <w:b/>
          <w:sz w:val="32"/>
          <w:szCs w:val="32"/>
        </w:rPr>
      </w:pPr>
      <w:r>
        <w:br w:type="page"/>
      </w:r>
      <w:r w:rsidRPr="00123F94">
        <w:rPr>
          <w:rFonts w:ascii="宋体" w:hAnsi="宋体"/>
          <w:b/>
          <w:sz w:val="32"/>
          <w:szCs w:val="32"/>
        </w:rPr>
        <w:lastRenderedPageBreak/>
        <w:t>201</w:t>
      </w:r>
      <w:r>
        <w:rPr>
          <w:rFonts w:ascii="宋体" w:hAnsi="宋体"/>
          <w:b/>
          <w:sz w:val="32"/>
          <w:szCs w:val="32"/>
        </w:rPr>
        <w:t>8</w:t>
      </w:r>
      <w:r w:rsidRPr="00123F94">
        <w:rPr>
          <w:rFonts w:ascii="宋体" w:hAnsi="宋体"/>
          <w:b/>
          <w:sz w:val="32"/>
          <w:szCs w:val="32"/>
        </w:rPr>
        <w:t>-201</w:t>
      </w:r>
      <w:r>
        <w:rPr>
          <w:rFonts w:ascii="宋体" w:hAnsi="宋体"/>
          <w:b/>
          <w:sz w:val="32"/>
          <w:szCs w:val="32"/>
        </w:rPr>
        <w:t>9</w:t>
      </w:r>
      <w:r>
        <w:rPr>
          <w:rFonts w:ascii="宋体" w:hAnsi="宋体" w:hint="eastAsia"/>
          <w:b/>
          <w:sz w:val="32"/>
          <w:szCs w:val="32"/>
        </w:rPr>
        <w:t>学年度第一学期期中考</w:t>
      </w:r>
      <w:r w:rsidRPr="00123F94">
        <w:rPr>
          <w:rFonts w:ascii="宋体" w:hAnsi="宋体" w:hint="eastAsia"/>
          <w:b/>
          <w:sz w:val="32"/>
          <w:szCs w:val="32"/>
        </w:rPr>
        <w:t>试</w:t>
      </w:r>
    </w:p>
    <w:p w:rsidR="00A86A54" w:rsidRPr="00123F94" w:rsidRDefault="00EA1C57" w:rsidP="0064190C">
      <w:pPr>
        <w:spacing w:line="360" w:lineRule="auto"/>
        <w:jc w:val="center"/>
        <w:rPr>
          <w:rFonts w:ascii="宋体"/>
          <w:b/>
          <w:sz w:val="32"/>
          <w:szCs w:val="32"/>
        </w:rPr>
      </w:pPr>
      <w:r w:rsidRPr="00123F94">
        <w:rPr>
          <w:rFonts w:ascii="宋体" w:hAnsi="宋体" w:hint="eastAsia"/>
          <w:b/>
          <w:sz w:val="32"/>
          <w:szCs w:val="32"/>
        </w:rPr>
        <w:t>初三年级物理</w:t>
      </w:r>
      <w:r>
        <w:rPr>
          <w:rFonts w:ascii="宋体" w:hAnsi="宋体" w:hint="eastAsia"/>
          <w:b/>
          <w:sz w:val="32"/>
          <w:szCs w:val="32"/>
        </w:rPr>
        <w:t>参考答案</w:t>
      </w:r>
    </w:p>
    <w:p w:rsidR="00A86A54" w:rsidRDefault="00EA1C57" w:rsidP="0064190C">
      <w:pPr>
        <w:spacing w:line="360" w:lineRule="auto"/>
        <w:jc w:val="left"/>
        <w:rPr>
          <w:rFonts w:ascii="宋体"/>
          <w:szCs w:val="21"/>
        </w:rPr>
      </w:pPr>
      <w:r>
        <w:rPr>
          <w:rFonts w:ascii="宋体" w:hAnsi="宋体" w:hint="eastAsia"/>
          <w:szCs w:val="21"/>
        </w:rPr>
        <w:t>一、选择题：本题共</w:t>
      </w:r>
      <w:r>
        <w:rPr>
          <w:rFonts w:ascii="宋体" w:hAnsi="宋体"/>
          <w:szCs w:val="21"/>
        </w:rPr>
        <w:t>12</w:t>
      </w:r>
      <w:r>
        <w:rPr>
          <w:rFonts w:ascii="宋体" w:hAnsi="宋体" w:hint="eastAsia"/>
          <w:szCs w:val="21"/>
        </w:rPr>
        <w:t>小题，</w:t>
      </w:r>
      <w:r>
        <w:rPr>
          <w:rFonts w:ascii="宋体" w:hAnsi="宋体" w:hint="eastAsia"/>
          <w:b/>
          <w:bCs/>
        </w:rPr>
        <w:t>每小题</w:t>
      </w:r>
      <w:r>
        <w:rPr>
          <w:rFonts w:ascii="宋体" w:hAnsi="宋体"/>
          <w:b/>
          <w:bCs/>
        </w:rPr>
        <w:t>2</w:t>
      </w:r>
      <w:r>
        <w:rPr>
          <w:rFonts w:ascii="宋体" w:hAnsi="宋体" w:hint="eastAsia"/>
          <w:b/>
          <w:bCs/>
        </w:rPr>
        <w:t>分</w:t>
      </w:r>
      <w:r>
        <w:rPr>
          <w:rFonts w:ascii="宋体" w:hAnsi="宋体" w:hint="eastAsia"/>
          <w:szCs w:val="21"/>
        </w:rPr>
        <w:t>，共</w:t>
      </w:r>
      <w:r>
        <w:rPr>
          <w:rFonts w:ascii="宋体" w:hAnsi="宋体"/>
          <w:szCs w:val="21"/>
        </w:rPr>
        <w:t>24</w:t>
      </w:r>
      <w:r>
        <w:rPr>
          <w:rFonts w:ascii="宋体" w:hAnsi="宋体" w:hint="eastAsia"/>
          <w:szCs w:val="21"/>
        </w:rPr>
        <w:t>分，每小题</w:t>
      </w:r>
      <w:r>
        <w:rPr>
          <w:rFonts w:ascii="宋体" w:hAnsi="宋体" w:hint="eastAsia"/>
          <w:szCs w:val="21"/>
          <w:em w:val="dot"/>
        </w:rPr>
        <w:t>只有一个</w:t>
      </w:r>
      <w:r>
        <w:rPr>
          <w:rFonts w:ascii="宋体" w:hAnsi="宋体" w:hint="eastAsia"/>
          <w:szCs w:val="21"/>
        </w:rPr>
        <w:t>选项正确．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6"/>
        <w:gridCol w:w="642"/>
        <w:gridCol w:w="644"/>
        <w:gridCol w:w="643"/>
        <w:gridCol w:w="644"/>
        <w:gridCol w:w="644"/>
        <w:gridCol w:w="643"/>
        <w:gridCol w:w="644"/>
        <w:gridCol w:w="644"/>
        <w:gridCol w:w="643"/>
        <w:gridCol w:w="648"/>
        <w:gridCol w:w="648"/>
        <w:gridCol w:w="648"/>
      </w:tblGrid>
      <w:tr w:rsidR="00C57725" w:rsidTr="00AD20F1">
        <w:trPr>
          <w:trHeight w:val="444"/>
          <w:jc w:val="center"/>
        </w:trPr>
        <w:tc>
          <w:tcPr>
            <w:tcW w:w="646" w:type="dxa"/>
            <w:vAlign w:val="center"/>
          </w:tcPr>
          <w:p w:rsidR="00A86A54" w:rsidRDefault="00EA1C57" w:rsidP="00AD20F1">
            <w:pPr>
              <w:jc w:val="center"/>
              <w:rPr>
                <w:rFonts w:ascii="宋体"/>
                <w:szCs w:val="21"/>
              </w:rPr>
            </w:pPr>
            <w:r>
              <w:rPr>
                <w:rFonts w:ascii="宋体" w:hAnsi="宋体" w:hint="eastAsia"/>
                <w:szCs w:val="21"/>
              </w:rPr>
              <w:t>题号</w:t>
            </w:r>
          </w:p>
        </w:tc>
        <w:tc>
          <w:tcPr>
            <w:tcW w:w="642" w:type="dxa"/>
            <w:vAlign w:val="center"/>
          </w:tcPr>
          <w:p w:rsidR="00A86A54" w:rsidRDefault="00EA1C57" w:rsidP="00AD20F1">
            <w:pPr>
              <w:jc w:val="center"/>
              <w:rPr>
                <w:rFonts w:ascii="宋体" w:hAnsi="宋体"/>
                <w:szCs w:val="21"/>
              </w:rPr>
            </w:pPr>
            <w:r>
              <w:rPr>
                <w:rFonts w:ascii="宋体" w:hAnsi="宋体"/>
                <w:szCs w:val="21"/>
              </w:rPr>
              <w:t>1</w:t>
            </w:r>
          </w:p>
        </w:tc>
        <w:tc>
          <w:tcPr>
            <w:tcW w:w="644" w:type="dxa"/>
            <w:vAlign w:val="center"/>
          </w:tcPr>
          <w:p w:rsidR="00A86A54" w:rsidRDefault="00EA1C57" w:rsidP="00AD20F1">
            <w:pPr>
              <w:jc w:val="center"/>
              <w:rPr>
                <w:rFonts w:ascii="宋体" w:hAnsi="宋体"/>
                <w:szCs w:val="21"/>
              </w:rPr>
            </w:pPr>
            <w:r>
              <w:rPr>
                <w:rFonts w:ascii="宋体" w:hAnsi="宋体"/>
                <w:szCs w:val="21"/>
              </w:rPr>
              <w:t>2</w:t>
            </w:r>
          </w:p>
        </w:tc>
        <w:tc>
          <w:tcPr>
            <w:tcW w:w="643" w:type="dxa"/>
            <w:vAlign w:val="center"/>
          </w:tcPr>
          <w:p w:rsidR="00A86A54" w:rsidRDefault="00EA1C57" w:rsidP="00AD20F1">
            <w:pPr>
              <w:jc w:val="center"/>
              <w:rPr>
                <w:rFonts w:ascii="宋体" w:hAnsi="宋体"/>
                <w:szCs w:val="21"/>
              </w:rPr>
            </w:pPr>
            <w:r>
              <w:rPr>
                <w:rFonts w:ascii="宋体" w:hAnsi="宋体"/>
                <w:szCs w:val="21"/>
              </w:rPr>
              <w:t>3</w:t>
            </w:r>
          </w:p>
        </w:tc>
        <w:tc>
          <w:tcPr>
            <w:tcW w:w="644" w:type="dxa"/>
            <w:vAlign w:val="center"/>
          </w:tcPr>
          <w:p w:rsidR="00A86A54" w:rsidRDefault="00EA1C57" w:rsidP="00AD20F1">
            <w:pPr>
              <w:jc w:val="center"/>
              <w:rPr>
                <w:rFonts w:ascii="宋体" w:hAnsi="宋体"/>
                <w:szCs w:val="21"/>
              </w:rPr>
            </w:pPr>
            <w:r>
              <w:rPr>
                <w:rFonts w:ascii="宋体" w:hAnsi="宋体"/>
                <w:szCs w:val="21"/>
              </w:rPr>
              <w:t>4</w:t>
            </w:r>
          </w:p>
        </w:tc>
        <w:tc>
          <w:tcPr>
            <w:tcW w:w="644" w:type="dxa"/>
            <w:vAlign w:val="center"/>
          </w:tcPr>
          <w:p w:rsidR="00A86A54" w:rsidRDefault="00EA1C57" w:rsidP="00AD20F1">
            <w:pPr>
              <w:jc w:val="center"/>
              <w:rPr>
                <w:rFonts w:ascii="宋体" w:hAnsi="宋体"/>
                <w:szCs w:val="21"/>
              </w:rPr>
            </w:pPr>
            <w:r>
              <w:rPr>
                <w:rFonts w:ascii="宋体" w:hAnsi="宋体"/>
                <w:szCs w:val="21"/>
              </w:rPr>
              <w:t>5</w:t>
            </w:r>
          </w:p>
        </w:tc>
        <w:tc>
          <w:tcPr>
            <w:tcW w:w="643" w:type="dxa"/>
            <w:vAlign w:val="center"/>
          </w:tcPr>
          <w:p w:rsidR="00A86A54" w:rsidRDefault="00EA1C57" w:rsidP="00AD20F1">
            <w:pPr>
              <w:jc w:val="center"/>
              <w:rPr>
                <w:rFonts w:ascii="宋体" w:hAnsi="宋体"/>
                <w:szCs w:val="21"/>
              </w:rPr>
            </w:pPr>
            <w:r>
              <w:rPr>
                <w:rFonts w:ascii="宋体" w:hAnsi="宋体"/>
                <w:szCs w:val="21"/>
              </w:rPr>
              <w:t>6</w:t>
            </w:r>
          </w:p>
        </w:tc>
        <w:tc>
          <w:tcPr>
            <w:tcW w:w="644" w:type="dxa"/>
            <w:vAlign w:val="center"/>
          </w:tcPr>
          <w:p w:rsidR="00A86A54" w:rsidRDefault="00EA1C57" w:rsidP="00AD20F1">
            <w:pPr>
              <w:jc w:val="center"/>
              <w:rPr>
                <w:rFonts w:ascii="宋体" w:hAnsi="宋体"/>
                <w:szCs w:val="21"/>
              </w:rPr>
            </w:pPr>
            <w:r>
              <w:rPr>
                <w:rFonts w:ascii="宋体" w:hAnsi="宋体"/>
                <w:szCs w:val="21"/>
              </w:rPr>
              <w:t>7</w:t>
            </w:r>
          </w:p>
        </w:tc>
        <w:tc>
          <w:tcPr>
            <w:tcW w:w="644" w:type="dxa"/>
            <w:vAlign w:val="center"/>
          </w:tcPr>
          <w:p w:rsidR="00A86A54" w:rsidRDefault="00EA1C57" w:rsidP="00AD20F1">
            <w:pPr>
              <w:jc w:val="center"/>
              <w:rPr>
                <w:rFonts w:ascii="宋体" w:hAnsi="宋体"/>
                <w:szCs w:val="21"/>
              </w:rPr>
            </w:pPr>
            <w:r>
              <w:rPr>
                <w:rFonts w:ascii="宋体" w:hAnsi="宋体"/>
                <w:szCs w:val="21"/>
              </w:rPr>
              <w:t>8</w:t>
            </w:r>
          </w:p>
        </w:tc>
        <w:tc>
          <w:tcPr>
            <w:tcW w:w="643" w:type="dxa"/>
            <w:vAlign w:val="center"/>
          </w:tcPr>
          <w:p w:rsidR="00A86A54" w:rsidRDefault="00EA1C57" w:rsidP="00AD20F1">
            <w:pPr>
              <w:jc w:val="center"/>
              <w:rPr>
                <w:rFonts w:ascii="宋体" w:hAnsi="宋体"/>
                <w:szCs w:val="21"/>
              </w:rPr>
            </w:pPr>
            <w:r>
              <w:rPr>
                <w:rFonts w:ascii="宋体" w:hAnsi="宋体"/>
                <w:szCs w:val="21"/>
              </w:rPr>
              <w:t>9</w:t>
            </w:r>
          </w:p>
        </w:tc>
        <w:tc>
          <w:tcPr>
            <w:tcW w:w="648" w:type="dxa"/>
            <w:vAlign w:val="center"/>
          </w:tcPr>
          <w:p w:rsidR="00A86A54" w:rsidRDefault="00EA1C57" w:rsidP="00AD20F1">
            <w:pPr>
              <w:jc w:val="center"/>
              <w:rPr>
                <w:rFonts w:ascii="宋体" w:hAnsi="宋体"/>
                <w:szCs w:val="21"/>
              </w:rPr>
            </w:pPr>
            <w:r>
              <w:rPr>
                <w:rFonts w:ascii="宋体" w:hAnsi="宋体"/>
                <w:szCs w:val="21"/>
              </w:rPr>
              <w:t>10</w:t>
            </w:r>
          </w:p>
        </w:tc>
        <w:tc>
          <w:tcPr>
            <w:tcW w:w="648" w:type="dxa"/>
            <w:vAlign w:val="center"/>
          </w:tcPr>
          <w:p w:rsidR="00A86A54" w:rsidRDefault="00EA1C57" w:rsidP="00AD20F1">
            <w:pPr>
              <w:jc w:val="center"/>
              <w:rPr>
                <w:rFonts w:ascii="宋体" w:hAnsi="宋体"/>
                <w:szCs w:val="21"/>
              </w:rPr>
            </w:pPr>
            <w:r>
              <w:rPr>
                <w:rFonts w:ascii="宋体" w:hAnsi="宋体"/>
                <w:szCs w:val="21"/>
              </w:rPr>
              <w:t>11</w:t>
            </w:r>
          </w:p>
        </w:tc>
        <w:tc>
          <w:tcPr>
            <w:tcW w:w="648" w:type="dxa"/>
            <w:vAlign w:val="center"/>
          </w:tcPr>
          <w:p w:rsidR="00A86A54" w:rsidRDefault="00EA1C57" w:rsidP="00AD20F1">
            <w:pPr>
              <w:jc w:val="center"/>
              <w:rPr>
                <w:rFonts w:ascii="宋体" w:hAnsi="宋体"/>
                <w:szCs w:val="21"/>
              </w:rPr>
            </w:pPr>
            <w:r>
              <w:rPr>
                <w:rFonts w:ascii="宋体" w:hAnsi="宋体"/>
                <w:szCs w:val="21"/>
              </w:rPr>
              <w:t>12</w:t>
            </w:r>
          </w:p>
        </w:tc>
      </w:tr>
      <w:tr w:rsidR="00C57725" w:rsidTr="00AD20F1">
        <w:trPr>
          <w:trHeight w:val="444"/>
          <w:jc w:val="center"/>
        </w:trPr>
        <w:tc>
          <w:tcPr>
            <w:tcW w:w="646" w:type="dxa"/>
            <w:vAlign w:val="center"/>
          </w:tcPr>
          <w:p w:rsidR="00A86A54" w:rsidRDefault="00EA1C57" w:rsidP="00AD20F1">
            <w:pPr>
              <w:jc w:val="center"/>
              <w:rPr>
                <w:rFonts w:ascii="宋体"/>
                <w:szCs w:val="21"/>
              </w:rPr>
            </w:pPr>
            <w:r>
              <w:rPr>
                <w:rFonts w:ascii="宋体" w:hAnsi="宋体" w:hint="eastAsia"/>
                <w:szCs w:val="21"/>
              </w:rPr>
              <w:t>答案</w:t>
            </w:r>
            <w:r w:rsidR="005573A9" w:rsidRPr="002F5E06">
              <w:rPr>
                <w:rFonts w:ascii="宋体"/>
                <w:szCs w:val="21"/>
              </w:rPr>
              <w:pict>
                <v:shape id="_x0000_i1042" type="#_x0000_t75" alt="学科网(www.zxxk.com)--教育资源门户，提供试卷、教案、课件、论文、素材及各类教学资源下载，还有大量而丰富的教学相关资讯！" style="width:3pt;height:.75pt">
                  <v:imagedata r:id="rId12" o:title=""/>
                </v:shape>
              </w:pict>
            </w:r>
          </w:p>
        </w:tc>
        <w:tc>
          <w:tcPr>
            <w:tcW w:w="642" w:type="dxa"/>
            <w:vAlign w:val="center"/>
          </w:tcPr>
          <w:p w:rsidR="00A86A54" w:rsidRDefault="00EA1C57" w:rsidP="00AD20F1">
            <w:pPr>
              <w:jc w:val="center"/>
              <w:rPr>
                <w:rFonts w:ascii="宋体"/>
              </w:rPr>
            </w:pPr>
            <w:r>
              <w:rPr>
                <w:rFonts w:ascii="宋体" w:hAnsi="宋体"/>
              </w:rPr>
              <w:t>D</w:t>
            </w:r>
          </w:p>
        </w:tc>
        <w:tc>
          <w:tcPr>
            <w:tcW w:w="644" w:type="dxa"/>
            <w:vAlign w:val="center"/>
          </w:tcPr>
          <w:p w:rsidR="00A86A54" w:rsidRDefault="00EA1C57" w:rsidP="00AD20F1">
            <w:pPr>
              <w:jc w:val="center"/>
              <w:rPr>
                <w:rFonts w:ascii="宋体" w:hAnsi="宋体"/>
              </w:rPr>
            </w:pPr>
            <w:r>
              <w:rPr>
                <w:rFonts w:ascii="宋体" w:hAnsi="宋体"/>
              </w:rPr>
              <w:t>A</w:t>
            </w:r>
          </w:p>
        </w:tc>
        <w:tc>
          <w:tcPr>
            <w:tcW w:w="643" w:type="dxa"/>
            <w:vAlign w:val="center"/>
          </w:tcPr>
          <w:p w:rsidR="00A86A54" w:rsidRDefault="00EA1C57" w:rsidP="00AD20F1">
            <w:pPr>
              <w:jc w:val="center"/>
              <w:rPr>
                <w:rFonts w:ascii="宋体"/>
              </w:rPr>
            </w:pPr>
            <w:r>
              <w:rPr>
                <w:rFonts w:ascii="宋体" w:hAnsi="宋体"/>
              </w:rPr>
              <w:t>B</w:t>
            </w:r>
          </w:p>
        </w:tc>
        <w:tc>
          <w:tcPr>
            <w:tcW w:w="644" w:type="dxa"/>
            <w:vAlign w:val="center"/>
          </w:tcPr>
          <w:p w:rsidR="00A86A54" w:rsidRDefault="00EA1C57" w:rsidP="00AD20F1">
            <w:pPr>
              <w:jc w:val="center"/>
              <w:rPr>
                <w:rFonts w:ascii="宋体"/>
              </w:rPr>
            </w:pPr>
            <w:r>
              <w:rPr>
                <w:rFonts w:ascii="宋体" w:hAnsi="宋体"/>
              </w:rPr>
              <w:t>C</w:t>
            </w:r>
          </w:p>
        </w:tc>
        <w:tc>
          <w:tcPr>
            <w:tcW w:w="644" w:type="dxa"/>
            <w:vAlign w:val="center"/>
          </w:tcPr>
          <w:p w:rsidR="00A86A54" w:rsidRDefault="00EA1C57" w:rsidP="00AD20F1">
            <w:pPr>
              <w:jc w:val="center"/>
              <w:rPr>
                <w:rFonts w:ascii="宋体" w:hAnsi="宋体"/>
              </w:rPr>
            </w:pPr>
            <w:r>
              <w:rPr>
                <w:rFonts w:ascii="宋体" w:hAnsi="宋体"/>
              </w:rPr>
              <w:t>B</w:t>
            </w:r>
          </w:p>
        </w:tc>
        <w:tc>
          <w:tcPr>
            <w:tcW w:w="643" w:type="dxa"/>
            <w:vAlign w:val="center"/>
          </w:tcPr>
          <w:p w:rsidR="00A86A54" w:rsidRDefault="00EA1C57" w:rsidP="00AD20F1">
            <w:pPr>
              <w:jc w:val="center"/>
              <w:rPr>
                <w:rFonts w:ascii="宋体"/>
              </w:rPr>
            </w:pPr>
            <w:r>
              <w:rPr>
                <w:rFonts w:ascii="宋体" w:hAnsi="宋体"/>
              </w:rPr>
              <w:t>C</w:t>
            </w:r>
          </w:p>
        </w:tc>
        <w:tc>
          <w:tcPr>
            <w:tcW w:w="644" w:type="dxa"/>
            <w:vAlign w:val="center"/>
          </w:tcPr>
          <w:p w:rsidR="00A86A54" w:rsidRDefault="00EA1C57" w:rsidP="00AD20F1">
            <w:pPr>
              <w:jc w:val="center"/>
              <w:rPr>
                <w:rFonts w:ascii="宋体" w:hAnsi="宋体"/>
              </w:rPr>
            </w:pPr>
            <w:r>
              <w:rPr>
                <w:rFonts w:ascii="宋体" w:hAnsi="宋体"/>
              </w:rPr>
              <w:t>C</w:t>
            </w:r>
          </w:p>
        </w:tc>
        <w:tc>
          <w:tcPr>
            <w:tcW w:w="644" w:type="dxa"/>
            <w:vAlign w:val="center"/>
          </w:tcPr>
          <w:p w:rsidR="00A86A54" w:rsidRDefault="00EA1C57" w:rsidP="00AD20F1">
            <w:pPr>
              <w:jc w:val="center"/>
              <w:rPr>
                <w:rFonts w:ascii="宋体"/>
              </w:rPr>
            </w:pPr>
            <w:r>
              <w:rPr>
                <w:rFonts w:ascii="宋体" w:hAnsi="宋体"/>
              </w:rPr>
              <w:t>C</w:t>
            </w:r>
          </w:p>
        </w:tc>
        <w:tc>
          <w:tcPr>
            <w:tcW w:w="643" w:type="dxa"/>
            <w:vAlign w:val="center"/>
          </w:tcPr>
          <w:p w:rsidR="00A86A54" w:rsidRDefault="00EA1C57" w:rsidP="00AD20F1">
            <w:pPr>
              <w:jc w:val="center"/>
              <w:rPr>
                <w:rFonts w:ascii="宋体"/>
              </w:rPr>
            </w:pPr>
            <w:r>
              <w:rPr>
                <w:rFonts w:ascii="宋体" w:hAnsi="宋体"/>
              </w:rPr>
              <w:t>D</w:t>
            </w:r>
          </w:p>
        </w:tc>
        <w:tc>
          <w:tcPr>
            <w:tcW w:w="648" w:type="dxa"/>
            <w:vAlign w:val="center"/>
          </w:tcPr>
          <w:p w:rsidR="00A86A54" w:rsidRDefault="00EA1C57" w:rsidP="00AD20F1">
            <w:pPr>
              <w:jc w:val="center"/>
              <w:rPr>
                <w:rFonts w:ascii="宋体" w:hAnsi="宋体"/>
              </w:rPr>
            </w:pPr>
            <w:r>
              <w:rPr>
                <w:rFonts w:ascii="宋体" w:hAnsi="宋体"/>
              </w:rPr>
              <w:t>D</w:t>
            </w:r>
          </w:p>
        </w:tc>
        <w:tc>
          <w:tcPr>
            <w:tcW w:w="648" w:type="dxa"/>
            <w:vAlign w:val="center"/>
          </w:tcPr>
          <w:p w:rsidR="00A86A54" w:rsidRDefault="00EA1C57" w:rsidP="00AD20F1">
            <w:pPr>
              <w:jc w:val="center"/>
              <w:rPr>
                <w:rFonts w:ascii="宋体" w:hAnsi="宋体"/>
              </w:rPr>
            </w:pPr>
            <w:r>
              <w:rPr>
                <w:rFonts w:ascii="宋体" w:hAnsi="宋体"/>
              </w:rPr>
              <w:t>D</w:t>
            </w:r>
          </w:p>
        </w:tc>
        <w:tc>
          <w:tcPr>
            <w:tcW w:w="648" w:type="dxa"/>
            <w:vAlign w:val="center"/>
          </w:tcPr>
          <w:p w:rsidR="00A86A54" w:rsidRDefault="00EA1C57" w:rsidP="00AD20F1">
            <w:pPr>
              <w:jc w:val="center"/>
              <w:rPr>
                <w:rFonts w:ascii="宋体" w:hAnsi="宋体"/>
              </w:rPr>
            </w:pPr>
            <w:r>
              <w:rPr>
                <w:rFonts w:ascii="宋体" w:hAnsi="宋体"/>
              </w:rPr>
              <w:t>A</w:t>
            </w:r>
          </w:p>
        </w:tc>
      </w:tr>
    </w:tbl>
    <w:p w:rsidR="00A86A54" w:rsidRDefault="00CE35A8" w:rsidP="0064190C">
      <w:pPr>
        <w:spacing w:line="360" w:lineRule="auto"/>
        <w:jc w:val="left"/>
        <w:rPr>
          <w:rFonts w:ascii="宋体"/>
          <w:szCs w:val="21"/>
        </w:rPr>
      </w:pPr>
    </w:p>
    <w:p w:rsidR="00A86A54" w:rsidRDefault="00EA1C57" w:rsidP="0064190C">
      <w:pPr>
        <w:spacing w:line="360" w:lineRule="auto"/>
        <w:jc w:val="left"/>
        <w:rPr>
          <w:rFonts w:ascii="宋体"/>
          <w:szCs w:val="21"/>
        </w:rPr>
      </w:pPr>
      <w:r>
        <w:rPr>
          <w:rFonts w:ascii="宋体" w:hAnsi="宋体" w:hint="eastAsia"/>
          <w:szCs w:val="21"/>
        </w:rPr>
        <w:t>二、填空题：本大题共</w:t>
      </w:r>
      <w:r>
        <w:rPr>
          <w:rFonts w:ascii="宋体" w:hAnsi="宋体"/>
          <w:szCs w:val="21"/>
        </w:rPr>
        <w:t>8</w:t>
      </w:r>
      <w:r>
        <w:rPr>
          <w:rFonts w:ascii="宋体" w:hAnsi="宋体" w:hint="eastAsia"/>
          <w:szCs w:val="21"/>
        </w:rPr>
        <w:t>小题，</w:t>
      </w:r>
      <w:r>
        <w:rPr>
          <w:rFonts w:ascii="宋体" w:hAnsi="宋体" w:hint="eastAsia"/>
          <w:b/>
          <w:bCs/>
        </w:rPr>
        <w:t>每空</w:t>
      </w:r>
      <w:r>
        <w:rPr>
          <w:rFonts w:ascii="宋体" w:hAnsi="宋体"/>
          <w:b/>
          <w:bCs/>
        </w:rPr>
        <w:t>1</w:t>
      </w:r>
      <w:r>
        <w:rPr>
          <w:rFonts w:ascii="宋体" w:hAnsi="宋体" w:hint="eastAsia"/>
          <w:b/>
          <w:bCs/>
        </w:rPr>
        <w:t>分</w:t>
      </w:r>
      <w:r>
        <w:rPr>
          <w:rFonts w:ascii="宋体" w:hAnsi="宋体" w:hint="eastAsia"/>
          <w:szCs w:val="21"/>
        </w:rPr>
        <w:t>，共</w:t>
      </w:r>
      <w:r>
        <w:rPr>
          <w:rFonts w:ascii="宋体" w:hAnsi="宋体"/>
          <w:szCs w:val="21"/>
        </w:rPr>
        <w:t>21</w:t>
      </w:r>
      <w:r>
        <w:rPr>
          <w:rFonts w:ascii="宋体" w:hAnsi="宋体" w:hint="eastAsia"/>
          <w:szCs w:val="21"/>
        </w:rPr>
        <w:t>分．</w:t>
      </w:r>
    </w:p>
    <w:p w:rsidR="00A86A54" w:rsidRDefault="00EA1C57" w:rsidP="0064190C">
      <w:pPr>
        <w:tabs>
          <w:tab w:val="left" w:pos="4200"/>
        </w:tabs>
        <w:spacing w:line="400" w:lineRule="exact"/>
        <w:rPr>
          <w:szCs w:val="21"/>
          <w:vertAlign w:val="subscript"/>
        </w:rPr>
      </w:pPr>
      <w:r>
        <w:rPr>
          <w:rFonts w:ascii="宋体" w:hAnsi="宋体"/>
        </w:rPr>
        <w:t>13</w:t>
      </w:r>
      <w:r>
        <w:rPr>
          <w:rFonts w:ascii="宋体" w:hAnsi="宋体" w:hint="eastAsia"/>
        </w:rPr>
        <w:t>．</w:t>
      </w:r>
      <w:r>
        <w:rPr>
          <w:rFonts w:ascii="宋体" w:hAnsi="宋体"/>
        </w:rPr>
        <w:t>0J</w:t>
      </w:r>
      <w:r>
        <w:rPr>
          <w:rFonts w:ascii="宋体" w:hAnsi="宋体" w:hint="eastAsia"/>
        </w:rPr>
        <w:t xml:space="preserve">　　　</w:t>
      </w:r>
      <w:r>
        <w:rPr>
          <w:rFonts w:ascii="宋体" w:hAnsi="宋体"/>
        </w:rPr>
        <w:t>300J</w:t>
      </w:r>
      <w:r>
        <w:rPr>
          <w:rFonts w:ascii="宋体" w:hAnsi="宋体"/>
          <w:szCs w:val="21"/>
          <w:vertAlign w:val="superscript"/>
        </w:rPr>
        <w:t xml:space="preserve">                </w:t>
      </w:r>
      <w:r>
        <w:rPr>
          <w:rFonts w:ascii="宋体" w:hAnsi="宋体"/>
        </w:rPr>
        <w:t>14</w:t>
      </w:r>
      <w:r>
        <w:rPr>
          <w:rFonts w:ascii="宋体" w:hAnsi="宋体" w:hint="eastAsia"/>
        </w:rPr>
        <w:t>．增大</w:t>
      </w:r>
      <w:r>
        <w:rPr>
          <w:rFonts w:ascii="宋体" w:hAnsi="宋体"/>
        </w:rPr>
        <w:t xml:space="preserve"> </w:t>
      </w:r>
      <w:r>
        <w:rPr>
          <w:rFonts w:ascii="宋体" w:hAnsi="宋体" w:hint="eastAsia"/>
        </w:rPr>
        <w:t>增大</w:t>
      </w:r>
      <w:r>
        <w:rPr>
          <w:rFonts w:ascii="宋体" w:hAnsi="宋体"/>
        </w:rPr>
        <w:t xml:space="preserve">          15</w:t>
      </w:r>
      <w:r>
        <w:rPr>
          <w:rFonts w:ascii="宋体" w:hAnsi="宋体" w:hint="eastAsia"/>
        </w:rPr>
        <w:t>．并联</w:t>
      </w:r>
      <w:r>
        <w:rPr>
          <w:rFonts w:ascii="宋体" w:hAnsi="宋体"/>
        </w:rPr>
        <w:t xml:space="preserve">  </w:t>
      </w:r>
      <w:r>
        <w:rPr>
          <w:rFonts w:ascii="宋体" w:hAnsi="宋体" w:hint="eastAsia"/>
        </w:rPr>
        <w:t>串联</w:t>
      </w:r>
      <w:r>
        <w:rPr>
          <w:rFonts w:ascii="宋体" w:hAnsi="宋体"/>
        </w:rPr>
        <w:t xml:space="preserve">   </w:t>
      </w:r>
      <w:r>
        <w:rPr>
          <w:rFonts w:ascii="宋体" w:hAnsi="宋体" w:hint="eastAsia"/>
        </w:rPr>
        <w:t>用电器</w:t>
      </w:r>
      <w:r>
        <w:rPr>
          <w:rFonts w:ascii="宋体" w:hAnsi="宋体"/>
        </w:rPr>
        <w:t xml:space="preserve">  </w:t>
      </w:r>
      <w:r>
        <w:rPr>
          <w:rFonts w:ascii="宋体" w:hAnsi="宋体" w:hint="eastAsia"/>
        </w:rPr>
        <w:t>电源</w:t>
      </w:r>
      <w:r>
        <w:rPr>
          <w:rFonts w:ascii="宋体" w:hAnsi="宋体"/>
        </w:rPr>
        <w:t xml:space="preserve">        16</w:t>
      </w:r>
      <w:r>
        <w:rPr>
          <w:rFonts w:ascii="宋体" w:hAnsi="宋体" w:hint="eastAsia"/>
        </w:rPr>
        <w:t>．筒内气体</w:t>
      </w:r>
      <w:r>
        <w:rPr>
          <w:rFonts w:ascii="宋体" w:hAnsi="宋体"/>
        </w:rPr>
        <w:t xml:space="preserve">  </w:t>
      </w:r>
      <w:r>
        <w:rPr>
          <w:rFonts w:ascii="宋体" w:hAnsi="宋体" w:hint="eastAsia"/>
        </w:rPr>
        <w:t>压缩</w:t>
      </w:r>
      <w:r>
        <w:rPr>
          <w:rFonts w:ascii="宋体" w:hAnsi="宋体"/>
        </w:rPr>
        <w:t xml:space="preserve">  </w:t>
      </w:r>
      <w:r>
        <w:rPr>
          <w:rFonts w:ascii="宋体" w:hAnsi="宋体" w:hint="eastAsia"/>
        </w:rPr>
        <w:t>机械能</w:t>
      </w:r>
      <w:r>
        <w:rPr>
          <w:rFonts w:ascii="宋体" w:hAnsi="宋体"/>
        </w:rPr>
        <w:t xml:space="preserve">  </w:t>
      </w:r>
      <w:r>
        <w:rPr>
          <w:rFonts w:ascii="宋体" w:hAnsi="宋体" w:hint="eastAsia"/>
        </w:rPr>
        <w:t>内</w:t>
      </w:r>
      <w:r>
        <w:rPr>
          <w:rFonts w:ascii="宋体" w:hAnsi="宋体"/>
        </w:rPr>
        <w:t xml:space="preserve">  30  </w:t>
      </w:r>
      <w:r>
        <w:rPr>
          <w:rFonts w:ascii="宋体" w:hAnsi="宋体" w:hint="eastAsia"/>
        </w:rPr>
        <w:t>热传递</w:t>
      </w:r>
      <w:r>
        <w:rPr>
          <w:rFonts w:ascii="宋体" w:hAnsi="宋体"/>
        </w:rPr>
        <w:t xml:space="preserve">  </w:t>
      </w:r>
      <w:r>
        <w:rPr>
          <w:rFonts w:ascii="宋体" w:hAnsi="宋体" w:hint="eastAsia"/>
        </w:rPr>
        <w:t>水的比热容</w:t>
      </w:r>
      <w:r>
        <w:rPr>
          <w:rFonts w:ascii="宋体" w:hAnsi="宋体"/>
        </w:rPr>
        <w:t xml:space="preserve">     17</w:t>
      </w:r>
      <w:r>
        <w:rPr>
          <w:rFonts w:ascii="宋体" w:hAnsi="宋体" w:hint="eastAsia"/>
        </w:rPr>
        <w:t>．</w:t>
      </w:r>
      <w:r>
        <w:rPr>
          <w:szCs w:val="21"/>
        </w:rPr>
        <w:t xml:space="preserve"> S</w:t>
      </w:r>
      <w:r>
        <w:rPr>
          <w:szCs w:val="21"/>
          <w:vertAlign w:val="subscript"/>
        </w:rPr>
        <w:t xml:space="preserve">2     </w:t>
      </w:r>
      <w:r>
        <w:rPr>
          <w:szCs w:val="21"/>
        </w:rPr>
        <w:t>S</w:t>
      </w:r>
      <w:r>
        <w:rPr>
          <w:szCs w:val="21"/>
          <w:vertAlign w:val="subscript"/>
        </w:rPr>
        <w:t>1</w:t>
      </w:r>
      <w:r>
        <w:rPr>
          <w:rFonts w:hint="eastAsia"/>
          <w:szCs w:val="21"/>
        </w:rPr>
        <w:t>、</w:t>
      </w:r>
      <w:r>
        <w:rPr>
          <w:szCs w:val="21"/>
        </w:rPr>
        <w:t>S</w:t>
      </w:r>
      <w:r>
        <w:rPr>
          <w:szCs w:val="21"/>
          <w:vertAlign w:val="subscript"/>
        </w:rPr>
        <w:t>2</w:t>
      </w:r>
      <w:r>
        <w:rPr>
          <w:rFonts w:ascii="宋体" w:hAnsi="宋体"/>
          <w:szCs w:val="21"/>
        </w:rPr>
        <w:t xml:space="preserve"> </w:t>
      </w:r>
      <w:r>
        <w:rPr>
          <w:szCs w:val="21"/>
        </w:rPr>
        <w:t>S</w:t>
      </w:r>
      <w:r>
        <w:rPr>
          <w:szCs w:val="21"/>
          <w:vertAlign w:val="subscript"/>
        </w:rPr>
        <w:t>3</w:t>
      </w:r>
    </w:p>
    <w:p w:rsidR="00A86A54" w:rsidRDefault="00EA1C57" w:rsidP="0064190C">
      <w:pPr>
        <w:tabs>
          <w:tab w:val="left" w:pos="4200"/>
        </w:tabs>
        <w:spacing w:line="400" w:lineRule="exact"/>
        <w:rPr>
          <w:rFonts w:ascii="宋体"/>
        </w:rPr>
      </w:pPr>
      <w:r>
        <w:rPr>
          <w:rFonts w:ascii="宋体" w:hAnsi="宋体"/>
        </w:rPr>
        <w:t>18</w:t>
      </w:r>
      <w:r>
        <w:rPr>
          <w:rFonts w:ascii="宋体" w:hAnsi="宋体" w:hint="eastAsia"/>
        </w:rPr>
        <w:t>．电流</w:t>
      </w:r>
      <w:r>
        <w:rPr>
          <w:rFonts w:ascii="宋体" w:hAnsi="宋体"/>
        </w:rPr>
        <w:t xml:space="preserve">  </w:t>
      </w:r>
      <w:r>
        <w:rPr>
          <w:rFonts w:ascii="宋体" w:hAnsi="宋体" w:hint="eastAsia"/>
        </w:rPr>
        <w:t>增大</w:t>
      </w:r>
      <w:r>
        <w:rPr>
          <w:rFonts w:ascii="宋体" w:hAnsi="宋体"/>
        </w:rPr>
        <w:t xml:space="preserve">  </w:t>
      </w:r>
      <w:r>
        <w:rPr>
          <w:rFonts w:ascii="宋体" w:hAnsi="宋体" w:hint="eastAsia"/>
        </w:rPr>
        <w:t>减小</w:t>
      </w:r>
      <w:r>
        <w:rPr>
          <w:rFonts w:ascii="宋体" w:hAnsi="宋体"/>
        </w:rPr>
        <w:t xml:space="preserve">       19</w:t>
      </w:r>
      <w:r>
        <w:rPr>
          <w:rFonts w:ascii="宋体" w:hAnsi="宋体" w:hint="eastAsia"/>
        </w:rPr>
        <w:t>．</w:t>
      </w:r>
      <w:r>
        <w:rPr>
          <w:rFonts w:ascii="宋体" w:hAnsi="宋体"/>
        </w:rPr>
        <w:t xml:space="preserve">1.28  0.32   </w:t>
      </w:r>
      <w:r>
        <w:rPr>
          <w:rFonts w:ascii="宋体" w:hAnsi="宋体"/>
          <w:spacing w:val="15"/>
          <w:szCs w:val="21"/>
          <w:shd w:val="clear" w:color="auto" w:fill="FFFFFF"/>
        </w:rPr>
        <w:t xml:space="preserve">20   </w:t>
      </w:r>
      <w:smartTag w:uri="urn:schemas-microsoft-com:office:smarttags" w:element="chmetcnv">
        <w:smartTagPr>
          <w:attr w:name="HasSpace" w:val="True"/>
          <w:attr w:name="Negative" w:val="False"/>
          <w:attr w:name="NumberType" w:val="1"/>
          <w:attr w:name="SourceValue" w:val="1.6"/>
          <w:attr w:name="TCSC" w:val="0"/>
          <w:attr w:name="UnitName" w:val="l"/>
        </w:smartTagPr>
        <w:r>
          <w:rPr>
            <w:rFonts w:ascii="宋体" w:hAnsi="宋体"/>
          </w:rPr>
          <w:t>1.6   L</w:t>
        </w:r>
      </w:smartTag>
      <w:r>
        <w:rPr>
          <w:szCs w:val="21"/>
          <w:vertAlign w:val="subscript"/>
        </w:rPr>
        <w:t xml:space="preserve">2 </w:t>
      </w:r>
      <w:r>
        <w:rPr>
          <w:rFonts w:ascii="宋体" w:hAnsi="宋体" w:hint="eastAsia"/>
        </w:rPr>
        <w:t>断路</w:t>
      </w:r>
    </w:p>
    <w:p w:rsidR="00A86A54" w:rsidRDefault="00EA1C57" w:rsidP="0064190C">
      <w:pPr>
        <w:spacing w:line="360" w:lineRule="auto"/>
        <w:jc w:val="left"/>
        <w:rPr>
          <w:rFonts w:ascii="宋体"/>
          <w:szCs w:val="21"/>
        </w:rPr>
      </w:pPr>
      <w:r>
        <w:rPr>
          <w:rFonts w:ascii="宋体" w:hAnsi="宋体" w:hint="eastAsia"/>
          <w:szCs w:val="21"/>
        </w:rPr>
        <w:t>三、解答题：本大题共</w:t>
      </w:r>
      <w:r>
        <w:rPr>
          <w:rFonts w:ascii="宋体" w:hAnsi="宋体"/>
          <w:szCs w:val="21"/>
        </w:rPr>
        <w:t>8</w:t>
      </w:r>
      <w:r>
        <w:rPr>
          <w:rFonts w:ascii="宋体" w:hAnsi="宋体" w:hint="eastAsia"/>
          <w:szCs w:val="21"/>
        </w:rPr>
        <w:t>小题，共</w:t>
      </w:r>
      <w:r>
        <w:rPr>
          <w:rFonts w:ascii="宋体" w:hAnsi="宋体"/>
          <w:szCs w:val="21"/>
        </w:rPr>
        <w:t>55</w:t>
      </w:r>
      <w:r>
        <w:rPr>
          <w:rFonts w:ascii="宋体" w:hAnsi="宋体" w:hint="eastAsia"/>
          <w:szCs w:val="21"/>
        </w:rPr>
        <w:t>分．解答</w:t>
      </w:r>
      <w:r>
        <w:rPr>
          <w:rFonts w:ascii="宋体" w:hAnsi="宋体"/>
          <w:szCs w:val="21"/>
        </w:rPr>
        <w:t>22</w:t>
      </w:r>
      <w:r>
        <w:rPr>
          <w:rFonts w:ascii="宋体" w:hAnsi="宋体" w:hint="eastAsia"/>
          <w:szCs w:val="21"/>
        </w:rPr>
        <w:t>、</w:t>
      </w:r>
      <w:r>
        <w:rPr>
          <w:rFonts w:ascii="宋体" w:hAnsi="宋体"/>
          <w:szCs w:val="21"/>
        </w:rPr>
        <w:t>23</w:t>
      </w:r>
      <w:r>
        <w:rPr>
          <w:rFonts w:ascii="宋体" w:hAnsi="宋体" w:hint="eastAsia"/>
          <w:szCs w:val="21"/>
        </w:rPr>
        <w:t>题时应有解题过程．其余每空</w:t>
      </w:r>
      <w:r>
        <w:rPr>
          <w:rFonts w:ascii="宋体" w:hAnsi="宋体"/>
          <w:szCs w:val="21"/>
        </w:rPr>
        <w:t>1</w:t>
      </w:r>
      <w:r>
        <w:rPr>
          <w:rFonts w:ascii="宋体" w:hAnsi="宋体" w:hint="eastAsia"/>
          <w:szCs w:val="21"/>
        </w:rPr>
        <w:t>分</w:t>
      </w:r>
    </w:p>
    <w:p w:rsidR="00A86A54" w:rsidRDefault="00EA1C57" w:rsidP="00683DF0">
      <w:pPr>
        <w:spacing w:line="360" w:lineRule="auto"/>
        <w:ind w:leftChars="-10" w:left="420" w:hangingChars="210" w:hanging="441"/>
        <w:rPr>
          <w:rFonts w:ascii="宋体"/>
        </w:rPr>
      </w:pPr>
      <w:r>
        <w:rPr>
          <w:rFonts w:ascii="宋体" w:hAnsi="宋体"/>
          <w:szCs w:val="21"/>
        </w:rPr>
        <w:t>21</w:t>
      </w:r>
      <w:r>
        <w:rPr>
          <w:rFonts w:ascii="宋体" w:hAnsi="宋体" w:hint="eastAsia"/>
          <w:szCs w:val="21"/>
        </w:rPr>
        <w:t>．</w:t>
      </w:r>
      <w:r>
        <w:rPr>
          <w:rFonts w:ascii="宋体" w:hAnsi="宋体" w:hint="eastAsia"/>
          <w:bCs/>
        </w:rPr>
        <w:t>本题共</w:t>
      </w:r>
      <w:r>
        <w:rPr>
          <w:rFonts w:ascii="宋体" w:hAnsi="宋体"/>
          <w:bCs/>
        </w:rPr>
        <w:t>6</w:t>
      </w:r>
      <w:r>
        <w:rPr>
          <w:rFonts w:ascii="宋体" w:hAnsi="宋体" w:hint="eastAsia"/>
          <w:bCs/>
        </w:rPr>
        <w:t>分．</w:t>
      </w:r>
      <w:r>
        <w:rPr>
          <w:rFonts w:ascii="宋体" w:hAnsi="宋体" w:hint="eastAsia"/>
          <w:b/>
          <w:bCs/>
        </w:rPr>
        <w:t>（每图</w:t>
      </w:r>
      <w:r>
        <w:rPr>
          <w:rFonts w:ascii="宋体" w:hAnsi="宋体"/>
          <w:b/>
          <w:bCs/>
        </w:rPr>
        <w:t>2</w:t>
      </w:r>
      <w:r>
        <w:rPr>
          <w:rFonts w:ascii="宋体" w:hAnsi="宋体" w:hint="eastAsia"/>
          <w:b/>
          <w:bCs/>
        </w:rPr>
        <w:t>分）</w:t>
      </w:r>
    </w:p>
    <w:p w:rsidR="00A86A54" w:rsidRDefault="00EA1C57" w:rsidP="0064190C">
      <w:pPr>
        <w:spacing w:line="360" w:lineRule="exact"/>
        <w:rPr>
          <w:rFonts w:ascii="宋体" w:hAnsi="宋体"/>
        </w:rPr>
      </w:pPr>
      <w:r>
        <w:rPr>
          <w:rFonts w:ascii="宋体" w:hAnsi="宋体"/>
        </w:rPr>
        <w:t>22.</w:t>
      </w:r>
      <w:r w:rsidRPr="0054569A">
        <w:rPr>
          <w:rFonts w:ascii="宋体" w:hAnsi="宋体"/>
        </w:rPr>
        <w:t xml:space="preserve"> </w:t>
      </w:r>
      <w:r>
        <w:rPr>
          <w:rFonts w:ascii="宋体" w:hAnsi="宋体" w:hint="eastAsia"/>
        </w:rPr>
        <w:t>（</w:t>
      </w:r>
      <w:r>
        <w:rPr>
          <w:rFonts w:ascii="宋体" w:hAnsi="宋体"/>
        </w:rPr>
        <w:t>1</w:t>
      </w:r>
      <w:r>
        <w:rPr>
          <w:rFonts w:ascii="宋体" w:hAnsi="宋体" w:hint="eastAsia"/>
        </w:rPr>
        <w:t>）</w:t>
      </w:r>
      <w:r>
        <w:rPr>
          <w:rFonts w:ascii="宋体" w:hAnsi="宋体"/>
        </w:rPr>
        <w:t xml:space="preserve"> 2.64</w:t>
      </w:r>
      <w:r>
        <w:rPr>
          <w:rFonts w:ascii="宋体" w:hAnsi="宋体" w:hint="eastAsia"/>
        </w:rPr>
        <w:t>×</w:t>
      </w:r>
      <w:r>
        <w:rPr>
          <w:rFonts w:ascii="宋体" w:hAnsi="宋体"/>
        </w:rPr>
        <w:t>10</w:t>
      </w:r>
      <w:r>
        <w:rPr>
          <w:rFonts w:ascii="宋体" w:hAnsi="宋体"/>
          <w:vertAlign w:val="superscript"/>
        </w:rPr>
        <w:t>9</w:t>
      </w:r>
      <w:r>
        <w:rPr>
          <w:rFonts w:ascii="宋体" w:hAnsi="宋体"/>
        </w:rPr>
        <w:t xml:space="preserve"> J</w:t>
      </w:r>
      <w:r>
        <w:rPr>
          <w:rFonts w:ascii="宋体" w:hAnsi="宋体" w:hint="eastAsia"/>
        </w:rPr>
        <w:t>（</w:t>
      </w:r>
      <w:r>
        <w:rPr>
          <w:rFonts w:ascii="宋体" w:hAnsi="宋体"/>
        </w:rPr>
        <w:t>2</w:t>
      </w:r>
      <w:r>
        <w:rPr>
          <w:rFonts w:ascii="宋体" w:hAnsi="宋体" w:hint="eastAsia"/>
        </w:rPr>
        <w:t>）</w:t>
      </w:r>
      <w:r>
        <w:rPr>
          <w:rFonts w:ascii="宋体" w:hAnsi="宋体"/>
        </w:rPr>
        <w:t>1.1</w:t>
      </w:r>
      <w:r>
        <w:rPr>
          <w:rFonts w:ascii="宋体" w:hAnsi="宋体" w:hint="eastAsia"/>
        </w:rPr>
        <w:t>×</w:t>
      </w:r>
      <w:smartTag w:uri="urn:schemas-microsoft-com:office:smarttags" w:element="chmetcnv">
        <w:smartTagPr>
          <w:attr w:name="HasSpace" w:val="True"/>
          <w:attr w:name="Negative" w:val="False"/>
          <w:attr w:name="NumberType" w:val="1"/>
          <w:attr w:name="SourceValue" w:val="104"/>
          <w:attr w:name="TCSC" w:val="0"/>
          <w:attr w:name="UnitName" w:val="kg"/>
        </w:smartTagPr>
        <w:r>
          <w:rPr>
            <w:rFonts w:ascii="宋体" w:hAnsi="宋体"/>
          </w:rPr>
          <w:t>10</w:t>
        </w:r>
        <w:r>
          <w:rPr>
            <w:rFonts w:ascii="宋体" w:hAnsi="宋体"/>
            <w:vertAlign w:val="superscript"/>
          </w:rPr>
          <w:t xml:space="preserve">4  </w:t>
        </w:r>
        <w:r>
          <w:rPr>
            <w:rFonts w:ascii="宋体" w:hAnsi="宋体"/>
          </w:rPr>
          <w:t>Kg</w:t>
        </w:r>
      </w:smartTag>
    </w:p>
    <w:p w:rsidR="00A86A54" w:rsidRDefault="00EA1C57" w:rsidP="0064190C">
      <w:pPr>
        <w:spacing w:line="360" w:lineRule="exact"/>
        <w:rPr>
          <w:rFonts w:ascii="宋体" w:hAnsi="宋体"/>
        </w:rPr>
      </w:pPr>
      <w:r>
        <w:rPr>
          <w:rFonts w:ascii="宋体" w:hAnsi="宋体"/>
        </w:rPr>
        <w:t>23</w:t>
      </w:r>
      <w:r>
        <w:rPr>
          <w:rFonts w:ascii="宋体" w:hAnsi="宋体" w:hint="eastAsia"/>
        </w:rPr>
        <w:t>．（</w:t>
      </w:r>
      <w:r>
        <w:rPr>
          <w:rFonts w:ascii="宋体" w:hAnsi="宋体"/>
        </w:rPr>
        <w:t>1</w:t>
      </w:r>
      <w:r>
        <w:rPr>
          <w:rFonts w:ascii="宋体" w:hAnsi="宋体" w:hint="eastAsia"/>
        </w:rPr>
        <w:t>）</w:t>
      </w:r>
      <w:r>
        <w:rPr>
          <w:rFonts w:ascii="宋体" w:hAnsi="宋体"/>
        </w:rPr>
        <w:t>1200J</w:t>
      </w:r>
      <w:r>
        <w:rPr>
          <w:rFonts w:ascii="宋体" w:hAnsi="宋体" w:hint="eastAsia"/>
        </w:rPr>
        <w:t xml:space="preserve">　</w:t>
      </w:r>
      <w:r>
        <w:rPr>
          <w:rFonts w:ascii="宋体" w:hAnsi="宋体"/>
        </w:rPr>
        <w:t xml:space="preserve">     </w:t>
      </w:r>
      <w:r>
        <w:rPr>
          <w:rFonts w:ascii="宋体" w:hAnsi="宋体" w:hint="eastAsia"/>
        </w:rPr>
        <w:t>（</w:t>
      </w:r>
      <w:r>
        <w:rPr>
          <w:rFonts w:ascii="宋体" w:hAnsi="宋体"/>
        </w:rPr>
        <w:t>2</w:t>
      </w:r>
      <w:r>
        <w:rPr>
          <w:rFonts w:ascii="宋体" w:hAnsi="宋体" w:hint="eastAsia"/>
        </w:rPr>
        <w:t>）</w:t>
      </w:r>
      <w:r>
        <w:rPr>
          <w:rFonts w:ascii="宋体" w:hAnsi="宋体"/>
        </w:rPr>
        <w:t xml:space="preserve">1000N  (3)1800J </w:t>
      </w:r>
    </w:p>
    <w:p w:rsidR="00A86A54" w:rsidRDefault="00EA1C57" w:rsidP="0064190C">
      <w:pPr>
        <w:spacing w:line="360" w:lineRule="exact"/>
        <w:rPr>
          <w:rFonts w:ascii="宋体"/>
        </w:rPr>
      </w:pPr>
      <w:r>
        <w:rPr>
          <w:rFonts w:ascii="宋体" w:hAnsi="宋体"/>
        </w:rPr>
        <w:t>24.</w:t>
      </w:r>
      <w:r>
        <w:rPr>
          <w:rFonts w:ascii="宋体" w:hAnsi="宋体" w:hint="eastAsia"/>
        </w:rPr>
        <w:t>⑴</w:t>
      </w:r>
      <w:r>
        <w:rPr>
          <w:rFonts w:ascii="宋体" w:hAnsi="宋体"/>
        </w:rPr>
        <w:t xml:space="preserve"> </w:t>
      </w:r>
      <w:r>
        <w:rPr>
          <w:rFonts w:ascii="宋体" w:hAnsi="宋体" w:hint="eastAsia"/>
        </w:rPr>
        <w:t>电流表的示数</w:t>
      </w:r>
    </w:p>
    <w:p w:rsidR="00A86A54" w:rsidRDefault="00EA1C57" w:rsidP="0064190C">
      <w:pPr>
        <w:rPr>
          <w:szCs w:val="21"/>
        </w:rPr>
      </w:pPr>
      <w:r>
        <w:rPr>
          <w:rFonts w:ascii="宋体" w:hAnsi="宋体"/>
        </w:rPr>
        <w:t xml:space="preserve">      </w:t>
      </w:r>
      <w:r>
        <w:rPr>
          <w:rFonts w:ascii="宋体" w:hAnsi="宋体" w:hint="eastAsia"/>
        </w:rPr>
        <w:t>⑵</w:t>
      </w:r>
      <w:r>
        <w:rPr>
          <w:rFonts w:ascii="宋体" w:hAnsi="宋体"/>
        </w:rPr>
        <w:t xml:space="preserve">AB   2     </w:t>
      </w:r>
      <w:r>
        <w:rPr>
          <w:rFonts w:ascii="宋体" w:hAnsi="宋体" w:hint="eastAsia"/>
        </w:rPr>
        <w:t>当导体的材料和长度相同时，横截面积越大，导体的电阻越小</w:t>
      </w:r>
    </w:p>
    <w:p w:rsidR="00A86A54" w:rsidRDefault="00EA1C57" w:rsidP="0064190C">
      <w:pPr>
        <w:spacing w:line="360" w:lineRule="exact"/>
        <w:rPr>
          <w:rFonts w:ascii="宋体"/>
        </w:rPr>
      </w:pPr>
      <w:r>
        <w:rPr>
          <w:rFonts w:ascii="宋体" w:hAnsi="宋体"/>
        </w:rPr>
        <w:t>25.</w:t>
      </w:r>
      <w:r>
        <w:rPr>
          <w:rFonts w:ascii="宋体" w:hAnsi="宋体" w:hint="eastAsia"/>
        </w:rPr>
        <w:t>⑴</w:t>
      </w:r>
      <w:r>
        <w:rPr>
          <w:rFonts w:ascii="宋体" w:hAnsi="宋体"/>
        </w:rPr>
        <w:t xml:space="preserve">A   </w:t>
      </w:r>
      <w:r>
        <w:rPr>
          <w:rFonts w:ascii="宋体" w:hAnsi="宋体" w:hint="eastAsia"/>
        </w:rPr>
        <w:t>水平</w:t>
      </w:r>
      <w:r>
        <w:rPr>
          <w:rFonts w:ascii="宋体" w:hAnsi="宋体"/>
        </w:rPr>
        <w:t xml:space="preserve">  </w:t>
      </w:r>
      <w:r>
        <w:rPr>
          <w:rFonts w:ascii="宋体" w:hAnsi="宋体" w:hint="eastAsia"/>
        </w:rPr>
        <w:t>左</w:t>
      </w:r>
      <w:r>
        <w:rPr>
          <w:rFonts w:ascii="宋体" w:hAnsi="宋体"/>
        </w:rPr>
        <w:t xml:space="preserve">         </w:t>
      </w:r>
      <w:r>
        <w:rPr>
          <w:rFonts w:ascii="宋体" w:hAnsi="宋体" w:hint="eastAsia"/>
        </w:rPr>
        <w:t>⑵</w:t>
      </w:r>
      <w:r>
        <w:rPr>
          <w:rFonts w:ascii="宋体" w:hAnsi="宋体"/>
        </w:rPr>
        <w:t xml:space="preserve">B   </w:t>
      </w:r>
      <w:r>
        <w:rPr>
          <w:rFonts w:ascii="宋体" w:hAnsi="宋体" w:hint="eastAsia"/>
        </w:rPr>
        <w:t>使力臂在杠杆上，便于读数</w:t>
      </w:r>
    </w:p>
    <w:p w:rsidR="00A86A54" w:rsidRPr="007D2763" w:rsidRDefault="00EA1C57" w:rsidP="0064190C">
      <w:pPr>
        <w:spacing w:line="360" w:lineRule="exact"/>
        <w:rPr>
          <w:rFonts w:ascii="宋体"/>
        </w:rPr>
      </w:pPr>
      <w:r>
        <w:rPr>
          <w:rFonts w:ascii="宋体" w:hAnsi="宋体"/>
        </w:rPr>
        <w:t xml:space="preserve">   </w:t>
      </w:r>
      <w:r>
        <w:rPr>
          <w:rFonts w:ascii="宋体" w:hAnsi="宋体" w:hint="eastAsia"/>
        </w:rPr>
        <w:t>（</w:t>
      </w:r>
      <w:r>
        <w:rPr>
          <w:rFonts w:ascii="宋体" w:hAnsi="宋体"/>
        </w:rPr>
        <w:t>3</w:t>
      </w:r>
      <w:r>
        <w:rPr>
          <w:rFonts w:ascii="宋体" w:hAnsi="宋体" w:hint="eastAsia"/>
        </w:rPr>
        <w:t>一次实验具有偶然性</w:t>
      </w:r>
      <w:r>
        <w:rPr>
          <w:rFonts w:ascii="宋体" w:hAnsi="宋体"/>
        </w:rPr>
        <w:t xml:space="preserve">   </w:t>
      </w:r>
      <w:r>
        <w:rPr>
          <w:rFonts w:ascii="宋体" w:hAnsi="宋体" w:hint="eastAsia"/>
        </w:rPr>
        <w:t>（</w:t>
      </w:r>
      <w:r>
        <w:rPr>
          <w:rFonts w:ascii="宋体" w:hAnsi="宋体"/>
        </w:rPr>
        <w:t>4</w:t>
      </w:r>
      <w:r>
        <w:rPr>
          <w:rFonts w:ascii="宋体" w:hAnsi="宋体" w:hint="eastAsia"/>
        </w:rPr>
        <w:t>）杠杆的自重对杠杆的平衡有影响</w:t>
      </w:r>
    </w:p>
    <w:p w:rsidR="00A86A54" w:rsidRDefault="00EA1C57" w:rsidP="00683DF0">
      <w:pPr>
        <w:spacing w:line="360" w:lineRule="exact"/>
        <w:ind w:left="945" w:hangingChars="450" w:hanging="945"/>
        <w:rPr>
          <w:rFonts w:ascii="宋体" w:hAnsi="宋体"/>
        </w:rPr>
      </w:pPr>
      <w:r>
        <w:rPr>
          <w:rFonts w:ascii="宋体" w:hAnsi="宋体"/>
        </w:rPr>
        <w:t>26.</w:t>
      </w:r>
      <w:r w:rsidRPr="00152782">
        <w:rPr>
          <w:rFonts w:ascii="宋体" w:hAnsi="宋体"/>
        </w:rPr>
        <w:t xml:space="preserve"> </w:t>
      </w:r>
      <w:r>
        <w:rPr>
          <w:rFonts w:ascii="宋体" w:hAnsi="宋体" w:hint="eastAsia"/>
        </w:rPr>
        <w:t>⑴断开</w:t>
      </w:r>
      <w:r>
        <w:rPr>
          <w:rFonts w:ascii="宋体" w:hAnsi="宋体"/>
        </w:rPr>
        <w:t xml:space="preserve">    </w:t>
      </w:r>
      <w:r>
        <w:rPr>
          <w:rFonts w:ascii="宋体" w:hAnsi="宋体" w:hint="eastAsia"/>
        </w:rPr>
        <w:t>右</w:t>
      </w:r>
      <w:r>
        <w:rPr>
          <w:rFonts w:ascii="宋体" w:hAnsi="宋体"/>
        </w:rPr>
        <w:t xml:space="preserve">          </w:t>
      </w:r>
      <w:r>
        <w:rPr>
          <w:rFonts w:ascii="宋体" w:hAnsi="宋体" w:hint="eastAsia"/>
        </w:rPr>
        <w:t>⑵校零</w:t>
      </w:r>
      <w:r>
        <w:rPr>
          <w:rFonts w:ascii="宋体" w:hAnsi="宋体"/>
        </w:rPr>
        <w:t xml:space="preserve">   </w:t>
      </w:r>
      <w:r>
        <w:rPr>
          <w:rFonts w:ascii="宋体" w:hAnsi="宋体" w:hint="eastAsia"/>
        </w:rPr>
        <w:t>电流表的正负接线柱接反了</w:t>
      </w:r>
      <w:r>
        <w:rPr>
          <w:rFonts w:ascii="宋体" w:hAnsi="宋体"/>
        </w:rPr>
        <w:t xml:space="preserve">   </w:t>
      </w:r>
      <w:r>
        <w:rPr>
          <w:rFonts w:ascii="宋体" w:hAnsi="宋体" w:hint="eastAsia"/>
        </w:rPr>
        <w:t>变阻器的下面两个接线柱接入电路</w:t>
      </w:r>
      <w:r>
        <w:rPr>
          <w:rFonts w:ascii="宋体" w:hAnsi="宋体"/>
        </w:rPr>
        <w:t xml:space="preserve">   </w:t>
      </w:r>
      <w:r>
        <w:rPr>
          <w:rFonts w:ascii="宋体" w:hAnsi="宋体" w:hint="eastAsia"/>
        </w:rPr>
        <w:t>滑片与电阻丝处接触不良</w:t>
      </w:r>
      <w:r>
        <w:rPr>
          <w:rFonts w:ascii="宋体" w:hAnsi="宋体"/>
        </w:rPr>
        <w:t xml:space="preserve"> </w:t>
      </w:r>
    </w:p>
    <w:p w:rsidR="00A86A54" w:rsidRDefault="00EA1C57" w:rsidP="00683DF0">
      <w:pPr>
        <w:spacing w:line="360" w:lineRule="exact"/>
        <w:ind w:left="945" w:hangingChars="450" w:hanging="945"/>
        <w:rPr>
          <w:rFonts w:ascii="宋体" w:hAnsi="宋体"/>
        </w:rPr>
      </w:pPr>
      <w:r>
        <w:rPr>
          <w:rFonts w:ascii="宋体" w:hAnsi="宋体"/>
        </w:rPr>
        <w:t>27.</w:t>
      </w:r>
      <w:r w:rsidRPr="00247712">
        <w:rPr>
          <w:rFonts w:ascii="宋体" w:hAnsi="宋体"/>
        </w:rPr>
        <w:t xml:space="preserve"> </w:t>
      </w:r>
      <w:r>
        <w:rPr>
          <w:rFonts w:ascii="宋体" w:hAnsi="宋体" w:hint="eastAsia"/>
        </w:rPr>
        <w:t>⑴</w:t>
      </w:r>
      <w:r>
        <w:rPr>
          <w:rFonts w:ascii="宋体" w:hAnsi="宋体"/>
        </w:rPr>
        <w:t xml:space="preserve">   </w:t>
      </w:r>
      <w:r>
        <w:rPr>
          <w:rFonts w:hint="eastAsia"/>
          <w:szCs w:val="21"/>
        </w:rPr>
        <w:t>甲、丙</w:t>
      </w:r>
      <w:r>
        <w:rPr>
          <w:szCs w:val="21"/>
        </w:rPr>
        <w:t xml:space="preserve">  </w:t>
      </w:r>
      <w:r w:rsidRPr="00547A65">
        <w:rPr>
          <w:rFonts w:hint="eastAsia"/>
          <w:szCs w:val="21"/>
        </w:rPr>
        <w:t>质量；加热时间</w:t>
      </w:r>
      <w:r>
        <w:rPr>
          <w:rFonts w:ascii="宋体" w:hAnsi="宋体"/>
        </w:rPr>
        <w:t xml:space="preserve">     </w:t>
      </w:r>
    </w:p>
    <w:p w:rsidR="00A86A54" w:rsidRPr="00247712" w:rsidRDefault="00EA1C57" w:rsidP="00683DF0">
      <w:pPr>
        <w:spacing w:line="360" w:lineRule="exact"/>
        <w:ind w:left="945" w:hangingChars="450" w:hanging="945"/>
        <w:rPr>
          <w:rFonts w:ascii="宋体"/>
        </w:rPr>
      </w:pPr>
      <w:r>
        <w:rPr>
          <w:rFonts w:ascii="宋体" w:hAnsi="宋体" w:hint="eastAsia"/>
        </w:rPr>
        <w:t>⑵</w:t>
      </w:r>
      <w:r w:rsidRPr="00547A65">
        <w:rPr>
          <w:rFonts w:hint="eastAsia"/>
          <w:szCs w:val="21"/>
        </w:rPr>
        <w:t>换用初温和质量相同的同种液体</w:t>
      </w:r>
      <w:r>
        <w:rPr>
          <w:szCs w:val="21"/>
        </w:rPr>
        <w:t xml:space="preserve">  </w:t>
      </w:r>
      <w:r w:rsidRPr="00547A65">
        <w:rPr>
          <w:rFonts w:hint="eastAsia"/>
          <w:szCs w:val="21"/>
        </w:rPr>
        <w:t>不能；两种燃料燃烧释放的热量并不能完全被液体吸收（存在热损失）</w:t>
      </w:r>
    </w:p>
    <w:p w:rsidR="00A86A54" w:rsidRDefault="00EA1C57" w:rsidP="0064190C">
      <w:pPr>
        <w:spacing w:line="360" w:lineRule="exact"/>
        <w:rPr>
          <w:rFonts w:ascii="宋体"/>
        </w:rPr>
      </w:pPr>
      <w:r>
        <w:rPr>
          <w:rFonts w:ascii="宋体" w:hAnsi="宋体"/>
        </w:rPr>
        <w:t>28</w:t>
      </w:r>
      <w:r>
        <w:rPr>
          <w:rFonts w:ascii="宋体" w:hAnsi="宋体" w:hint="eastAsia"/>
        </w:rPr>
        <w:t>．（</w:t>
      </w:r>
      <w:r>
        <w:rPr>
          <w:rFonts w:ascii="宋体" w:hAnsi="宋体"/>
        </w:rPr>
        <w:t>10</w:t>
      </w:r>
      <w:r>
        <w:rPr>
          <w:rFonts w:ascii="宋体" w:hAnsi="宋体" w:hint="eastAsia"/>
        </w:rPr>
        <w:t>分）</w:t>
      </w:r>
    </w:p>
    <w:p w:rsidR="00A86A54" w:rsidRDefault="00EA1C57" w:rsidP="0064190C">
      <w:pPr>
        <w:spacing w:line="360" w:lineRule="exact"/>
        <w:rPr>
          <w:rFonts w:ascii="宋体"/>
        </w:rPr>
      </w:pPr>
      <w:r>
        <w:rPr>
          <w:rFonts w:ascii="宋体" w:hAnsi="宋体" w:hint="eastAsia"/>
        </w:rPr>
        <w:t>（</w:t>
      </w:r>
      <w:r>
        <w:rPr>
          <w:rFonts w:ascii="宋体" w:hAnsi="宋体"/>
        </w:rPr>
        <w:t>1</w:t>
      </w:r>
      <w:r>
        <w:rPr>
          <w:rFonts w:ascii="宋体" w:hAnsi="宋体" w:hint="eastAsia"/>
        </w:rPr>
        <w:t>）Ｄ（</w:t>
      </w:r>
      <w:r>
        <w:rPr>
          <w:rFonts w:ascii="宋体" w:hAnsi="宋体"/>
        </w:rPr>
        <w:t>2</w:t>
      </w:r>
      <w:r>
        <w:rPr>
          <w:rFonts w:ascii="宋体" w:hAnsi="宋体" w:hint="eastAsia"/>
        </w:rPr>
        <w:t xml:space="preserve">分）　　</w:t>
      </w:r>
    </w:p>
    <w:p w:rsidR="00A86A54" w:rsidRDefault="00EA1C57" w:rsidP="0064190C">
      <w:pPr>
        <w:spacing w:line="360" w:lineRule="exact"/>
        <w:rPr>
          <w:rFonts w:ascii="宋体"/>
        </w:rPr>
      </w:pPr>
      <w:r>
        <w:rPr>
          <w:rFonts w:ascii="宋体" w:hAnsi="宋体" w:hint="eastAsia"/>
        </w:rPr>
        <w:t>（</w:t>
      </w:r>
      <w:r>
        <w:rPr>
          <w:rFonts w:ascii="宋体" w:hAnsi="宋体"/>
        </w:rPr>
        <w:t>2</w:t>
      </w:r>
      <w:r>
        <w:rPr>
          <w:rFonts w:ascii="宋体" w:hAnsi="宋体" w:hint="eastAsia"/>
        </w:rPr>
        <w:t>）</w:t>
      </w:r>
      <w:r>
        <w:rPr>
          <w:rFonts w:ascii="宋体" w:hAnsi="宋体"/>
        </w:rPr>
        <w:t>B</w:t>
      </w:r>
      <w:r>
        <w:rPr>
          <w:rFonts w:ascii="宋体" w:hAnsi="宋体" w:hint="eastAsia"/>
        </w:rPr>
        <w:t>（</w:t>
      </w:r>
      <w:r>
        <w:rPr>
          <w:rFonts w:ascii="宋体" w:hAnsi="宋体"/>
        </w:rPr>
        <w:t>2</w:t>
      </w:r>
      <w:r>
        <w:rPr>
          <w:rFonts w:ascii="宋体" w:hAnsi="宋体" w:hint="eastAsia"/>
        </w:rPr>
        <w:t>分）</w:t>
      </w:r>
    </w:p>
    <w:p w:rsidR="00A86A54" w:rsidRDefault="00EA1C57" w:rsidP="0064190C">
      <w:pPr>
        <w:spacing w:line="360" w:lineRule="exact"/>
        <w:rPr>
          <w:rFonts w:ascii="宋体"/>
        </w:rPr>
      </w:pPr>
      <w:r>
        <w:rPr>
          <w:rFonts w:ascii="宋体" w:hAnsi="宋体" w:hint="eastAsia"/>
        </w:rPr>
        <w:t>（</w:t>
      </w:r>
      <w:r>
        <w:rPr>
          <w:rFonts w:ascii="宋体" w:hAnsi="宋体"/>
        </w:rPr>
        <w:t>3</w:t>
      </w:r>
      <w:r>
        <w:rPr>
          <w:rFonts w:ascii="宋体" w:hAnsi="宋体" w:hint="eastAsia"/>
        </w:rPr>
        <w:t>）内（</w:t>
      </w:r>
      <w:r>
        <w:rPr>
          <w:rFonts w:ascii="宋体" w:hAnsi="宋体"/>
        </w:rPr>
        <w:t>2</w:t>
      </w:r>
      <w:r>
        <w:rPr>
          <w:rFonts w:ascii="宋体" w:hAnsi="宋体" w:hint="eastAsia"/>
        </w:rPr>
        <w:t>分）</w:t>
      </w:r>
    </w:p>
    <w:p w:rsidR="00A86A54" w:rsidRDefault="00EA1C57" w:rsidP="0064190C">
      <w:pPr>
        <w:spacing w:line="360" w:lineRule="exact"/>
        <w:rPr>
          <w:rFonts w:ascii="宋体"/>
        </w:rPr>
      </w:pPr>
      <w:r>
        <w:rPr>
          <w:rFonts w:ascii="宋体" w:hAnsi="宋体" w:hint="eastAsia"/>
        </w:rPr>
        <w:t>（</w:t>
      </w:r>
      <w:r>
        <w:rPr>
          <w:rFonts w:ascii="宋体" w:hAnsi="宋体"/>
        </w:rPr>
        <w:t>4</w:t>
      </w:r>
      <w:r>
        <w:rPr>
          <w:rFonts w:ascii="宋体" w:hAnsi="宋体" w:hint="eastAsia"/>
        </w:rPr>
        <w:t>）Ｃ（</w:t>
      </w:r>
      <w:r>
        <w:rPr>
          <w:rFonts w:ascii="宋体" w:hAnsi="宋体"/>
        </w:rPr>
        <w:t>2</w:t>
      </w:r>
      <w:r>
        <w:rPr>
          <w:rFonts w:ascii="宋体" w:hAnsi="宋体" w:hint="eastAsia"/>
        </w:rPr>
        <w:t>分）</w:t>
      </w:r>
    </w:p>
    <w:p w:rsidR="00A86A54" w:rsidRDefault="00EA1C57" w:rsidP="0064190C">
      <w:pPr>
        <w:spacing w:line="360" w:lineRule="exact"/>
        <w:rPr>
          <w:rFonts w:ascii="宋体"/>
        </w:rPr>
      </w:pPr>
      <w:r>
        <w:rPr>
          <w:rFonts w:ascii="宋体" w:hAnsi="宋体" w:hint="eastAsia"/>
        </w:rPr>
        <w:t>（</w:t>
      </w:r>
      <w:r>
        <w:rPr>
          <w:rFonts w:ascii="宋体" w:hAnsi="宋体"/>
        </w:rPr>
        <w:t>5</w:t>
      </w:r>
      <w:r>
        <w:rPr>
          <w:rFonts w:ascii="宋体" w:hAnsi="宋体" w:hint="eastAsia"/>
        </w:rPr>
        <w:t>）变大（</w:t>
      </w:r>
      <w:r>
        <w:rPr>
          <w:rFonts w:ascii="宋体" w:hAnsi="宋体"/>
        </w:rPr>
        <w:t>2</w:t>
      </w:r>
      <w:r>
        <w:rPr>
          <w:rFonts w:ascii="宋体" w:hAnsi="宋体" w:hint="eastAsia"/>
        </w:rPr>
        <w:t>分）</w:t>
      </w:r>
    </w:p>
    <w:p w:rsidR="00A86A54" w:rsidRPr="003A63EF" w:rsidRDefault="00CE35A8" w:rsidP="0064190C"/>
    <w:p w:rsidR="00A86A54" w:rsidRPr="0064190C" w:rsidRDefault="00CE35A8" w:rsidP="0064190C">
      <w:pPr>
        <w:spacing w:line="360" w:lineRule="auto"/>
      </w:pPr>
    </w:p>
    <w:sectPr w:rsidR="00A86A54" w:rsidRPr="0064190C" w:rsidSect="0064190C">
      <w:pgSz w:w="11906" w:h="16838" w:code="92"/>
      <w:pgMar w:top="1417" w:right="1417" w:bottom="1417" w:left="1417" w:header="850"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5A8" w:rsidRDefault="00CE35A8" w:rsidP="00C57725">
      <w:r>
        <w:separator/>
      </w:r>
    </w:p>
  </w:endnote>
  <w:endnote w:type="continuationSeparator" w:id="1">
    <w:p w:rsidR="00CE35A8" w:rsidRDefault="00CE35A8" w:rsidP="00C577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Lucida Sans Unicode">
    <w:altName w:val="Segoe UI"/>
    <w:panose1 w:val="020B0602030504020204"/>
    <w:charset w:val="00"/>
    <w:family w:val="swiss"/>
    <w:pitch w:val="variable"/>
    <w:sig w:usb0="80000AFF" w:usb1="0000396B" w:usb2="00000000" w:usb3="00000000" w:csb0="000000BF" w:csb1="00000000"/>
  </w:font>
  <w:font w:name="楷体_GB2312">
    <w:altName w:val="黑体"/>
    <w:panose1 w:val="00000000000000000000"/>
    <w:charset w:val="86"/>
    <w:family w:val="modern"/>
    <w:notTrueType/>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icrosoft Yahe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5A8" w:rsidRDefault="00CE35A8" w:rsidP="00C57725">
      <w:r>
        <w:separator/>
      </w:r>
    </w:p>
  </w:footnote>
  <w:footnote w:type="continuationSeparator" w:id="1">
    <w:p w:rsidR="00CE35A8" w:rsidRDefault="00CE35A8" w:rsidP="00C577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96A50C"/>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2E4A1EF2"/>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1D5A7774"/>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CB8AFF06"/>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4F5CED9C"/>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8D7AFD7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E88E3FF8"/>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3CF6206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CD084FA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794AA34"/>
    <w:lvl w:ilvl="0">
      <w:start w:val="1"/>
      <w:numFmt w:val="bullet"/>
      <w:lvlText w:val=""/>
      <w:lvlJc w:val="left"/>
      <w:pPr>
        <w:tabs>
          <w:tab w:val="num" w:pos="360"/>
        </w:tabs>
        <w:ind w:left="360" w:hanging="360"/>
      </w:pPr>
      <w:rPr>
        <w:rFonts w:ascii="Wingdings" w:hAnsi="Wingdings" w:hint="default"/>
      </w:rPr>
    </w:lvl>
  </w:abstractNum>
  <w:abstractNum w:abstractNumId="10">
    <w:nsid w:val="534AA643"/>
    <w:multiLevelType w:val="singleLevel"/>
    <w:tmpl w:val="534AA643"/>
    <w:lvl w:ilvl="0">
      <w:start w:val="2"/>
      <w:numFmt w:val="decimal"/>
      <w:suff w:val="nothing"/>
      <w:lvlText w:val="%1．"/>
      <w:lvlJc w:val="left"/>
      <w:rPr>
        <w:rFonts w:cs="Times New Roman"/>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7725"/>
    <w:rsid w:val="002F5E06"/>
    <w:rsid w:val="005573A9"/>
    <w:rsid w:val="00683DF0"/>
    <w:rsid w:val="00C57725"/>
    <w:rsid w:val="00CE35A8"/>
    <w:rsid w:val="00EA1C5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6146"/>
    <o:shapelayout v:ext="edit">
      <o:idmap v:ext="edit" data="1"/>
      <o:rules v:ext="edit">
        <o:r id="V:Rule1" type="arc" idref="#_x0000_s1222"/>
        <o:r id="V:Rule2" type="arc" idref="#_x0000_s1223"/>
        <o:r id="V:Rule3" type="arc" idref="#_x0000_s1226"/>
        <o:r id="V:Rule4" type="arc" idref="#_x0000_s1227"/>
        <o:r id="V:Rule5" type="arc" idref="#_x0000_s1234"/>
        <o:r id="V:Rule6" type="arc" idref="#_x0000_s12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39A"/>
    <w:pPr>
      <w:widowControl w:val="0"/>
      <w:jc w:val="both"/>
    </w:pPr>
    <w:rPr>
      <w:rFonts w:ascii="Times New Roman" w:hAnsi="Times New Roman"/>
      <w:kern w:val="2"/>
      <w:sz w:val="21"/>
      <w:szCs w:val="24"/>
    </w:rPr>
  </w:style>
  <w:style w:type="paragraph" w:styleId="1">
    <w:name w:val="heading 1"/>
    <w:basedOn w:val="a"/>
    <w:next w:val="a"/>
    <w:link w:val="1Char"/>
    <w:uiPriority w:val="99"/>
    <w:qFormat/>
    <w:locked/>
    <w:rsid w:val="00A8201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A57A93"/>
    <w:rPr>
      <w:rFonts w:ascii="Times New Roman" w:hAnsi="Times New Roman" w:cs="Times New Roman"/>
      <w:b/>
      <w:kern w:val="44"/>
      <w:sz w:val="44"/>
    </w:rPr>
  </w:style>
  <w:style w:type="paragraph" w:styleId="a3">
    <w:name w:val="header"/>
    <w:basedOn w:val="a"/>
    <w:link w:val="Char"/>
    <w:uiPriority w:val="99"/>
    <w:rsid w:val="00DA539A"/>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Char">
    <w:name w:val="页眉 Char"/>
    <w:basedOn w:val="a0"/>
    <w:link w:val="a3"/>
    <w:uiPriority w:val="99"/>
    <w:locked/>
    <w:rsid w:val="00DA539A"/>
    <w:rPr>
      <w:rFonts w:cs="Times New Roman"/>
      <w:sz w:val="18"/>
    </w:rPr>
  </w:style>
  <w:style w:type="paragraph" w:styleId="a4">
    <w:name w:val="footer"/>
    <w:basedOn w:val="a"/>
    <w:link w:val="Char0"/>
    <w:uiPriority w:val="99"/>
    <w:rsid w:val="00DA539A"/>
    <w:pPr>
      <w:tabs>
        <w:tab w:val="center" w:pos="4153"/>
        <w:tab w:val="right" w:pos="8306"/>
      </w:tabs>
      <w:snapToGrid w:val="0"/>
      <w:jc w:val="left"/>
    </w:pPr>
    <w:rPr>
      <w:rFonts w:ascii="Calibri" w:hAnsi="Calibri"/>
      <w:kern w:val="0"/>
      <w:sz w:val="18"/>
      <w:szCs w:val="18"/>
    </w:rPr>
  </w:style>
  <w:style w:type="character" w:customStyle="1" w:styleId="Char0">
    <w:name w:val="页脚 Char"/>
    <w:basedOn w:val="a0"/>
    <w:link w:val="a4"/>
    <w:uiPriority w:val="99"/>
    <w:locked/>
    <w:rsid w:val="00DA539A"/>
    <w:rPr>
      <w:rFonts w:cs="Times New Roman"/>
      <w:sz w:val="18"/>
    </w:rPr>
  </w:style>
  <w:style w:type="paragraph" w:customStyle="1" w:styleId="DefaultParagraph">
    <w:name w:val="DefaultParagraph"/>
    <w:link w:val="DefaultParagraphChar"/>
    <w:uiPriority w:val="99"/>
    <w:rsid w:val="00DA539A"/>
    <w:rPr>
      <w:kern w:val="2"/>
      <w:sz w:val="22"/>
      <w:szCs w:val="22"/>
    </w:rPr>
  </w:style>
  <w:style w:type="paragraph" w:customStyle="1" w:styleId="Char1">
    <w:name w:val="Char"/>
    <w:basedOn w:val="a"/>
    <w:autoRedefine/>
    <w:uiPriority w:val="99"/>
    <w:rsid w:val="00DA539A"/>
    <w:pPr>
      <w:widowControl/>
      <w:spacing w:line="300" w:lineRule="auto"/>
      <w:ind w:firstLineChars="200" w:firstLine="200"/>
    </w:pPr>
    <w:rPr>
      <w:rFonts w:ascii="Verdana" w:hAnsi="Verdana"/>
      <w:kern w:val="0"/>
      <w:szCs w:val="20"/>
      <w:lang w:eastAsia="en-US"/>
    </w:rPr>
  </w:style>
  <w:style w:type="paragraph" w:styleId="a5">
    <w:name w:val="Balloon Text"/>
    <w:basedOn w:val="a"/>
    <w:link w:val="Char2"/>
    <w:uiPriority w:val="99"/>
    <w:semiHidden/>
    <w:rsid w:val="00DA539A"/>
    <w:rPr>
      <w:kern w:val="0"/>
      <w:sz w:val="18"/>
      <w:szCs w:val="18"/>
    </w:rPr>
  </w:style>
  <w:style w:type="character" w:customStyle="1" w:styleId="Char2">
    <w:name w:val="批注框文本 Char"/>
    <w:basedOn w:val="a0"/>
    <w:link w:val="a5"/>
    <w:uiPriority w:val="99"/>
    <w:semiHidden/>
    <w:locked/>
    <w:rsid w:val="00DA539A"/>
    <w:rPr>
      <w:rFonts w:ascii="Times New Roman" w:eastAsia="宋体" w:hAnsi="Times New Roman" w:cs="Times New Roman"/>
      <w:sz w:val="18"/>
    </w:rPr>
  </w:style>
  <w:style w:type="paragraph" w:styleId="a6">
    <w:name w:val="No Spacing"/>
    <w:uiPriority w:val="99"/>
    <w:qFormat/>
    <w:rsid w:val="006170D4"/>
    <w:pPr>
      <w:widowControl w:val="0"/>
      <w:jc w:val="both"/>
    </w:pPr>
    <w:rPr>
      <w:rFonts w:ascii="Times New Roman" w:hAnsi="Times New Roman"/>
      <w:kern w:val="2"/>
      <w:sz w:val="21"/>
      <w:szCs w:val="24"/>
    </w:rPr>
  </w:style>
  <w:style w:type="paragraph" w:styleId="a7">
    <w:name w:val="Body Text"/>
    <w:basedOn w:val="a"/>
    <w:link w:val="Char3"/>
    <w:uiPriority w:val="99"/>
    <w:rsid w:val="008E21AD"/>
    <w:pPr>
      <w:ind w:left="532"/>
      <w:jc w:val="left"/>
    </w:pPr>
    <w:rPr>
      <w:rFonts w:ascii="宋体" w:hAnsi="宋体"/>
      <w:kern w:val="0"/>
      <w:szCs w:val="21"/>
      <w:lang w:eastAsia="en-US"/>
    </w:rPr>
  </w:style>
  <w:style w:type="character" w:customStyle="1" w:styleId="Char3">
    <w:name w:val="正文文本 Char"/>
    <w:basedOn w:val="a0"/>
    <w:link w:val="a7"/>
    <w:uiPriority w:val="99"/>
    <w:locked/>
    <w:rsid w:val="008E21AD"/>
    <w:rPr>
      <w:rFonts w:ascii="宋体" w:eastAsia="宋体" w:hAnsi="宋体" w:cs="Times New Roman"/>
      <w:kern w:val="0"/>
      <w:sz w:val="21"/>
      <w:lang w:eastAsia="en-US"/>
    </w:rPr>
  </w:style>
  <w:style w:type="character" w:customStyle="1" w:styleId="DefaultParagraphChar">
    <w:name w:val="DefaultParagraph Char"/>
    <w:link w:val="DefaultParagraph"/>
    <w:uiPriority w:val="99"/>
    <w:locked/>
    <w:rsid w:val="00B57D5A"/>
    <w:rPr>
      <w:kern w:val="2"/>
      <w:sz w:val="22"/>
      <w:szCs w:val="22"/>
      <w:lang w:val="en-US" w:eastAsia="zh-CN" w:bidi="ar-SA"/>
    </w:rPr>
  </w:style>
  <w:style w:type="character" w:styleId="a8">
    <w:name w:val="page number"/>
    <w:basedOn w:val="a0"/>
    <w:uiPriority w:val="99"/>
    <w:rsid w:val="00417EF2"/>
    <w:rPr>
      <w:rFonts w:cs="Times New Roman"/>
    </w:rPr>
  </w:style>
  <w:style w:type="paragraph" w:customStyle="1" w:styleId="CharCharCharCharCharCharCharCharCharCharCharCharCharCharCharCharCharCharChar">
    <w:name w:val="Char Char Char Char Char Char Char Char Char Char Char Char Char Char Char Char Char Char Char"/>
    <w:basedOn w:val="a"/>
    <w:uiPriority w:val="99"/>
    <w:rsid w:val="00AE51F9"/>
    <w:pPr>
      <w:widowControl/>
      <w:spacing w:line="300" w:lineRule="auto"/>
      <w:ind w:firstLineChars="200" w:firstLine="200"/>
    </w:pPr>
    <w:rPr>
      <w:szCs w:val="20"/>
    </w:rPr>
  </w:style>
  <w:style w:type="character" w:customStyle="1" w:styleId="ucqobject1">
    <w:name w:val="uc_q_object1"/>
    <w:uiPriority w:val="99"/>
    <w:rsid w:val="008E289D"/>
    <w:rPr>
      <w:rFonts w:ascii="Lucida Sans Unicode" w:hAnsi="Lucida Sans Unicode"/>
      <w:sz w:val="21"/>
    </w:rPr>
  </w:style>
  <w:style w:type="character" w:customStyle="1" w:styleId="Char4">
    <w:name w:val="普通(网站) Char"/>
    <w:link w:val="a9"/>
    <w:uiPriority w:val="99"/>
    <w:locked/>
    <w:rsid w:val="00E71106"/>
    <w:rPr>
      <w:rFonts w:ascii="宋体" w:eastAsia="宋体" w:hAnsi="宋体"/>
      <w:sz w:val="24"/>
      <w:lang w:val="en-US" w:eastAsia="zh-CN"/>
    </w:rPr>
  </w:style>
  <w:style w:type="paragraph" w:styleId="a9">
    <w:name w:val="Normal (Web)"/>
    <w:basedOn w:val="a"/>
    <w:link w:val="Char4"/>
    <w:uiPriority w:val="99"/>
    <w:rsid w:val="00E71106"/>
    <w:pPr>
      <w:widowControl/>
      <w:spacing w:before="150" w:after="150"/>
      <w:jc w:val="left"/>
    </w:pPr>
    <w:rPr>
      <w:rFonts w:ascii="宋体" w:hAnsi="宋体"/>
      <w:kern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542</TotalTime>
  <Pages>10</Pages>
  <Words>963</Words>
  <Characters>5493</Characters>
  <Application>Microsoft Office Word</Application>
  <DocSecurity>0</DocSecurity>
  <Lines>45</Lines>
  <Paragraphs>12</Paragraphs>
  <ScaleCrop>false</ScaleCrop>
  <Company>北京今日学易科技有限公司(Zxxk.Com)</Company>
  <LinksUpToDate>false</LinksUpToDate>
  <CharactersWithSpaces>6444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[首发]江苏省盐城市东台市三仓镇中学、唐洋镇中学、弶港镇中学等六校2019届九年级上学期期中联考物理试题.docx</dc:title>
  <dc:subject>[首发]江苏省盐城市东台市三仓镇中学、唐洋镇中学、弶港镇中学等六校2019届九年级上学期期中联考物理试题.docx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User</cp:lastModifiedBy>
  <cp:revision>77</cp:revision>
  <cp:lastPrinted>2018-11-06T04:11:00Z</cp:lastPrinted>
  <dcterms:created xsi:type="dcterms:W3CDTF">2018-10-30T07:21:00Z</dcterms:created>
  <dcterms:modified xsi:type="dcterms:W3CDTF">2018-12-01T23:15:00Z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